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C3DB5" w14:textId="4ADE8386" w:rsidR="007C1E9D" w:rsidRPr="00CD4DAF" w:rsidRDefault="007C1E9D" w:rsidP="00CD4DAF">
      <w:pPr>
        <w:spacing w:after="0" w:line="240" w:lineRule="auto"/>
        <w:jc w:val="center"/>
        <w:rPr>
          <w:rFonts w:ascii="Times New Roman" w:eastAsia="Times New Roman" w:hAnsi="Times New Roman" w:cs="Times New Roman"/>
          <w:b/>
          <w:bCs/>
          <w:kern w:val="0"/>
          <w:sz w:val="28"/>
          <w:szCs w:val="28"/>
          <w:lang w:eastAsia="en-SG"/>
          <w14:ligatures w14:val="none"/>
        </w:rPr>
      </w:pPr>
      <w:r w:rsidRPr="00CD4DAF">
        <w:rPr>
          <w:rFonts w:ascii="Times New Roman" w:eastAsia="Times New Roman" w:hAnsi="Times New Roman" w:cs="Times New Roman"/>
          <w:b/>
          <w:bCs/>
          <w:kern w:val="0"/>
          <w:sz w:val="28"/>
          <w:szCs w:val="28"/>
          <w:lang w:eastAsia="en-SG"/>
          <w14:ligatures w14:val="none"/>
        </w:rPr>
        <w:t>PHỤ LỤC 2</w:t>
      </w:r>
    </w:p>
    <w:p w14:paraId="775CC570" w14:textId="2DB9B0DB" w:rsidR="009809D9" w:rsidRPr="00CD4DAF" w:rsidRDefault="009809D9" w:rsidP="00CD4DAF">
      <w:pPr>
        <w:spacing w:after="0" w:line="240" w:lineRule="auto"/>
        <w:jc w:val="center"/>
        <w:rPr>
          <w:rFonts w:ascii="Times New Roman" w:eastAsia="Times New Roman" w:hAnsi="Times New Roman" w:cs="Times New Roman"/>
          <w:b/>
          <w:bCs/>
          <w:kern w:val="0"/>
          <w:sz w:val="28"/>
          <w:szCs w:val="28"/>
          <w:lang w:eastAsia="en-SG"/>
          <w14:ligatures w14:val="none"/>
        </w:rPr>
      </w:pPr>
      <w:r w:rsidRPr="00CD4DAF">
        <w:rPr>
          <w:rFonts w:ascii="Times New Roman" w:eastAsia="Times New Roman" w:hAnsi="Times New Roman" w:cs="Times New Roman"/>
          <w:b/>
          <w:bCs/>
          <w:kern w:val="0"/>
          <w:sz w:val="28"/>
          <w:szCs w:val="28"/>
          <w:lang w:eastAsia="en-SG"/>
          <w14:ligatures w14:val="none"/>
        </w:rPr>
        <w:t>Biểu số 1</w:t>
      </w:r>
    </w:p>
    <w:p w14:paraId="3D0F5FCF" w14:textId="0C5DF16F" w:rsidR="009809D9" w:rsidRPr="00CD4DAF" w:rsidRDefault="009809D9" w:rsidP="00CD4DAF">
      <w:pPr>
        <w:spacing w:after="0" w:line="240" w:lineRule="auto"/>
        <w:jc w:val="center"/>
        <w:rPr>
          <w:rFonts w:ascii="Times New Roman" w:eastAsia="Times New Roman" w:hAnsi="Times New Roman" w:cs="Times New Roman"/>
          <w:b/>
          <w:bCs/>
          <w:kern w:val="0"/>
          <w:sz w:val="28"/>
          <w:szCs w:val="28"/>
          <w:lang w:eastAsia="en-SG"/>
          <w14:ligatures w14:val="none"/>
        </w:rPr>
      </w:pPr>
      <w:r w:rsidRPr="00CD4DAF">
        <w:rPr>
          <w:rFonts w:ascii="Times New Roman" w:eastAsia="Times New Roman" w:hAnsi="Times New Roman" w:cs="Times New Roman"/>
          <w:b/>
          <w:bCs/>
          <w:kern w:val="0"/>
          <w:sz w:val="28"/>
          <w:szCs w:val="28"/>
          <w:lang w:eastAsia="en-SG"/>
          <w14:ligatures w14:val="none"/>
        </w:rPr>
        <w:t xml:space="preserve">Thông tin, dữ liệu về dự án bất động sản </w:t>
      </w:r>
    </w:p>
    <w:p w14:paraId="4F644210" w14:textId="32736D9C" w:rsidR="00015A9C" w:rsidRPr="00CD4DAF" w:rsidRDefault="00015A9C" w:rsidP="00CD4DAF"/>
    <w:tbl>
      <w:tblPr>
        <w:tblW w:w="5000" w:type="pct"/>
        <w:tblLook w:val="04A0" w:firstRow="1" w:lastRow="0" w:firstColumn="1" w:lastColumn="0" w:noHBand="0" w:noVBand="1"/>
      </w:tblPr>
      <w:tblGrid>
        <w:gridCol w:w="1518"/>
        <w:gridCol w:w="5180"/>
        <w:gridCol w:w="1629"/>
        <w:gridCol w:w="1573"/>
        <w:gridCol w:w="1721"/>
        <w:gridCol w:w="1147"/>
        <w:gridCol w:w="1180"/>
      </w:tblGrid>
      <w:tr w:rsidR="00CD4DAF" w:rsidRPr="00CD4DAF" w14:paraId="5391D22D" w14:textId="77777777" w:rsidTr="00CD4DAF">
        <w:trPr>
          <w:trHeight w:val="300"/>
        </w:trPr>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DAD77"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auto" w:fill="auto"/>
            <w:vAlign w:val="center"/>
            <w:hideMark/>
          </w:tcPr>
          <w:p w14:paraId="47C45F88"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CẬP NHẬT TỪ CƠ SỞ DỮ LIỆU VỀ HOẠT ĐỘNG XÂY DỰNG</w:t>
            </w:r>
          </w:p>
        </w:tc>
      </w:tr>
      <w:tr w:rsidR="00CD4DAF" w:rsidRPr="00CD4DAF" w14:paraId="03DF80C5" w14:textId="77777777" w:rsidTr="009809D9">
        <w:trPr>
          <w:trHeight w:val="315"/>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38E629"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4DE27641"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xml:space="preserve">THÔNG TIN VỀ DỰ ÁN BẤT ĐỘNG SẢN </w:t>
            </w:r>
          </w:p>
        </w:tc>
      </w:tr>
      <w:tr w:rsidR="00CD4DAF" w:rsidRPr="00CD4DAF" w14:paraId="2DEC757C" w14:textId="77777777" w:rsidTr="009809D9">
        <w:trPr>
          <w:trHeight w:val="30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5BC149"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4B12DE7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Tên chủ đầu tư:………………….</w:t>
            </w:r>
          </w:p>
        </w:tc>
      </w:tr>
      <w:tr w:rsidR="00CD4DAF" w:rsidRPr="00CD4DAF" w14:paraId="2A9517E6" w14:textId="77777777" w:rsidTr="009809D9">
        <w:trPr>
          <w:trHeight w:val="30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63E71E"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0AA65845"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Mã số thuế:…………….</w:t>
            </w:r>
          </w:p>
        </w:tc>
      </w:tr>
      <w:tr w:rsidR="00CD4DAF" w:rsidRPr="00CD4DAF" w14:paraId="5D992A1A" w14:textId="77777777" w:rsidTr="009809D9">
        <w:trPr>
          <w:trHeight w:val="315"/>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C29B50"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28CD0DD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Giấy chứng nhận đăng ký doanh nghiệp/Giấy chứng nhận đăng ký đầu tư:……………………</w:t>
            </w:r>
          </w:p>
        </w:tc>
      </w:tr>
      <w:tr w:rsidR="00CD4DAF" w:rsidRPr="00CD4DAF" w14:paraId="02C223D8" w14:textId="77777777" w:rsidTr="009809D9">
        <w:trPr>
          <w:trHeight w:val="30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F11357"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567FE006"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Địa điểm thực hiện dự án:………………………</w:t>
            </w:r>
          </w:p>
        </w:tc>
      </w:tr>
      <w:tr w:rsidR="00CD4DAF" w:rsidRPr="00CD4DAF" w14:paraId="554ED51E" w14:textId="77777777" w:rsidTr="009809D9">
        <w:trPr>
          <w:trHeight w:val="30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E5CAE4"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46A57A3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Quy mô dự án (ha):……………………..</w:t>
            </w:r>
          </w:p>
        </w:tc>
      </w:tr>
      <w:tr w:rsidR="00CD4DAF" w:rsidRPr="00CD4DAF" w14:paraId="4657FF10" w14:textId="77777777" w:rsidTr="009809D9">
        <w:trPr>
          <w:trHeight w:val="30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52B5C4"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1C140030"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Tổng vốn đầu tư (tỷ đồng):……………………</w:t>
            </w:r>
          </w:p>
        </w:tc>
      </w:tr>
      <w:tr w:rsidR="00CD4DAF" w:rsidRPr="00CD4DAF" w14:paraId="04A2DAF1" w14:textId="77777777" w:rsidTr="0032500E">
        <w:trPr>
          <w:trHeight w:val="278"/>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0E98C"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276C6672"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xml:space="preserve">Thời hạn hoạt động của dự án:……….năm được cơ quan có thẩm quyền phê duyệt </w:t>
            </w:r>
          </w:p>
        </w:tc>
      </w:tr>
      <w:tr w:rsidR="00CD4DAF" w:rsidRPr="00CD4DAF" w14:paraId="25427914" w14:textId="77777777" w:rsidTr="009809D9">
        <w:trPr>
          <w:trHeight w:val="30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B5F383"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3D4BEFFC"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Tiến độ dự án được duyệt (từ … đến ...)</w:t>
            </w:r>
          </w:p>
        </w:tc>
      </w:tr>
      <w:tr w:rsidR="00CD4DAF" w:rsidRPr="00CD4DAF" w14:paraId="3C741D0F" w14:textId="77777777" w:rsidTr="009809D9">
        <w:trPr>
          <w:trHeight w:val="51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2BC8A4"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64BCDCE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Quyết định chấp thuận đầu tư, Giâý chứng nhận đầu tư hoặc văn bản phê duyệt kết quả lựa chọn nhà đầu tư đối với dự án tổ chức đấu thầu lựa chọn nhà đầu tư thực hiện dự án có sử dụng đất theo quy định của pháp luật về đấu thầu, văn bản pháp lý tương đương khác theo quy định pháp luật về đầu tư, nhà ở</w:t>
            </w:r>
          </w:p>
        </w:tc>
      </w:tr>
      <w:tr w:rsidR="00CD4DAF" w:rsidRPr="00CD4DAF" w14:paraId="15E78044" w14:textId="77777777" w:rsidTr="0032500E">
        <w:trPr>
          <w:trHeight w:val="323"/>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8B9254"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7E797E19"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Quyết định phê duyệt quy hoạch chi tiết 1/500 hoặc quy hoạch tổng mặt bằng của dự án được phê duyệt</w:t>
            </w:r>
          </w:p>
        </w:tc>
      </w:tr>
      <w:tr w:rsidR="00CD4DAF" w:rsidRPr="00CD4DAF" w14:paraId="0E05E098" w14:textId="77777777" w:rsidTr="0032500E">
        <w:trPr>
          <w:trHeight w:val="17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07BDB"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780C618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Thông báo khởi công hoặc Giấy phép xây dựng (nếu có);</w:t>
            </w:r>
          </w:p>
        </w:tc>
      </w:tr>
      <w:tr w:rsidR="00CD4DAF" w:rsidRPr="00CD4DAF" w14:paraId="15181C53" w14:textId="77777777" w:rsidTr="00CD4DAF">
        <w:trPr>
          <w:trHeight w:val="510"/>
        </w:trPr>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5E064"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auto" w:fill="auto"/>
            <w:vAlign w:val="center"/>
            <w:hideMark/>
          </w:tcPr>
          <w:p w14:paraId="34FE2682"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CƠ QUAN QUẢN LÝ HỆ THỐNG THÔNG TIN NHÀ Ở VÀ THỊ TRƯỜNG BẤT ĐỘNG SẢN (KHỞI TẠO DỮ LIỆU (File PDF))</w:t>
            </w:r>
          </w:p>
        </w:tc>
      </w:tr>
      <w:tr w:rsidR="00CD4DAF" w:rsidRPr="00CD4DAF" w14:paraId="253A00AF" w14:textId="77777777" w:rsidTr="00CD4DAF">
        <w:trPr>
          <w:trHeight w:val="2625"/>
        </w:trPr>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3607C"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auto" w:fill="auto"/>
            <w:vAlign w:val="center"/>
            <w:hideMark/>
          </w:tcPr>
          <w:p w14:paraId="7199680F" w14:textId="77777777" w:rsidR="009809D9" w:rsidRPr="00CD4DAF" w:rsidRDefault="009809D9" w:rsidP="00CD4DAF">
            <w:pPr>
              <w:spacing w:after="0" w:line="240" w:lineRule="auto"/>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CÁC VĂN BẢN PHÁP LÝ KHÁC: </w:t>
            </w:r>
            <w:bookmarkStart w:id="0" w:name="_GoBack"/>
            <w:bookmarkEnd w:id="0"/>
            <w:r w:rsidRPr="00CD4DAF">
              <w:rPr>
                <w:rFonts w:ascii="Times New Roman" w:eastAsia="Times New Roman" w:hAnsi="Times New Roman" w:cs="Times New Roman"/>
                <w:kern w:val="0"/>
                <w:sz w:val="22"/>
                <w:szCs w:val="22"/>
                <w:lang w:val="en-US"/>
                <w14:ligatures w14:val="none"/>
              </w:rPr>
              <w:br/>
              <w:t>(1) Theo quy định tại khoản 2 Điều 15 Nghị định Thông tin, dữ liệu về pháp lý của dự án bất động sản bao gồm các nội dung theo quy định tại Điều 6 của Luật Kinh doanh bất động sản và Điều 4 Nghị định số 96/2024/NĐ-CP ngày 22 tháng 7 năm 2024 của Chính phủ quy định chi tiết một số điều của Luật Kinh doanh bất động sản</w:t>
            </w:r>
            <w:r w:rsidRPr="00CD4DAF">
              <w:rPr>
                <w:rFonts w:ascii="Times New Roman" w:eastAsia="Times New Roman" w:hAnsi="Times New Roman" w:cs="Times New Roman"/>
                <w:kern w:val="0"/>
                <w:sz w:val="22"/>
                <w:szCs w:val="22"/>
                <w:lang w:val="en-US"/>
                <w14:ligatures w14:val="none"/>
              </w:rPr>
              <w:br/>
              <w:t>(2) Trường hợp dự án nhận chuyển nhượng toàn bộ hoặc một phần dự án bất động sản: thông tin, dữ liệu bao gồm các nội dung quy định tại điểm a khoản này và các thông tin bổ sung sau: văn bản của chủ đầu tư dự án đề nghị cho phép chuyển nhượng toàn bộ hoặc một phần dự án bất động sản; văn bản cam kết về việc tiếp tục triển khai đầu tư xây dựng, kinh doanh theo đúng nội dung dự án đã được chấp thuận;</w:t>
            </w:r>
            <w:r w:rsidRPr="00CD4DAF">
              <w:rPr>
                <w:rFonts w:ascii="Times New Roman" w:eastAsia="Times New Roman" w:hAnsi="Times New Roman" w:cs="Times New Roman"/>
                <w:kern w:val="0"/>
                <w:sz w:val="22"/>
                <w:szCs w:val="22"/>
                <w:lang w:val="en-US"/>
                <w14:ligatures w14:val="none"/>
              </w:rPr>
              <w:br/>
              <w:t xml:space="preserve"> (3) Văn bản xử phạt vi phạm hành chính (nếu có); Văn bản thế chấp, giải chấp (nếu có).</w:t>
            </w:r>
          </w:p>
        </w:tc>
      </w:tr>
      <w:tr w:rsidR="00CD4DAF" w:rsidRPr="00CD4DAF" w14:paraId="32C28AC9" w14:textId="77777777" w:rsidTr="009809D9">
        <w:trPr>
          <w:trHeight w:val="30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390F84"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lastRenderedPageBreak/>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511521E7"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LOẠI HÌNH DOANH NGHIỆP</w:t>
            </w:r>
          </w:p>
        </w:tc>
      </w:tr>
      <w:tr w:rsidR="00CD4DAF" w:rsidRPr="00CD4DAF" w14:paraId="5CBB2F13" w14:textId="77777777" w:rsidTr="009809D9">
        <w:trPr>
          <w:trHeight w:val="30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532220"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4C510F0C"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Doanh nghiệp Việt Nam</w:t>
            </w:r>
          </w:p>
        </w:tc>
      </w:tr>
      <w:tr w:rsidR="00CD4DAF" w:rsidRPr="00CD4DAF" w14:paraId="3D990CCE" w14:textId="77777777" w:rsidTr="009809D9">
        <w:trPr>
          <w:trHeight w:val="30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09E570"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5AB3C4FD"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Doanh nghiệp có vốn đầu tư nước ngoài</w:t>
            </w:r>
          </w:p>
        </w:tc>
      </w:tr>
      <w:tr w:rsidR="00CD4DAF" w:rsidRPr="00CD4DAF" w14:paraId="5DBC1B53" w14:textId="77777777" w:rsidTr="009809D9">
        <w:trPr>
          <w:trHeight w:val="30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8D0E15"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45620DE6"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Doanh nghiệp nước ngoài</w:t>
            </w:r>
          </w:p>
        </w:tc>
      </w:tr>
      <w:tr w:rsidR="00CD4DAF" w:rsidRPr="00CD4DAF" w14:paraId="49962566" w14:textId="77777777" w:rsidTr="0032500E">
        <w:trPr>
          <w:trHeight w:val="26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713923"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456" w:type="pct"/>
            <w:gridSpan w:val="6"/>
            <w:tcBorders>
              <w:top w:val="single" w:sz="4" w:space="0" w:color="auto"/>
              <w:left w:val="nil"/>
              <w:bottom w:val="single" w:sz="4" w:space="0" w:color="auto"/>
              <w:right w:val="single" w:sz="4" w:space="0" w:color="auto"/>
            </w:tcBorders>
            <w:shd w:val="clear" w:color="000000" w:fill="FFFFFF"/>
            <w:vAlign w:val="center"/>
            <w:hideMark/>
          </w:tcPr>
          <w:p w14:paraId="56A9C277"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NGUỒN CUNG SẢN PHẨM CỦA DỰ ÁN VÀ LƯỢNG BẤT ĐỘNG SẢN ĐỦ ĐIỀU KIỆN ĐƯA VÀO GIAO DỊCH</w:t>
            </w:r>
          </w:p>
        </w:tc>
      </w:tr>
      <w:tr w:rsidR="00CD4DAF" w:rsidRPr="00CD4DAF" w14:paraId="7C3CE36E" w14:textId="77777777" w:rsidTr="009809D9">
        <w:trPr>
          <w:trHeight w:val="2505"/>
        </w:trPr>
        <w:tc>
          <w:tcPr>
            <w:tcW w:w="54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258F8D"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MÃ Bất động sản + Số hiệu bất động sản (đánh số theo quy định về đánh số và gắn biển số nhà)</w:t>
            </w:r>
          </w:p>
        </w:tc>
        <w:tc>
          <w:tcPr>
            <w:tcW w:w="18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00D15D"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Loại hình bất động sản</w:t>
            </w:r>
          </w:p>
        </w:tc>
        <w:tc>
          <w:tcPr>
            <w:tcW w:w="1147" w:type="pct"/>
            <w:gridSpan w:val="2"/>
            <w:tcBorders>
              <w:top w:val="single" w:sz="4" w:space="0" w:color="auto"/>
              <w:left w:val="nil"/>
              <w:bottom w:val="single" w:sz="4" w:space="0" w:color="auto"/>
              <w:right w:val="single" w:sz="4" w:space="0" w:color="auto"/>
            </w:tcBorders>
            <w:shd w:val="clear" w:color="000000" w:fill="FFFFFF"/>
            <w:vAlign w:val="center"/>
            <w:hideMark/>
          </w:tcPr>
          <w:p w14:paraId="266CBF05"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xml:space="preserve">Cơ cấu loại hình bất động sản của dự án đã được cấp có thẩm quyền phê duyệt dự án đầu tư xây dựng hoặc chấp thuận chủ trương đầu tư kèm phê duyệt dự án. </w:t>
            </w:r>
            <w:r w:rsidRPr="00CD4DAF">
              <w:rPr>
                <w:rFonts w:ascii="Times New Roman" w:eastAsia="Times New Roman" w:hAnsi="Times New Roman" w:cs="Times New Roman"/>
                <w:kern w:val="0"/>
                <w:sz w:val="20"/>
                <w:szCs w:val="20"/>
                <w:lang w:val="en-US"/>
                <w14:ligatures w14:val="none"/>
              </w:rPr>
              <w:t>(Kê khai trước khi có thông báo khởi công xây dựng hoặc trước khi được cơ quan có thẩm quyền cấp giấy phép xây dựng để thực hiện dự án (nếu có))</w:t>
            </w:r>
          </w:p>
        </w:tc>
        <w:tc>
          <w:tcPr>
            <w:tcW w:w="1028" w:type="pct"/>
            <w:gridSpan w:val="2"/>
            <w:tcBorders>
              <w:top w:val="single" w:sz="4" w:space="0" w:color="auto"/>
              <w:left w:val="nil"/>
              <w:bottom w:val="single" w:sz="4" w:space="0" w:color="auto"/>
              <w:right w:val="single" w:sz="4" w:space="0" w:color="auto"/>
            </w:tcBorders>
            <w:shd w:val="clear" w:color="000000" w:fill="FFFFFF"/>
            <w:vAlign w:val="center"/>
            <w:hideMark/>
          </w:tcPr>
          <w:p w14:paraId="34E8DB50"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xml:space="preserve">Bất động sản đủ điều kiện giao dịch </w:t>
            </w:r>
            <w:r w:rsidRPr="00CD4DAF">
              <w:rPr>
                <w:rFonts w:ascii="Times New Roman" w:eastAsia="Times New Roman" w:hAnsi="Times New Roman" w:cs="Times New Roman"/>
                <w:kern w:val="0"/>
                <w:sz w:val="20"/>
                <w:szCs w:val="20"/>
                <w:lang w:val="en-US"/>
                <w14:ligatures w14:val="none"/>
              </w:rPr>
              <w:t>(Kê khai trước khi dự án có thông báo đủ điều kiện giao dịch, bán nhà ở hình thành trong tương lai; Đối với bất động sản khác thì phải kê khai trước khi chủ đầu tư đưa sản phẩm bất động sản của dự án ra giao dịch)</w:t>
            </w:r>
          </w:p>
        </w:tc>
        <w:tc>
          <w:tcPr>
            <w:tcW w:w="424" w:type="pct"/>
            <w:tcBorders>
              <w:top w:val="single" w:sz="4" w:space="0" w:color="auto"/>
              <w:left w:val="nil"/>
              <w:bottom w:val="single" w:sz="4" w:space="0" w:color="auto"/>
              <w:right w:val="single" w:sz="4" w:space="0" w:color="auto"/>
            </w:tcBorders>
            <w:vAlign w:val="bottom"/>
            <w:hideMark/>
          </w:tcPr>
          <w:p w14:paraId="64326440"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Điều kiện đưa vào giao dịch</w:t>
            </w:r>
            <w:r w:rsidRPr="00CD4DAF">
              <w:rPr>
                <w:rFonts w:ascii="Times New Roman" w:eastAsia="Times New Roman" w:hAnsi="Times New Roman" w:cs="Times New Roman"/>
                <w:kern w:val="0"/>
                <w:sz w:val="20"/>
                <w:szCs w:val="20"/>
                <w:lang w:val="en-US"/>
                <w14:ligatures w14:val="none"/>
              </w:rPr>
              <w:t xml:space="preserve"> (Tình trạng pháp  lý quy định tại khoản 3, 4, 5 Điều 6 Luật KDBĐS: Đã được cấp GCN *file PDF….)</w:t>
            </w:r>
          </w:p>
        </w:tc>
      </w:tr>
      <w:tr w:rsidR="00CD4DAF" w:rsidRPr="00CD4DAF" w14:paraId="2DE5BC5E" w14:textId="77777777" w:rsidTr="009809D9">
        <w:trPr>
          <w:trHeight w:val="2040"/>
        </w:trPr>
        <w:tc>
          <w:tcPr>
            <w:tcW w:w="544" w:type="pct"/>
            <w:vMerge/>
            <w:tcBorders>
              <w:top w:val="single" w:sz="4" w:space="0" w:color="auto"/>
              <w:left w:val="single" w:sz="4" w:space="0" w:color="auto"/>
              <w:bottom w:val="single" w:sz="4" w:space="0" w:color="auto"/>
              <w:right w:val="single" w:sz="4" w:space="0" w:color="auto"/>
            </w:tcBorders>
            <w:vAlign w:val="center"/>
            <w:hideMark/>
          </w:tcPr>
          <w:p w14:paraId="46EE00A6"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p>
        </w:tc>
        <w:tc>
          <w:tcPr>
            <w:tcW w:w="1857" w:type="pct"/>
            <w:vMerge/>
            <w:tcBorders>
              <w:top w:val="single" w:sz="4" w:space="0" w:color="auto"/>
              <w:left w:val="single" w:sz="4" w:space="0" w:color="auto"/>
              <w:bottom w:val="single" w:sz="4" w:space="0" w:color="auto"/>
              <w:right w:val="single" w:sz="4" w:space="0" w:color="auto"/>
            </w:tcBorders>
            <w:vAlign w:val="center"/>
            <w:hideMark/>
          </w:tcPr>
          <w:p w14:paraId="339BCCBA"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7B09CF0A"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xml:space="preserve">Số hiệu bất động sản </w:t>
            </w:r>
            <w:r w:rsidRPr="00CD4DAF">
              <w:rPr>
                <w:rFonts w:ascii="Times New Roman" w:eastAsia="Times New Roman" w:hAnsi="Times New Roman" w:cs="Times New Roman"/>
                <w:kern w:val="0"/>
                <w:sz w:val="20"/>
                <w:szCs w:val="20"/>
                <w:lang w:val="en-US"/>
                <w14:ligatures w14:val="none"/>
              </w:rPr>
              <w:t>(đánh số theo quy định về đánh số và gắn biển số nhà công trình xây dựng hoặc số nhà, số thửa đất trên GCN (nếu có))</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425899CF"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xml:space="preserve">Diện tích </w:t>
            </w:r>
            <w:r w:rsidRPr="00CD4DAF">
              <w:rPr>
                <w:rFonts w:ascii="Times New Roman" w:eastAsia="Times New Roman" w:hAnsi="Times New Roman" w:cs="Times New Roman"/>
                <w:kern w:val="0"/>
                <w:sz w:val="20"/>
                <w:szCs w:val="20"/>
                <w:lang w:val="en-US"/>
                <w14:ligatures w14:val="none"/>
              </w:rPr>
              <w:t>(m</w:t>
            </w:r>
            <w:r w:rsidRPr="00CD4DAF">
              <w:rPr>
                <w:rFonts w:ascii="Times New Roman" w:eastAsia="Times New Roman" w:hAnsi="Times New Roman" w:cs="Times New Roman"/>
                <w:kern w:val="0"/>
                <w:sz w:val="20"/>
                <w:szCs w:val="20"/>
                <w:vertAlign w:val="superscript"/>
                <w:lang w:val="en-US"/>
                <w14:ligatures w14:val="none"/>
              </w:rPr>
              <w:t>2</w:t>
            </w:r>
            <w:r w:rsidRPr="00CD4DAF">
              <w:rPr>
                <w:rFonts w:ascii="Times New Roman" w:eastAsia="Times New Roman" w:hAnsi="Times New Roman" w:cs="Times New Roman"/>
                <w:kern w:val="0"/>
                <w:sz w:val="20"/>
                <w:szCs w:val="20"/>
                <w:lang w:val="en-US"/>
                <w14:ligatures w14:val="none"/>
              </w:rPr>
              <w:t>)</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5C1178AF"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xml:space="preserve">Số hiệu bất động sản </w:t>
            </w:r>
            <w:r w:rsidRPr="00CD4DAF">
              <w:rPr>
                <w:rFonts w:ascii="Times New Roman" w:eastAsia="Times New Roman" w:hAnsi="Times New Roman" w:cs="Times New Roman"/>
                <w:kern w:val="0"/>
                <w:sz w:val="20"/>
                <w:szCs w:val="20"/>
                <w:lang w:val="en-US"/>
                <w14:ligatures w14:val="none"/>
              </w:rPr>
              <w:t>(đánh số theo quy định về đánh số và gắn biển số nhà hoặc số nhà, số thửa đất trên GCN (nếu có))</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254FAD4A"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xml:space="preserve">Diện tích </w:t>
            </w:r>
            <w:r w:rsidRPr="00CD4DAF">
              <w:rPr>
                <w:rFonts w:ascii="Times New Roman" w:eastAsia="Times New Roman" w:hAnsi="Times New Roman" w:cs="Times New Roman"/>
                <w:kern w:val="0"/>
                <w:sz w:val="20"/>
                <w:szCs w:val="20"/>
                <w:lang w:val="en-US"/>
                <w14:ligatures w14:val="none"/>
              </w:rPr>
              <w:t>(m</w:t>
            </w:r>
            <w:r w:rsidRPr="00CD4DAF">
              <w:rPr>
                <w:rFonts w:ascii="Times New Roman" w:eastAsia="Times New Roman" w:hAnsi="Times New Roman" w:cs="Times New Roman"/>
                <w:kern w:val="0"/>
                <w:sz w:val="20"/>
                <w:szCs w:val="20"/>
                <w:vertAlign w:val="superscript"/>
                <w:lang w:val="en-US"/>
                <w14:ligatures w14:val="none"/>
              </w:rPr>
              <w:t>2</w:t>
            </w:r>
            <w:r w:rsidRPr="00CD4DAF">
              <w:rPr>
                <w:rFonts w:ascii="Times New Roman" w:eastAsia="Times New Roman" w:hAnsi="Times New Roman" w:cs="Times New Roman"/>
                <w:kern w:val="0"/>
                <w:sz w:val="20"/>
                <w:szCs w:val="20"/>
                <w:lang w:val="en-US"/>
                <w14:ligatures w14:val="none"/>
              </w:rPr>
              <w:t>)</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7CB7AFF1"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r>
      <w:tr w:rsidR="00CD4DAF" w:rsidRPr="00CD4DAF" w14:paraId="41194263"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839E3"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2=(1)+(4)</w:t>
            </w:r>
          </w:p>
        </w:tc>
        <w:tc>
          <w:tcPr>
            <w:tcW w:w="1857" w:type="pct"/>
            <w:tcBorders>
              <w:top w:val="single" w:sz="4" w:space="0" w:color="auto"/>
              <w:left w:val="nil"/>
              <w:bottom w:val="single" w:sz="4" w:space="0" w:color="auto"/>
              <w:right w:val="single" w:sz="4" w:space="0" w:color="auto"/>
            </w:tcBorders>
            <w:shd w:val="clear" w:color="000000" w:fill="FFFFFF"/>
            <w:vAlign w:val="center"/>
            <w:hideMark/>
          </w:tcPr>
          <w:p w14:paraId="5C51AE34"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3</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4494DA94"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4</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1D9249DE"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102884EC"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6</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7D7FF8D8"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7</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317A6FA1"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r>
      <w:tr w:rsidR="00CD4DAF" w:rsidRPr="00CD4DAF" w14:paraId="23BA25F8"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14B413"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A1.2.3</w:t>
            </w:r>
          </w:p>
        </w:tc>
        <w:tc>
          <w:tcPr>
            <w:tcW w:w="1857" w:type="pct"/>
            <w:tcBorders>
              <w:top w:val="single" w:sz="4" w:space="0" w:color="auto"/>
              <w:left w:val="nil"/>
              <w:bottom w:val="single" w:sz="4" w:space="0" w:color="auto"/>
              <w:right w:val="single" w:sz="4" w:space="0" w:color="auto"/>
            </w:tcBorders>
            <w:shd w:val="clear" w:color="000000" w:fill="FFFFFF"/>
            <w:vAlign w:val="center"/>
            <w:hideMark/>
          </w:tcPr>
          <w:p w14:paraId="124CE3CB"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NHÀ Ở THƯƠNG MẠI</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2ACBA0A4"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60DE73E7"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51114F94"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2026BD14"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093079B7"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r>
      <w:tr w:rsidR="00CD4DAF" w:rsidRPr="00CD4DAF" w14:paraId="7CEE45FB"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4F4F52" w14:textId="77777777" w:rsidR="009809D9" w:rsidRPr="00CD4DAF" w:rsidRDefault="009809D9" w:rsidP="00CD4DAF">
            <w:pPr>
              <w:spacing w:after="0" w:line="240" w:lineRule="auto"/>
              <w:jc w:val="center"/>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NO-TM-RL</w:t>
            </w:r>
            <w:r w:rsidRPr="00CD4DAF">
              <w:rPr>
                <w:rFonts w:ascii="Times New Roman" w:eastAsia="Times New Roman" w:hAnsi="Times New Roman" w:cs="Times New Roman"/>
                <w:kern w:val="0"/>
                <w:sz w:val="22"/>
                <w:szCs w:val="22"/>
                <w:lang w:val="en-US"/>
                <w14:ligatures w14:val="none"/>
              </w:rPr>
              <w:t xml:space="preserve"> </w:t>
            </w:r>
          </w:p>
        </w:tc>
        <w:tc>
          <w:tcPr>
            <w:tcW w:w="1857" w:type="pct"/>
            <w:tcBorders>
              <w:top w:val="single" w:sz="4" w:space="0" w:color="auto"/>
              <w:left w:val="nil"/>
              <w:bottom w:val="single" w:sz="4" w:space="0" w:color="auto"/>
              <w:right w:val="single" w:sz="4" w:space="0" w:color="auto"/>
            </w:tcBorders>
            <w:shd w:val="clear" w:color="000000" w:fill="FFFFFF"/>
            <w:vAlign w:val="center"/>
            <w:hideMark/>
          </w:tcPr>
          <w:p w14:paraId="78A2C76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Nhà ở (Biệt thự, liền kề, nhà ở độc lập)</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17C92A6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1B6CF68F"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3E3B7B74"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0AFBF12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7E5E263F"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51E38B1B"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FF9B34" w14:textId="77777777" w:rsidR="009809D9" w:rsidRPr="00CD4DAF" w:rsidRDefault="00CD4DAF" w:rsidP="00CD4DAF">
            <w:pPr>
              <w:spacing w:after="0" w:line="240" w:lineRule="auto"/>
              <w:jc w:val="center"/>
              <w:rPr>
                <w:rFonts w:ascii="Times New Roman" w:eastAsia="Times New Roman" w:hAnsi="Times New Roman" w:cs="Times New Roman"/>
                <w:kern w:val="0"/>
                <w:sz w:val="20"/>
                <w:szCs w:val="20"/>
                <w:lang w:val="en-US"/>
                <w14:ligatures w14:val="none"/>
              </w:rPr>
            </w:pPr>
            <w:hyperlink r:id="rId4" w:history="1">
              <w:r w:rsidR="009809D9" w:rsidRPr="00CD4DAF">
                <w:rPr>
                  <w:rFonts w:ascii="Times New Roman" w:eastAsia="Times New Roman" w:hAnsi="Times New Roman" w:cs="Times New Roman"/>
                  <w:kern w:val="0"/>
                  <w:sz w:val="20"/>
                  <w:szCs w:val="20"/>
                  <w:lang w:val="en-US"/>
                  <w14:ligatures w14:val="none"/>
                </w:rPr>
                <w:t xml:space="preserve">CC-TM </w:t>
              </w:r>
            </w:hyperlink>
          </w:p>
        </w:tc>
        <w:tc>
          <w:tcPr>
            <w:tcW w:w="1857" w:type="pct"/>
            <w:tcBorders>
              <w:top w:val="single" w:sz="4" w:space="0" w:color="auto"/>
              <w:left w:val="nil"/>
              <w:bottom w:val="single" w:sz="4" w:space="0" w:color="auto"/>
              <w:right w:val="single" w:sz="4" w:space="0" w:color="auto"/>
            </w:tcBorders>
            <w:shd w:val="clear" w:color="000000" w:fill="FFFFFF"/>
            <w:vAlign w:val="center"/>
            <w:hideMark/>
          </w:tcPr>
          <w:p w14:paraId="77F1FED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Chung cư</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19C98B78"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63F831A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4396340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7455DDC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1D293BB0"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77A82D6A" w14:textId="77777777" w:rsidTr="009809D9">
        <w:trPr>
          <w:trHeight w:val="885"/>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5C5F2E" w14:textId="77777777" w:rsidR="009809D9" w:rsidRPr="00CD4DAF" w:rsidRDefault="009809D9" w:rsidP="00CD4DAF">
            <w:pPr>
              <w:spacing w:after="0" w:line="240" w:lineRule="auto"/>
              <w:jc w:val="center"/>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DAT-HHT</w:t>
            </w:r>
            <w:r w:rsidRPr="00CD4DAF">
              <w:rPr>
                <w:rFonts w:ascii="Times New Roman" w:eastAsia="Times New Roman" w:hAnsi="Times New Roman" w:cs="Times New Roman"/>
                <w:kern w:val="0"/>
                <w:sz w:val="22"/>
                <w:szCs w:val="22"/>
                <w:lang w:val="en-US"/>
                <w14:ligatures w14:val="none"/>
              </w:rPr>
              <w:t xml:space="preserve"> </w:t>
            </w:r>
          </w:p>
        </w:tc>
        <w:tc>
          <w:tcPr>
            <w:tcW w:w="1857" w:type="pct"/>
            <w:tcBorders>
              <w:top w:val="single" w:sz="4" w:space="0" w:color="auto"/>
              <w:left w:val="nil"/>
              <w:bottom w:val="single" w:sz="4" w:space="0" w:color="auto"/>
              <w:right w:val="single" w:sz="4" w:space="0" w:color="auto"/>
            </w:tcBorders>
            <w:shd w:val="clear" w:color="000000" w:fill="FFFFFF"/>
            <w:vAlign w:val="center"/>
            <w:hideMark/>
          </w:tcPr>
          <w:p w14:paraId="6FBC2F6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Đất đã có hạ tầng kỹ thuật trong dự án bất động sản cho cá nhân tự xây dựng nhà ở (theo hình thức phân lô, bán nền)</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2173EF32"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77AC040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1D23DA49"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0379F6A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78F8B0E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4352BB39"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E33A11"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B1.2</w:t>
            </w:r>
          </w:p>
        </w:tc>
        <w:tc>
          <w:tcPr>
            <w:tcW w:w="1857" w:type="pct"/>
            <w:tcBorders>
              <w:top w:val="single" w:sz="4" w:space="0" w:color="auto"/>
              <w:left w:val="nil"/>
              <w:bottom w:val="single" w:sz="4" w:space="0" w:color="auto"/>
              <w:right w:val="single" w:sz="4" w:space="0" w:color="auto"/>
            </w:tcBorders>
            <w:shd w:val="clear" w:color="000000" w:fill="FFFFFF"/>
            <w:vAlign w:val="center"/>
            <w:hideMark/>
          </w:tcPr>
          <w:p w14:paraId="6D3749B5"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NHÀ Ở XÃ HỘI</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7D13930C"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72FD1B95"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3181671"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7E21DBDE"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73FCC65C"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r>
      <w:tr w:rsidR="00CD4DAF" w:rsidRPr="00CD4DAF" w14:paraId="231FC303"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57E540AA"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NOXH-RL </w:t>
            </w:r>
          </w:p>
        </w:tc>
        <w:tc>
          <w:tcPr>
            <w:tcW w:w="1857" w:type="pct"/>
            <w:tcBorders>
              <w:top w:val="single" w:sz="4" w:space="0" w:color="auto"/>
              <w:left w:val="nil"/>
              <w:bottom w:val="single" w:sz="4" w:space="0" w:color="auto"/>
              <w:right w:val="single" w:sz="4" w:space="0" w:color="auto"/>
            </w:tcBorders>
            <w:shd w:val="clear" w:color="000000" w:fill="FFFFFF"/>
            <w:vAlign w:val="center"/>
            <w:hideMark/>
          </w:tcPr>
          <w:p w14:paraId="10EE9420"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Nhà ở (liền kề, nhà ở độc lập)</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2BB5455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64324A3C"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856D70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3683413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6468CA24"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6884AE4D"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890E34" w14:textId="77777777" w:rsidR="009809D9" w:rsidRPr="00CD4DAF" w:rsidRDefault="00CD4DAF" w:rsidP="00CD4DAF">
            <w:pPr>
              <w:spacing w:after="0" w:line="240" w:lineRule="auto"/>
              <w:jc w:val="center"/>
              <w:rPr>
                <w:rFonts w:ascii="Times New Roman" w:eastAsia="Times New Roman" w:hAnsi="Times New Roman" w:cs="Times New Roman"/>
                <w:kern w:val="0"/>
                <w:sz w:val="20"/>
                <w:szCs w:val="20"/>
                <w:lang w:val="en-US"/>
                <w14:ligatures w14:val="none"/>
              </w:rPr>
            </w:pPr>
            <w:hyperlink r:id="rId5" w:history="1">
              <w:r w:rsidR="009809D9" w:rsidRPr="00CD4DAF">
                <w:rPr>
                  <w:rFonts w:ascii="Times New Roman" w:eastAsia="Times New Roman" w:hAnsi="Times New Roman" w:cs="Times New Roman"/>
                  <w:kern w:val="0"/>
                  <w:sz w:val="20"/>
                  <w:szCs w:val="20"/>
                  <w:lang w:val="en-US"/>
                  <w14:ligatures w14:val="none"/>
                </w:rPr>
                <w:t xml:space="preserve">CC-XH </w:t>
              </w:r>
            </w:hyperlink>
          </w:p>
        </w:tc>
        <w:tc>
          <w:tcPr>
            <w:tcW w:w="1857" w:type="pct"/>
            <w:tcBorders>
              <w:top w:val="single" w:sz="4" w:space="0" w:color="auto"/>
              <w:left w:val="nil"/>
              <w:bottom w:val="single" w:sz="4" w:space="0" w:color="auto"/>
              <w:right w:val="single" w:sz="4" w:space="0" w:color="auto"/>
            </w:tcBorders>
            <w:shd w:val="clear" w:color="000000" w:fill="FFFFFF"/>
            <w:vAlign w:val="center"/>
            <w:hideMark/>
          </w:tcPr>
          <w:p w14:paraId="68F298A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Chung cư</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3DD6847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69A40472"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544B6CFE"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6CA13578"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7F8D3DB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0F997449"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1FBBAE"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C1.2.3.4.5</w:t>
            </w:r>
          </w:p>
        </w:tc>
        <w:tc>
          <w:tcPr>
            <w:tcW w:w="1857" w:type="pct"/>
            <w:tcBorders>
              <w:top w:val="single" w:sz="4" w:space="0" w:color="auto"/>
              <w:left w:val="nil"/>
              <w:bottom w:val="single" w:sz="4" w:space="0" w:color="auto"/>
              <w:right w:val="single" w:sz="4" w:space="0" w:color="auto"/>
            </w:tcBorders>
            <w:shd w:val="clear" w:color="000000" w:fill="FFFFFF"/>
            <w:vAlign w:val="center"/>
            <w:hideMark/>
          </w:tcPr>
          <w:p w14:paraId="6D6FD7C7"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NHÀ Ở CÔNG NHÂN TẠI KHU CÔNG NGHIỆP</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76B5D7C3"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39235864"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1C02B43F"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2EC9860B"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04280D78"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 </w:t>
            </w:r>
          </w:p>
        </w:tc>
      </w:tr>
      <w:tr w:rsidR="00CD4DAF" w:rsidRPr="00CD4DAF" w14:paraId="0CBCB8CB"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0D0ED722"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CC-CN </w:t>
            </w:r>
          </w:p>
        </w:tc>
        <w:tc>
          <w:tcPr>
            <w:tcW w:w="1857" w:type="pct"/>
            <w:tcBorders>
              <w:top w:val="single" w:sz="4" w:space="0" w:color="auto"/>
              <w:left w:val="nil"/>
              <w:bottom w:val="single" w:sz="4" w:space="0" w:color="auto"/>
              <w:right w:val="single" w:sz="4" w:space="0" w:color="auto"/>
            </w:tcBorders>
            <w:shd w:val="clear" w:color="000000" w:fill="FFFFFF"/>
            <w:vAlign w:val="center"/>
            <w:hideMark/>
          </w:tcPr>
          <w:p w14:paraId="0D5FF930"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Chung cư</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35E7650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091AA48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5E271F6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1DED2B2F"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2E9E5F5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4C959115"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3F0A06F5"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NO-CN </w:t>
            </w:r>
          </w:p>
        </w:tc>
        <w:tc>
          <w:tcPr>
            <w:tcW w:w="1857" w:type="pct"/>
            <w:tcBorders>
              <w:top w:val="single" w:sz="4" w:space="0" w:color="auto"/>
              <w:left w:val="nil"/>
              <w:bottom w:val="single" w:sz="4" w:space="0" w:color="auto"/>
              <w:right w:val="single" w:sz="4" w:space="0" w:color="auto"/>
            </w:tcBorders>
            <w:shd w:val="clear" w:color="000000" w:fill="FFFFFF"/>
            <w:vAlign w:val="center"/>
            <w:hideMark/>
          </w:tcPr>
          <w:p w14:paraId="7EB9BC38"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Nhà ở (liền kề, nhà ở độc lập)</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36769AA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7F18625E"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5829E9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5F0AFD2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439F2D3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034A882F"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EBBC21"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D1.2.3.4.5</w:t>
            </w:r>
          </w:p>
        </w:tc>
        <w:tc>
          <w:tcPr>
            <w:tcW w:w="1857" w:type="pct"/>
            <w:tcBorders>
              <w:top w:val="single" w:sz="4" w:space="0" w:color="auto"/>
              <w:left w:val="nil"/>
              <w:bottom w:val="single" w:sz="4" w:space="0" w:color="auto"/>
              <w:right w:val="single" w:sz="4" w:space="0" w:color="auto"/>
            </w:tcBorders>
            <w:shd w:val="clear" w:color="000000" w:fill="FFFFFF"/>
            <w:vAlign w:val="center"/>
            <w:hideMark/>
          </w:tcPr>
          <w:p w14:paraId="0E9D0E3D"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CÔNG TRÌNH THƯƠNG MẠI, DỊCH VỤ, VĂN PHÒNG, TRUNG TÂM THƯƠNG MẠI</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3A38023E"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11BAD45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477038C9"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373F5F8C"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14:paraId="15414040"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428F81EC"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5D5717A3"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VP </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32BAA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Văn phòng</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2EB158"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56446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89F4AF"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7CC74C"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F693C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3059D89E"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16780BA9"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TTTM </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640C78"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Trung tâm thương mại</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3F024E"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48325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C022CC"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03DB3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FE2839"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47CBEC8B"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01D7F670"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OTL </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15D80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Văn phòng kết hợp lưu trú</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0D629E"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8D26EF"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1B690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981E75"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55934"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398114B4"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753E635D"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CHLT </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76E2F0"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Căn hộ lưu trú</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ED10A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A43C5E"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CC56F"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1EDA49"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A90DBE"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1B28EEC3"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28041FB3"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CT-TMDV-K</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40D57E"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Công trình xây dựng khác</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4B16D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82EA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E313A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7532ED"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2F785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59C411FA"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5C6F0F"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E.1.2.3</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1D391D"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BẤT ĐỘNG SẢN DU LỊCH</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24DCE2"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3AB1A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BE2E8E"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0CE41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970C6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049A8011"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51F28AFF"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lastRenderedPageBreak/>
              <w:t xml:space="preserve">BT-DL </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CB370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Biệt thự du lịch</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0B9C1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707BFF"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51A48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20AB8C"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620D0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49267991"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362FBA55"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CH-DL</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0C2485"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Căn hộ du lịch</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E1F3C2"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513378"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03BD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4784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362496"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4B3D8F62"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641278CE"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CT-DL-K </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B15B7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Công trình xây dựng khác</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0EBBE6"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4B2DF5"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2F142D"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25EC1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DE53B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47B4050C"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B2739A"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F.1.2.3</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99BFC"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BẤT ĐỘNG SẢN KHU CÔNG NGHIỆP</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B1DF7F"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D7F9E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A1869"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A74EA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818410"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10060E64"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60326FC7"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NX-KCN</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F71E02"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Nhà xưởng sản xuất</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46D7BD"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CF638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29DACE"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BBE37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12D87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4F68F014"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5362D3AA"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DAT-KCN</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F0996"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Đất (dùng cho mục đích sản xuất, kinh doanh tại khu công nghiệp)</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FF7764"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3FE2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895125"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FAB669"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3495EF"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2896A2E6"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07CF0BA8"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CT-KCN-K </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FEDE16"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Công trình xây dựng khác</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9AB25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B92805"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413549"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A619E5"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3C410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149C8E8C"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vAlign w:val="center"/>
            <w:hideMark/>
          </w:tcPr>
          <w:p w14:paraId="35F41BBC" w14:textId="77777777" w:rsidR="009809D9" w:rsidRPr="00CD4DAF" w:rsidRDefault="009809D9" w:rsidP="00CD4DAF">
            <w:pPr>
              <w:spacing w:after="0" w:line="240" w:lineRule="auto"/>
              <w:jc w:val="center"/>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G.1.2.3.4.5</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D8CE64" w14:textId="77777777" w:rsidR="009809D9" w:rsidRPr="00CD4DAF" w:rsidRDefault="009809D9" w:rsidP="00CD4DAF">
            <w:pPr>
              <w:spacing w:after="0" w:line="240" w:lineRule="auto"/>
              <w:rPr>
                <w:rFonts w:ascii="Times New Roman" w:eastAsia="Times New Roman" w:hAnsi="Times New Roman" w:cs="Times New Roman"/>
                <w:b/>
                <w:bCs/>
                <w:kern w:val="0"/>
                <w:sz w:val="20"/>
                <w:szCs w:val="20"/>
                <w:lang w:val="en-US"/>
                <w14:ligatures w14:val="none"/>
              </w:rPr>
            </w:pPr>
            <w:r w:rsidRPr="00CD4DAF">
              <w:rPr>
                <w:rFonts w:ascii="Times New Roman" w:eastAsia="Times New Roman" w:hAnsi="Times New Roman" w:cs="Times New Roman"/>
                <w:b/>
                <w:bCs/>
                <w:kern w:val="0"/>
                <w:sz w:val="20"/>
                <w:szCs w:val="20"/>
                <w:lang w:val="en-US"/>
                <w14:ligatures w14:val="none"/>
              </w:rPr>
              <w:t>CÁC LOẠI HÌNH BẤT ĐỘNG SẢN KHÁC</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2BD0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CA823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F18B0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6FAE3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7B3491"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46B8B7F2"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55154B9A"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CT-YTE </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023C5F"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Công trình y tế</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2D1C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C724F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E14DB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6EBA8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F763B3"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58F12186"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3775AABD"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CT-GD </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23D6BF"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Công trình giáo dục</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F23F2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6E3008"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3593D2"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74D53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24E850"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5BC486A0"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359FF110"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CT-VH </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EFD56B"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Công trình văn hóa</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DB4536"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AEC34"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445A96"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540236"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E5A3AA"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248C735D" w14:textId="77777777" w:rsidTr="009809D9">
        <w:trPr>
          <w:trHeight w:val="54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1D6D881C"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CT-TDTT </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0B67CD"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Công trình thể dục thể thao</w:t>
            </w:r>
          </w:p>
        </w:tc>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99DDD7"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06E0D"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AC69C"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21900"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15F608"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 </w:t>
            </w:r>
          </w:p>
        </w:tc>
      </w:tr>
      <w:tr w:rsidR="00CD4DAF" w:rsidRPr="00CD4DAF" w14:paraId="138D494C" w14:textId="77777777" w:rsidTr="009809D9">
        <w:trPr>
          <w:trHeight w:val="300"/>
        </w:trPr>
        <w:tc>
          <w:tcPr>
            <w:tcW w:w="544" w:type="pct"/>
            <w:tcBorders>
              <w:top w:val="single" w:sz="4" w:space="0" w:color="auto"/>
              <w:left w:val="single" w:sz="4" w:space="0" w:color="auto"/>
              <w:bottom w:val="single" w:sz="4" w:space="0" w:color="auto"/>
              <w:right w:val="single" w:sz="4" w:space="0" w:color="auto"/>
            </w:tcBorders>
            <w:noWrap/>
            <w:vAlign w:val="center"/>
            <w:hideMark/>
          </w:tcPr>
          <w:p w14:paraId="3B328430" w14:textId="77777777" w:rsidR="009809D9" w:rsidRPr="00CD4DAF" w:rsidRDefault="009809D9" w:rsidP="00CD4DAF">
            <w:pPr>
              <w:spacing w:after="0" w:line="240" w:lineRule="auto"/>
              <w:jc w:val="center"/>
              <w:rPr>
                <w:rFonts w:ascii="Times New Roman" w:eastAsia="Times New Roman" w:hAnsi="Times New Roman" w:cs="Times New Roman"/>
                <w:kern w:val="0"/>
                <w:sz w:val="22"/>
                <w:szCs w:val="22"/>
                <w:lang w:val="en-US"/>
                <w14:ligatures w14:val="none"/>
              </w:rPr>
            </w:pPr>
            <w:r w:rsidRPr="00CD4DAF">
              <w:rPr>
                <w:rFonts w:ascii="Times New Roman" w:eastAsia="Times New Roman" w:hAnsi="Times New Roman" w:cs="Times New Roman"/>
                <w:kern w:val="0"/>
                <w:sz w:val="22"/>
                <w:szCs w:val="22"/>
                <w:lang w:val="en-US"/>
                <w14:ligatures w14:val="none"/>
              </w:rPr>
              <w:t xml:space="preserve">CT-DVC </w:t>
            </w:r>
          </w:p>
        </w:tc>
        <w:tc>
          <w:tcPr>
            <w:tcW w:w="1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05F144" w14:textId="77777777" w:rsidR="009809D9" w:rsidRPr="00CD4DAF" w:rsidRDefault="009809D9" w:rsidP="00CD4DAF">
            <w:pPr>
              <w:spacing w:after="0" w:line="240" w:lineRule="auto"/>
              <w:rPr>
                <w:rFonts w:ascii="Times New Roman" w:eastAsia="Times New Roman" w:hAnsi="Times New Roman" w:cs="Times New Roman"/>
                <w:kern w:val="0"/>
                <w:sz w:val="20"/>
                <w:szCs w:val="20"/>
                <w:lang w:val="en-US"/>
                <w14:ligatures w14:val="none"/>
              </w:rPr>
            </w:pPr>
            <w:r w:rsidRPr="00CD4DAF">
              <w:rPr>
                <w:rFonts w:ascii="Times New Roman" w:eastAsia="Times New Roman" w:hAnsi="Times New Roman" w:cs="Times New Roman"/>
                <w:kern w:val="0"/>
                <w:sz w:val="20"/>
                <w:szCs w:val="20"/>
                <w:lang w:val="en-US"/>
                <w14:ligatures w14:val="none"/>
              </w:rPr>
              <w:t>Công trình dịch vụ công cộng</w:t>
            </w:r>
          </w:p>
        </w:tc>
        <w:tc>
          <w:tcPr>
            <w:tcW w:w="584" w:type="pct"/>
            <w:tcBorders>
              <w:top w:val="single" w:sz="4" w:space="0" w:color="auto"/>
              <w:left w:val="single" w:sz="4" w:space="0" w:color="auto"/>
              <w:bottom w:val="single" w:sz="4" w:space="0" w:color="auto"/>
              <w:right w:val="single" w:sz="4" w:space="0" w:color="auto"/>
            </w:tcBorders>
            <w:noWrap/>
            <w:vAlign w:val="bottom"/>
            <w:hideMark/>
          </w:tcPr>
          <w:p w14:paraId="2B0590A6" w14:textId="77777777" w:rsidR="009809D9" w:rsidRPr="00CD4DAF" w:rsidRDefault="009809D9" w:rsidP="00CD4DAF">
            <w:pPr>
              <w:spacing w:after="0" w:line="240" w:lineRule="auto"/>
              <w:rPr>
                <w:rFonts w:ascii="Calibri" w:eastAsia="Times New Roman" w:hAnsi="Calibri" w:cs="Calibri"/>
                <w:kern w:val="0"/>
                <w:sz w:val="22"/>
                <w:szCs w:val="22"/>
                <w:lang w:val="en-US"/>
                <w14:ligatures w14:val="none"/>
              </w:rPr>
            </w:pPr>
            <w:r w:rsidRPr="00CD4DAF">
              <w:rPr>
                <w:rFonts w:ascii="Calibri" w:eastAsia="Times New Roman" w:hAnsi="Calibri" w:cs="Calibri"/>
                <w:kern w:val="0"/>
                <w:sz w:val="22"/>
                <w:szCs w:val="22"/>
                <w:lang w:val="en-US"/>
                <w14:ligatures w14:val="none"/>
              </w:rPr>
              <w:t> </w:t>
            </w:r>
          </w:p>
        </w:tc>
        <w:tc>
          <w:tcPr>
            <w:tcW w:w="564" w:type="pct"/>
            <w:tcBorders>
              <w:top w:val="single" w:sz="4" w:space="0" w:color="auto"/>
              <w:left w:val="single" w:sz="4" w:space="0" w:color="auto"/>
              <w:bottom w:val="single" w:sz="4" w:space="0" w:color="auto"/>
              <w:right w:val="single" w:sz="4" w:space="0" w:color="auto"/>
            </w:tcBorders>
            <w:noWrap/>
            <w:vAlign w:val="bottom"/>
            <w:hideMark/>
          </w:tcPr>
          <w:p w14:paraId="0F8B0D12" w14:textId="77777777" w:rsidR="009809D9" w:rsidRPr="00CD4DAF" w:rsidRDefault="009809D9" w:rsidP="00CD4DAF">
            <w:pPr>
              <w:spacing w:after="0" w:line="240" w:lineRule="auto"/>
              <w:rPr>
                <w:rFonts w:ascii="Calibri" w:eastAsia="Times New Roman" w:hAnsi="Calibri" w:cs="Calibri"/>
                <w:kern w:val="0"/>
                <w:sz w:val="22"/>
                <w:szCs w:val="22"/>
                <w:lang w:val="en-US"/>
                <w14:ligatures w14:val="none"/>
              </w:rPr>
            </w:pPr>
            <w:r w:rsidRPr="00CD4DAF">
              <w:rPr>
                <w:rFonts w:ascii="Calibri" w:eastAsia="Times New Roman" w:hAnsi="Calibri" w:cs="Calibri"/>
                <w:kern w:val="0"/>
                <w:sz w:val="22"/>
                <w:szCs w:val="22"/>
                <w:lang w:val="en-US"/>
                <w14:ligatures w14:val="none"/>
              </w:rPr>
              <w:t> </w:t>
            </w:r>
          </w:p>
        </w:tc>
        <w:tc>
          <w:tcPr>
            <w:tcW w:w="617" w:type="pct"/>
            <w:tcBorders>
              <w:top w:val="single" w:sz="4" w:space="0" w:color="auto"/>
              <w:left w:val="single" w:sz="4" w:space="0" w:color="auto"/>
              <w:bottom w:val="single" w:sz="4" w:space="0" w:color="auto"/>
              <w:right w:val="single" w:sz="4" w:space="0" w:color="auto"/>
            </w:tcBorders>
            <w:noWrap/>
            <w:vAlign w:val="bottom"/>
            <w:hideMark/>
          </w:tcPr>
          <w:p w14:paraId="64811A11" w14:textId="77777777" w:rsidR="009809D9" w:rsidRPr="00CD4DAF" w:rsidRDefault="009809D9" w:rsidP="00CD4DAF">
            <w:pPr>
              <w:spacing w:after="0" w:line="240" w:lineRule="auto"/>
              <w:rPr>
                <w:rFonts w:ascii="Calibri" w:eastAsia="Times New Roman" w:hAnsi="Calibri" w:cs="Calibri"/>
                <w:kern w:val="0"/>
                <w:sz w:val="22"/>
                <w:szCs w:val="22"/>
                <w:lang w:val="en-US"/>
                <w14:ligatures w14:val="none"/>
              </w:rPr>
            </w:pPr>
            <w:r w:rsidRPr="00CD4DAF">
              <w:rPr>
                <w:rFonts w:ascii="Calibri" w:eastAsia="Times New Roman" w:hAnsi="Calibri" w:cs="Calibri"/>
                <w:kern w:val="0"/>
                <w:sz w:val="22"/>
                <w:szCs w:val="22"/>
                <w:lang w:val="en-US"/>
                <w14:ligatures w14:val="none"/>
              </w:rPr>
              <w:t> </w:t>
            </w:r>
          </w:p>
        </w:tc>
        <w:tc>
          <w:tcPr>
            <w:tcW w:w="411" w:type="pct"/>
            <w:tcBorders>
              <w:top w:val="single" w:sz="4" w:space="0" w:color="auto"/>
              <w:left w:val="single" w:sz="4" w:space="0" w:color="auto"/>
              <w:bottom w:val="single" w:sz="4" w:space="0" w:color="auto"/>
              <w:right w:val="single" w:sz="4" w:space="0" w:color="auto"/>
            </w:tcBorders>
            <w:noWrap/>
            <w:vAlign w:val="bottom"/>
            <w:hideMark/>
          </w:tcPr>
          <w:p w14:paraId="47D1F6A9" w14:textId="77777777" w:rsidR="009809D9" w:rsidRPr="00CD4DAF" w:rsidRDefault="009809D9" w:rsidP="00CD4DAF">
            <w:pPr>
              <w:spacing w:after="0" w:line="240" w:lineRule="auto"/>
              <w:rPr>
                <w:rFonts w:ascii="Calibri" w:eastAsia="Times New Roman" w:hAnsi="Calibri" w:cs="Calibri"/>
                <w:kern w:val="0"/>
                <w:sz w:val="22"/>
                <w:szCs w:val="22"/>
                <w:lang w:val="en-US"/>
                <w14:ligatures w14:val="none"/>
              </w:rPr>
            </w:pPr>
            <w:r w:rsidRPr="00CD4DAF">
              <w:rPr>
                <w:rFonts w:ascii="Calibri" w:eastAsia="Times New Roman" w:hAnsi="Calibri" w:cs="Calibri"/>
                <w:kern w:val="0"/>
                <w:sz w:val="22"/>
                <w:szCs w:val="22"/>
                <w:lang w:val="en-US"/>
                <w14:ligatures w14:val="none"/>
              </w:rPr>
              <w:t> </w:t>
            </w:r>
          </w:p>
        </w:tc>
        <w:tc>
          <w:tcPr>
            <w:tcW w:w="424" w:type="pct"/>
            <w:tcBorders>
              <w:top w:val="single" w:sz="4" w:space="0" w:color="auto"/>
              <w:left w:val="single" w:sz="4" w:space="0" w:color="auto"/>
              <w:bottom w:val="single" w:sz="4" w:space="0" w:color="auto"/>
              <w:right w:val="single" w:sz="4" w:space="0" w:color="auto"/>
            </w:tcBorders>
            <w:noWrap/>
            <w:vAlign w:val="bottom"/>
            <w:hideMark/>
          </w:tcPr>
          <w:p w14:paraId="5CF08E3B" w14:textId="77777777" w:rsidR="009809D9" w:rsidRPr="00CD4DAF" w:rsidRDefault="009809D9" w:rsidP="00CD4DAF">
            <w:pPr>
              <w:spacing w:after="0" w:line="240" w:lineRule="auto"/>
              <w:rPr>
                <w:rFonts w:ascii="Calibri" w:eastAsia="Times New Roman" w:hAnsi="Calibri" w:cs="Calibri"/>
                <w:kern w:val="0"/>
                <w:sz w:val="22"/>
                <w:szCs w:val="22"/>
                <w:lang w:val="en-US"/>
                <w14:ligatures w14:val="none"/>
              </w:rPr>
            </w:pPr>
            <w:r w:rsidRPr="00CD4DAF">
              <w:rPr>
                <w:rFonts w:ascii="Calibri" w:eastAsia="Times New Roman" w:hAnsi="Calibri" w:cs="Calibri"/>
                <w:kern w:val="0"/>
                <w:sz w:val="22"/>
                <w:szCs w:val="22"/>
                <w:lang w:val="en-US"/>
                <w14:ligatures w14:val="none"/>
              </w:rPr>
              <w:t> </w:t>
            </w:r>
          </w:p>
        </w:tc>
      </w:tr>
    </w:tbl>
    <w:p w14:paraId="1140B7A4" w14:textId="77777777" w:rsidR="009809D9" w:rsidRPr="00CD4DAF" w:rsidRDefault="009809D9" w:rsidP="00CD4DAF"/>
    <w:p w14:paraId="1D2EB30B" w14:textId="77777777" w:rsidR="000C7DDB" w:rsidRPr="00CD4DAF" w:rsidRDefault="000C7DDB" w:rsidP="00CD4DAF">
      <w:pPr>
        <w:rPr>
          <w:rFonts w:ascii="Times New Roman" w:eastAsia="Times New Roman" w:hAnsi="Times New Roman" w:cs="Times New Roman"/>
          <w:b/>
          <w:bCs/>
          <w:kern w:val="0"/>
          <w:sz w:val="28"/>
          <w:szCs w:val="28"/>
          <w:lang w:eastAsia="en-SG"/>
          <w14:ligatures w14:val="none"/>
        </w:rPr>
      </w:pPr>
      <w:r w:rsidRPr="00CD4DAF">
        <w:rPr>
          <w:rFonts w:ascii="Times New Roman" w:eastAsia="Times New Roman" w:hAnsi="Times New Roman" w:cs="Times New Roman"/>
          <w:b/>
          <w:bCs/>
          <w:kern w:val="0"/>
          <w:sz w:val="28"/>
          <w:szCs w:val="28"/>
          <w:lang w:eastAsia="en-SG"/>
          <w14:ligatures w14:val="none"/>
        </w:rPr>
        <w:br w:type="page"/>
      </w:r>
    </w:p>
    <w:p w14:paraId="19441101" w14:textId="345DFED7" w:rsidR="001F30D0" w:rsidRPr="00CD4DAF" w:rsidRDefault="001F30D0" w:rsidP="00CD4DAF">
      <w:pPr>
        <w:jc w:val="center"/>
        <w:rPr>
          <w:rFonts w:ascii="Times New Roman" w:eastAsia="Times New Roman" w:hAnsi="Times New Roman" w:cs="Times New Roman"/>
          <w:b/>
          <w:bCs/>
          <w:kern w:val="0"/>
          <w:sz w:val="28"/>
          <w:szCs w:val="28"/>
          <w:lang w:eastAsia="en-SG"/>
          <w14:ligatures w14:val="none"/>
        </w:rPr>
      </w:pPr>
      <w:r w:rsidRPr="00CD4DAF">
        <w:rPr>
          <w:rFonts w:ascii="Times New Roman" w:eastAsia="Times New Roman" w:hAnsi="Times New Roman" w:cs="Times New Roman"/>
          <w:b/>
          <w:bCs/>
          <w:kern w:val="0"/>
          <w:sz w:val="28"/>
          <w:szCs w:val="28"/>
          <w:lang w:eastAsia="en-SG"/>
          <w14:ligatures w14:val="none"/>
        </w:rPr>
        <w:lastRenderedPageBreak/>
        <w:t xml:space="preserve">Biểu số </w:t>
      </w:r>
      <w:r w:rsidR="0032500E" w:rsidRPr="00CD4DAF">
        <w:rPr>
          <w:rFonts w:ascii="Times New Roman" w:eastAsia="Times New Roman" w:hAnsi="Times New Roman" w:cs="Times New Roman"/>
          <w:b/>
          <w:bCs/>
          <w:kern w:val="0"/>
          <w:sz w:val="28"/>
          <w:szCs w:val="28"/>
          <w:lang w:eastAsia="en-SG"/>
          <w14:ligatures w14:val="none"/>
        </w:rPr>
        <w:t>2</w:t>
      </w:r>
    </w:p>
    <w:p w14:paraId="0907C95D" w14:textId="6D26BF9C" w:rsidR="005F6732" w:rsidRPr="00CD4DAF" w:rsidRDefault="001F30D0" w:rsidP="00CD4DAF">
      <w:pPr>
        <w:spacing w:after="0" w:line="240" w:lineRule="auto"/>
        <w:jc w:val="center"/>
        <w:rPr>
          <w:rFonts w:ascii="Times New Roman" w:eastAsia="Times New Roman" w:hAnsi="Times New Roman" w:cs="Times New Roman"/>
          <w:b/>
          <w:bCs/>
          <w:kern w:val="0"/>
          <w:sz w:val="28"/>
          <w:szCs w:val="28"/>
          <w:lang w:eastAsia="en-SG"/>
          <w14:ligatures w14:val="none"/>
        </w:rPr>
      </w:pPr>
      <w:r w:rsidRPr="00CD4DAF">
        <w:rPr>
          <w:rFonts w:ascii="Times New Roman" w:eastAsia="Times New Roman" w:hAnsi="Times New Roman" w:cs="Times New Roman"/>
          <w:b/>
          <w:bCs/>
          <w:kern w:val="0"/>
          <w:sz w:val="28"/>
          <w:szCs w:val="28"/>
          <w:lang w:eastAsia="en-SG"/>
          <w14:ligatures w14:val="none"/>
        </w:rPr>
        <w:t xml:space="preserve">Thông tin, cơ sở dữ liệu về </w:t>
      </w:r>
      <w:r w:rsidR="005F6732" w:rsidRPr="00CD4DAF">
        <w:rPr>
          <w:rFonts w:ascii="Times New Roman" w:eastAsia="Times New Roman" w:hAnsi="Times New Roman" w:cs="Times New Roman"/>
          <w:b/>
          <w:bCs/>
          <w:kern w:val="0"/>
          <w:sz w:val="28"/>
          <w:szCs w:val="28"/>
          <w:lang w:eastAsia="en-SG"/>
          <w14:ligatures w14:val="none"/>
        </w:rPr>
        <w:t xml:space="preserve">giao dịch </w:t>
      </w:r>
      <w:r w:rsidR="00974D76" w:rsidRPr="00CD4DAF">
        <w:rPr>
          <w:rFonts w:ascii="Times New Roman" w:eastAsia="Times New Roman" w:hAnsi="Times New Roman" w:cs="Times New Roman"/>
          <w:b/>
          <w:bCs/>
          <w:kern w:val="0"/>
          <w:sz w:val="28"/>
          <w:szCs w:val="28"/>
          <w:lang w:eastAsia="en-SG"/>
          <w14:ligatures w14:val="none"/>
        </w:rPr>
        <w:t xml:space="preserve">bất động sản </w:t>
      </w:r>
      <w:r w:rsidR="005F6732" w:rsidRPr="00CD4DAF">
        <w:rPr>
          <w:rFonts w:ascii="Times New Roman" w:eastAsia="Times New Roman" w:hAnsi="Times New Roman" w:cs="Times New Roman"/>
          <w:b/>
          <w:bCs/>
          <w:kern w:val="0"/>
          <w:sz w:val="28"/>
          <w:szCs w:val="28"/>
          <w:lang w:eastAsia="en-SG"/>
          <w14:ligatures w14:val="none"/>
        </w:rPr>
        <w:t>trực tiếp với chủ đầu tư dự án</w:t>
      </w:r>
    </w:p>
    <w:p w14:paraId="1F6DF829" w14:textId="304CAFFA" w:rsidR="001F30D0" w:rsidRPr="00CD4DAF" w:rsidRDefault="005F6732" w:rsidP="00CD4DAF">
      <w:pPr>
        <w:spacing w:after="0" w:line="240" w:lineRule="auto"/>
        <w:jc w:val="center"/>
        <w:rPr>
          <w:rFonts w:ascii="Times New Roman" w:eastAsia="Times New Roman" w:hAnsi="Times New Roman" w:cs="Times New Roman"/>
          <w:i/>
          <w:iCs/>
          <w:kern w:val="0"/>
          <w:sz w:val="28"/>
          <w:szCs w:val="28"/>
          <w:lang w:eastAsia="en-SG"/>
          <w14:ligatures w14:val="none"/>
        </w:rPr>
      </w:pPr>
      <w:r w:rsidRPr="00CD4DAF">
        <w:rPr>
          <w:rFonts w:ascii="Times New Roman" w:eastAsia="Times New Roman" w:hAnsi="Times New Roman" w:cs="Times New Roman"/>
          <w:b/>
          <w:bCs/>
          <w:kern w:val="0"/>
          <w:sz w:val="28"/>
          <w:szCs w:val="28"/>
          <w:lang w:eastAsia="en-SG"/>
          <w14:ligatures w14:val="none"/>
        </w:rPr>
        <w:t xml:space="preserve"> </w:t>
      </w:r>
      <w:r w:rsidRPr="00CD4DAF">
        <w:rPr>
          <w:rFonts w:ascii="Times New Roman" w:eastAsia="Times New Roman" w:hAnsi="Times New Roman" w:cs="Times New Roman"/>
          <w:i/>
          <w:iCs/>
          <w:kern w:val="0"/>
          <w:sz w:val="28"/>
          <w:szCs w:val="28"/>
          <w:lang w:eastAsia="en-SG"/>
          <w14:ligatures w14:val="none"/>
        </w:rPr>
        <w:t>(giữa chủ đầu tư dự án và bên mua/thuê/thuê mua/nhận chuyển nhượng bất động sản)</w:t>
      </w:r>
    </w:p>
    <w:tbl>
      <w:tblPr>
        <w:tblW w:w="14837" w:type="dxa"/>
        <w:tblInd w:w="-5" w:type="dxa"/>
        <w:tblLayout w:type="fixed"/>
        <w:tblLook w:val="04A0" w:firstRow="1" w:lastRow="0" w:firstColumn="1" w:lastColumn="0" w:noHBand="0" w:noVBand="1"/>
      </w:tblPr>
      <w:tblGrid>
        <w:gridCol w:w="928"/>
        <w:gridCol w:w="4296"/>
        <w:gridCol w:w="1025"/>
        <w:gridCol w:w="1134"/>
        <w:gridCol w:w="1831"/>
        <w:gridCol w:w="1276"/>
        <w:gridCol w:w="709"/>
        <w:gridCol w:w="992"/>
        <w:gridCol w:w="1276"/>
        <w:gridCol w:w="1134"/>
        <w:gridCol w:w="236"/>
      </w:tblGrid>
      <w:tr w:rsidR="00CD4DAF" w:rsidRPr="00CD4DAF" w14:paraId="4A00B443" w14:textId="77777777" w:rsidTr="00CD4DAF">
        <w:trPr>
          <w:gridAfter w:val="1"/>
          <w:wAfter w:w="236" w:type="dxa"/>
          <w:trHeight w:val="750"/>
        </w:trPr>
        <w:tc>
          <w:tcPr>
            <w:tcW w:w="928" w:type="dxa"/>
            <w:tcBorders>
              <w:top w:val="single" w:sz="4" w:space="0" w:color="auto"/>
              <w:left w:val="single" w:sz="4" w:space="0" w:color="auto"/>
              <w:bottom w:val="single" w:sz="4" w:space="0" w:color="auto"/>
              <w:right w:val="single" w:sz="4" w:space="0" w:color="auto"/>
            </w:tcBorders>
            <w:vAlign w:val="center"/>
            <w:hideMark/>
          </w:tcPr>
          <w:p w14:paraId="5A327EE4" w14:textId="77777777" w:rsidR="001F30D0" w:rsidRPr="00CD4DAF" w:rsidRDefault="001F30D0" w:rsidP="00CD4DAF">
            <w:pPr>
              <w:spacing w:after="0" w:line="240" w:lineRule="auto"/>
              <w:jc w:val="center"/>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I</w:t>
            </w:r>
          </w:p>
        </w:tc>
        <w:tc>
          <w:tcPr>
            <w:tcW w:w="1367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114CCA7C" w14:textId="7A85392A"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THÔNG TIN VỀ DỰ ÁN BẤT ĐỘNG SẢN (cập nhật từ biểu số 1 hoặc số 2 (nếu là dự án nhận chuyển nhượng))</w:t>
            </w:r>
          </w:p>
        </w:tc>
      </w:tr>
      <w:tr w:rsidR="00CD4DAF" w:rsidRPr="00CD4DAF" w14:paraId="6A19C46A" w14:textId="77777777" w:rsidTr="005F6732">
        <w:trPr>
          <w:gridAfter w:val="1"/>
          <w:wAfter w:w="236" w:type="dxa"/>
          <w:trHeight w:val="555"/>
        </w:trPr>
        <w:tc>
          <w:tcPr>
            <w:tcW w:w="928" w:type="dxa"/>
            <w:tcBorders>
              <w:top w:val="nil"/>
              <w:left w:val="single" w:sz="4" w:space="0" w:color="auto"/>
              <w:bottom w:val="single" w:sz="4" w:space="0" w:color="auto"/>
              <w:right w:val="single" w:sz="4" w:space="0" w:color="auto"/>
            </w:tcBorders>
            <w:vAlign w:val="center"/>
            <w:hideMark/>
          </w:tcPr>
          <w:p w14:paraId="0E3634E6" w14:textId="35A5E1F2" w:rsidR="001F30D0" w:rsidRPr="00CD4DAF" w:rsidRDefault="001F30D0" w:rsidP="00CD4DAF">
            <w:pPr>
              <w:spacing w:after="0" w:line="240" w:lineRule="auto"/>
              <w:jc w:val="center"/>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II</w:t>
            </w:r>
          </w:p>
        </w:tc>
        <w:tc>
          <w:tcPr>
            <w:tcW w:w="13673"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77935466"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NGUỒN CUNG SẢN PHẨM CỦA DỰ ÁN NHẬN CHUYỂN NHƯỢNG VÀ LƯỢNG BẤT ĐỘNG SẢN ĐỦ ĐIỀU KIỆN ĐƯA VÀO GIAO DỊCH</w:t>
            </w:r>
          </w:p>
        </w:tc>
      </w:tr>
      <w:tr w:rsidR="00CD4DAF" w:rsidRPr="00CD4DAF" w14:paraId="473D645F" w14:textId="77777777" w:rsidTr="005F6732">
        <w:trPr>
          <w:gridAfter w:val="1"/>
          <w:wAfter w:w="236" w:type="dxa"/>
          <w:trHeight w:val="765"/>
        </w:trPr>
        <w:tc>
          <w:tcPr>
            <w:tcW w:w="928" w:type="dxa"/>
            <w:vMerge w:val="restart"/>
            <w:tcBorders>
              <w:top w:val="nil"/>
              <w:left w:val="single" w:sz="8" w:space="0" w:color="auto"/>
              <w:bottom w:val="nil"/>
              <w:right w:val="nil"/>
            </w:tcBorders>
            <w:shd w:val="clear" w:color="000000" w:fill="FFFFFF"/>
            <w:vAlign w:val="center"/>
            <w:hideMark/>
          </w:tcPr>
          <w:p w14:paraId="7990FDFB"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Mã Bất động sản</w:t>
            </w:r>
          </w:p>
        </w:tc>
        <w:tc>
          <w:tcPr>
            <w:tcW w:w="4296" w:type="dxa"/>
            <w:vMerge w:val="restart"/>
            <w:tcBorders>
              <w:top w:val="nil"/>
              <w:left w:val="nil"/>
              <w:bottom w:val="nil"/>
              <w:right w:val="single" w:sz="8" w:space="0" w:color="auto"/>
            </w:tcBorders>
            <w:shd w:val="clear" w:color="000000" w:fill="FFFFFF"/>
            <w:vAlign w:val="center"/>
            <w:hideMark/>
          </w:tcPr>
          <w:p w14:paraId="3F893FDB"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Loại hình bất động sản</w:t>
            </w:r>
          </w:p>
        </w:tc>
        <w:tc>
          <w:tcPr>
            <w:tcW w:w="3990" w:type="dxa"/>
            <w:gridSpan w:val="3"/>
            <w:tcBorders>
              <w:top w:val="nil"/>
              <w:left w:val="single" w:sz="8" w:space="0" w:color="auto"/>
              <w:bottom w:val="nil"/>
              <w:right w:val="single" w:sz="8" w:space="0" w:color="000000"/>
            </w:tcBorders>
            <w:shd w:val="clear" w:color="000000" w:fill="FFFFFF"/>
            <w:vAlign w:val="center"/>
            <w:hideMark/>
          </w:tcPr>
          <w:p w14:paraId="0F637A3F"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xml:space="preserve">Thông tin về hợp đồng </w:t>
            </w:r>
          </w:p>
        </w:tc>
        <w:tc>
          <w:tcPr>
            <w:tcW w:w="5387" w:type="dxa"/>
            <w:gridSpan w:val="5"/>
            <w:tcBorders>
              <w:top w:val="single" w:sz="4" w:space="0" w:color="auto"/>
              <w:left w:val="nil"/>
              <w:bottom w:val="nil"/>
              <w:right w:val="single" w:sz="4" w:space="0" w:color="000000"/>
            </w:tcBorders>
            <w:shd w:val="clear" w:color="000000" w:fill="FFFFFF"/>
            <w:vAlign w:val="center"/>
            <w:hideMark/>
          </w:tcPr>
          <w:p w14:paraId="76557383"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Thông tin về sản phẩm giao dịch</w:t>
            </w:r>
          </w:p>
        </w:tc>
      </w:tr>
      <w:tr w:rsidR="00CD4DAF" w:rsidRPr="00CD4DAF" w14:paraId="0840B2D8" w14:textId="77777777" w:rsidTr="005F6732">
        <w:trPr>
          <w:gridAfter w:val="1"/>
          <w:wAfter w:w="236" w:type="dxa"/>
          <w:trHeight w:val="1035"/>
        </w:trPr>
        <w:tc>
          <w:tcPr>
            <w:tcW w:w="928" w:type="dxa"/>
            <w:vMerge/>
            <w:tcBorders>
              <w:top w:val="nil"/>
              <w:left w:val="single" w:sz="8" w:space="0" w:color="auto"/>
              <w:bottom w:val="nil"/>
              <w:right w:val="nil"/>
            </w:tcBorders>
            <w:vAlign w:val="center"/>
            <w:hideMark/>
          </w:tcPr>
          <w:p w14:paraId="19406D0D"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4296" w:type="dxa"/>
            <w:vMerge/>
            <w:tcBorders>
              <w:top w:val="nil"/>
              <w:left w:val="nil"/>
              <w:bottom w:val="nil"/>
              <w:right w:val="single" w:sz="8" w:space="0" w:color="auto"/>
            </w:tcBorders>
            <w:vAlign w:val="center"/>
            <w:hideMark/>
          </w:tcPr>
          <w:p w14:paraId="54F9639A"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0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6EE6A7"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Số, ký hiệu hợp đồng/ngày/tháng/năm</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93A174"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Loại Hợp đồng (mua/ thuê/thuê mua/nhận chuyển nhượng)</w:t>
            </w:r>
          </w:p>
        </w:tc>
        <w:tc>
          <w:tcPr>
            <w:tcW w:w="18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A5EB08"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Tên tổ chức, cá nhân, mã số doanh nghiệp/Số CCCD (mua/ thuê/thuê mua/nhận chuyển nhượng)</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36708A"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xml:space="preserve">Số hiệu bất động sản </w:t>
            </w:r>
            <w:r w:rsidRPr="00CD4DAF">
              <w:rPr>
                <w:rFonts w:ascii="Times New Roman" w:eastAsia="Times New Roman" w:hAnsi="Times New Roman" w:cs="Times New Roman"/>
                <w:kern w:val="0"/>
                <w:sz w:val="20"/>
                <w:szCs w:val="20"/>
                <w:lang w:eastAsia="en-SG"/>
                <w14:ligatures w14:val="none"/>
              </w:rPr>
              <w:t>(đánh số theo quy định về đánh số và gắn biển số nhà công trình xây dựng hoặc số nhà, số thửa đất trên GCN (nếu có))</w:t>
            </w:r>
          </w:p>
        </w:tc>
        <w:tc>
          <w:tcPr>
            <w:tcW w:w="709" w:type="dxa"/>
            <w:vMerge w:val="restart"/>
            <w:tcBorders>
              <w:top w:val="single" w:sz="4" w:space="0" w:color="auto"/>
              <w:left w:val="single" w:sz="4" w:space="0" w:color="auto"/>
              <w:bottom w:val="nil"/>
              <w:right w:val="single" w:sz="4" w:space="0" w:color="auto"/>
            </w:tcBorders>
            <w:shd w:val="clear" w:color="000000" w:fill="FFFFFF"/>
            <w:vAlign w:val="center"/>
            <w:hideMark/>
          </w:tcPr>
          <w:p w14:paraId="608847C8"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Diện tích (m</w:t>
            </w:r>
            <w:r w:rsidRPr="00CD4DAF">
              <w:rPr>
                <w:rFonts w:ascii="Times New Roman" w:eastAsia="Times New Roman" w:hAnsi="Times New Roman" w:cs="Times New Roman"/>
                <w:b/>
                <w:bCs/>
                <w:kern w:val="0"/>
                <w:sz w:val="20"/>
                <w:szCs w:val="20"/>
                <w:vertAlign w:val="superscript"/>
                <w:lang w:eastAsia="en-SG"/>
                <w14:ligatures w14:val="none"/>
              </w:rPr>
              <w:t>2</w:t>
            </w:r>
            <w:r w:rsidRPr="00CD4DAF">
              <w:rPr>
                <w:rFonts w:ascii="Times New Roman" w:eastAsia="Times New Roman" w:hAnsi="Times New Roman" w:cs="Times New Roman"/>
                <w:b/>
                <w:bCs/>
                <w:kern w:val="0"/>
                <w:sz w:val="20"/>
                <w:szCs w:val="20"/>
                <w:lang w:eastAsia="en-SG"/>
                <w14:ligatures w14:val="none"/>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36A1D7"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Giá bán bất động sản/ m</w:t>
            </w:r>
            <w:r w:rsidRPr="00CD4DAF">
              <w:rPr>
                <w:rFonts w:ascii="Times New Roman" w:eastAsia="Times New Roman" w:hAnsi="Times New Roman" w:cs="Times New Roman"/>
                <w:b/>
                <w:bCs/>
                <w:kern w:val="0"/>
                <w:sz w:val="20"/>
                <w:szCs w:val="20"/>
                <w:vertAlign w:val="superscript"/>
                <w:lang w:eastAsia="en-SG"/>
                <w14:ligatures w14:val="none"/>
              </w:rPr>
              <w:t xml:space="preserve">2 </w:t>
            </w:r>
            <w:r w:rsidRPr="00CD4DAF">
              <w:rPr>
                <w:rFonts w:ascii="Times New Roman" w:eastAsia="Times New Roman" w:hAnsi="Times New Roman" w:cs="Times New Roman"/>
                <w:b/>
                <w:bCs/>
                <w:kern w:val="0"/>
                <w:sz w:val="20"/>
                <w:szCs w:val="20"/>
                <w:lang w:eastAsia="en-SG"/>
                <w14:ligatures w14:val="none"/>
              </w:rPr>
              <w:t>(triệu đồng)</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B9B4F"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Giá trị hợp đồng (triệu đồng)</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B1F640" w14:textId="601953BB" w:rsidR="001F30D0" w:rsidRPr="00CD4DAF" w:rsidRDefault="00394496"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Điều kiện đưa vào giao dịch</w:t>
            </w:r>
            <w:r w:rsidR="001F30D0" w:rsidRPr="00CD4DAF">
              <w:rPr>
                <w:rFonts w:ascii="Times New Roman" w:eastAsia="Times New Roman" w:hAnsi="Times New Roman" w:cs="Times New Roman"/>
                <w:kern w:val="0"/>
                <w:sz w:val="20"/>
                <w:szCs w:val="20"/>
                <w:lang w:eastAsia="en-SG"/>
                <w14:ligatures w14:val="none"/>
              </w:rPr>
              <w:t xml:space="preserve"> (Đã được cấp GCN, được bàn giao nghiệm thu đưa vào sử dụng)</w:t>
            </w:r>
          </w:p>
        </w:tc>
      </w:tr>
      <w:tr w:rsidR="00CD4DAF" w:rsidRPr="00CD4DAF" w14:paraId="6544CB93" w14:textId="77777777" w:rsidTr="005F6732">
        <w:trPr>
          <w:trHeight w:val="495"/>
        </w:trPr>
        <w:tc>
          <w:tcPr>
            <w:tcW w:w="928" w:type="dxa"/>
            <w:vMerge/>
            <w:tcBorders>
              <w:top w:val="nil"/>
              <w:left w:val="single" w:sz="8" w:space="0" w:color="auto"/>
              <w:bottom w:val="nil"/>
              <w:right w:val="nil"/>
            </w:tcBorders>
            <w:vAlign w:val="center"/>
            <w:hideMark/>
          </w:tcPr>
          <w:p w14:paraId="3519C7C9"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4296" w:type="dxa"/>
            <w:vMerge/>
            <w:tcBorders>
              <w:top w:val="nil"/>
              <w:left w:val="nil"/>
              <w:bottom w:val="nil"/>
              <w:right w:val="single" w:sz="8" w:space="0" w:color="auto"/>
            </w:tcBorders>
            <w:vAlign w:val="center"/>
            <w:hideMark/>
          </w:tcPr>
          <w:p w14:paraId="09CE229C"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4412775D"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7A0993"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4BCDF743"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939B49"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709" w:type="dxa"/>
            <w:vMerge/>
            <w:tcBorders>
              <w:top w:val="single" w:sz="4" w:space="0" w:color="auto"/>
              <w:left w:val="single" w:sz="4" w:space="0" w:color="auto"/>
              <w:bottom w:val="nil"/>
              <w:right w:val="single" w:sz="4" w:space="0" w:color="auto"/>
            </w:tcBorders>
            <w:vAlign w:val="center"/>
            <w:hideMark/>
          </w:tcPr>
          <w:p w14:paraId="34B9001C"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45FBAD"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D4FCF4"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F90610"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236" w:type="dxa"/>
            <w:tcBorders>
              <w:top w:val="nil"/>
              <w:left w:val="nil"/>
              <w:bottom w:val="nil"/>
              <w:right w:val="nil"/>
            </w:tcBorders>
            <w:noWrap/>
            <w:vAlign w:val="bottom"/>
            <w:hideMark/>
          </w:tcPr>
          <w:p w14:paraId="646A8387"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p>
        </w:tc>
      </w:tr>
      <w:tr w:rsidR="00CD4DAF" w:rsidRPr="00CD4DAF" w14:paraId="08D60502" w14:textId="77777777" w:rsidTr="0032500E">
        <w:trPr>
          <w:trHeight w:val="1565"/>
        </w:trPr>
        <w:tc>
          <w:tcPr>
            <w:tcW w:w="928" w:type="dxa"/>
            <w:vMerge/>
            <w:tcBorders>
              <w:top w:val="nil"/>
              <w:left w:val="single" w:sz="8" w:space="0" w:color="auto"/>
              <w:bottom w:val="nil"/>
              <w:right w:val="nil"/>
            </w:tcBorders>
            <w:vAlign w:val="center"/>
            <w:hideMark/>
          </w:tcPr>
          <w:p w14:paraId="1B42B812"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4296" w:type="dxa"/>
            <w:vMerge/>
            <w:tcBorders>
              <w:top w:val="nil"/>
              <w:left w:val="nil"/>
              <w:bottom w:val="nil"/>
              <w:right w:val="single" w:sz="8" w:space="0" w:color="auto"/>
            </w:tcBorders>
            <w:vAlign w:val="center"/>
            <w:hideMark/>
          </w:tcPr>
          <w:p w14:paraId="2D2BACC9"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7F906D4A"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BD9AA7"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1EE2F2BA"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869F4B"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709" w:type="dxa"/>
            <w:vMerge/>
            <w:tcBorders>
              <w:top w:val="single" w:sz="4" w:space="0" w:color="auto"/>
              <w:left w:val="single" w:sz="4" w:space="0" w:color="auto"/>
              <w:bottom w:val="nil"/>
              <w:right w:val="single" w:sz="4" w:space="0" w:color="auto"/>
            </w:tcBorders>
            <w:vAlign w:val="center"/>
            <w:hideMark/>
          </w:tcPr>
          <w:p w14:paraId="5E99ABEE"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659F54"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9E397F"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10B120"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236" w:type="dxa"/>
            <w:tcBorders>
              <w:top w:val="nil"/>
              <w:left w:val="nil"/>
              <w:bottom w:val="nil"/>
              <w:right w:val="nil"/>
            </w:tcBorders>
            <w:noWrap/>
            <w:vAlign w:val="bottom"/>
            <w:hideMark/>
          </w:tcPr>
          <w:p w14:paraId="2D67F95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15A37E8" w14:textId="77777777" w:rsidTr="0032500E">
        <w:trPr>
          <w:trHeight w:val="28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AD540"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1</w:t>
            </w:r>
          </w:p>
        </w:tc>
        <w:tc>
          <w:tcPr>
            <w:tcW w:w="4296" w:type="dxa"/>
            <w:tcBorders>
              <w:top w:val="single" w:sz="4" w:space="0" w:color="auto"/>
              <w:left w:val="nil"/>
              <w:bottom w:val="single" w:sz="4" w:space="0" w:color="auto"/>
              <w:right w:val="single" w:sz="4" w:space="0" w:color="auto"/>
            </w:tcBorders>
            <w:shd w:val="clear" w:color="000000" w:fill="FFFFFF"/>
            <w:vAlign w:val="center"/>
            <w:hideMark/>
          </w:tcPr>
          <w:p w14:paraId="18EC88CD"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3</w:t>
            </w: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14:paraId="4548DC91"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427414"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5</w:t>
            </w:r>
          </w:p>
        </w:tc>
        <w:tc>
          <w:tcPr>
            <w:tcW w:w="1831" w:type="dxa"/>
            <w:tcBorders>
              <w:top w:val="single" w:sz="4" w:space="0" w:color="auto"/>
              <w:left w:val="nil"/>
              <w:bottom w:val="single" w:sz="4" w:space="0" w:color="auto"/>
              <w:right w:val="single" w:sz="4" w:space="0" w:color="auto"/>
            </w:tcBorders>
            <w:shd w:val="clear" w:color="000000" w:fill="FFFFFF"/>
            <w:vAlign w:val="center"/>
            <w:hideMark/>
          </w:tcPr>
          <w:p w14:paraId="6B6BEF17"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6C03EAB"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30DC98"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8B8F15"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5FCE6A2"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288BB4"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11</w:t>
            </w:r>
          </w:p>
        </w:tc>
        <w:tc>
          <w:tcPr>
            <w:tcW w:w="236" w:type="dxa"/>
            <w:vAlign w:val="center"/>
            <w:hideMark/>
          </w:tcPr>
          <w:p w14:paraId="08842A5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1EA006D4" w14:textId="77777777" w:rsidTr="0032500E">
        <w:trPr>
          <w:trHeight w:val="55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F9E5E"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A</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19D8F"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NHÀ Ở THƯƠNG MẠI</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65F66"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916ADFC" w14:textId="77777777" w:rsidR="001F30D0" w:rsidRPr="00CD4DAF" w:rsidRDefault="001F30D0" w:rsidP="00CD4DAF">
            <w:pPr>
              <w:spacing w:after="0" w:line="240" w:lineRule="auto"/>
              <w:rPr>
                <w:rFonts w:ascii="Times New Roman" w:eastAsia="Times New Roman" w:hAnsi="Times New Roman" w:cs="Times New Roman"/>
                <w:b/>
                <w:bCs/>
                <w:kern w:val="0"/>
                <w:sz w:val="22"/>
                <w:szCs w:val="22"/>
                <w:lang w:eastAsia="en-SG"/>
                <w14:ligatures w14:val="none"/>
              </w:rPr>
            </w:pPr>
            <w:r w:rsidRPr="00CD4DAF">
              <w:rPr>
                <w:rFonts w:ascii="Times New Roman" w:eastAsia="Times New Roman" w:hAnsi="Times New Roman" w:cs="Times New Roman"/>
                <w:b/>
                <w:bCs/>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D85E5"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68B04"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FF6CA"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B7128"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0FA32"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F1B5B3C" w14:textId="77777777" w:rsidR="001F30D0" w:rsidRPr="00CD4DAF" w:rsidRDefault="001F30D0" w:rsidP="00CD4DAF">
            <w:pPr>
              <w:spacing w:after="0" w:line="240" w:lineRule="auto"/>
              <w:rPr>
                <w:rFonts w:ascii="Times New Roman" w:eastAsia="Times New Roman" w:hAnsi="Times New Roman" w:cs="Times New Roman"/>
                <w:b/>
                <w:bCs/>
                <w:kern w:val="0"/>
                <w:sz w:val="22"/>
                <w:szCs w:val="22"/>
                <w:lang w:eastAsia="en-SG"/>
                <w14:ligatures w14:val="none"/>
              </w:rPr>
            </w:pPr>
            <w:r w:rsidRPr="00CD4DAF">
              <w:rPr>
                <w:rFonts w:ascii="Times New Roman" w:eastAsia="Times New Roman" w:hAnsi="Times New Roman" w:cs="Times New Roman"/>
                <w:b/>
                <w:bCs/>
                <w:kern w:val="0"/>
                <w:sz w:val="22"/>
                <w:szCs w:val="22"/>
                <w:lang w:eastAsia="en-SG"/>
                <w14:ligatures w14:val="none"/>
              </w:rPr>
              <w:t> </w:t>
            </w:r>
          </w:p>
        </w:tc>
        <w:tc>
          <w:tcPr>
            <w:tcW w:w="236" w:type="dxa"/>
            <w:vAlign w:val="center"/>
            <w:hideMark/>
          </w:tcPr>
          <w:p w14:paraId="2787C51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7015523C" w14:textId="77777777" w:rsidTr="0032500E">
        <w:trPr>
          <w:trHeight w:val="64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2AAD5"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A.1</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A497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Nhà ở (Biệt thự, liền kề, nhà ở độc lập)</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6117D3"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5DBB8F7"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53C83B"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5338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5E54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9D9F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AC3C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FE558E0"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0C8F49F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19E3324D" w14:textId="77777777" w:rsidTr="0032500E">
        <w:trPr>
          <w:trHeight w:val="36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0A8E7"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A.2</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3EC5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Chung cư</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DFF5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DF8DE76"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B0E0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65FC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681A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8F4CE"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4567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CD59540"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58CBB4C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0F3F709" w14:textId="77777777" w:rsidTr="0032500E">
        <w:trPr>
          <w:trHeight w:val="99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D7F0D"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lastRenderedPageBreak/>
              <w:t>A.3</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BF8BB"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Đất đã có hạ tầng kỹ thuật trong dự án bất động sản cho cá nhân tự xây dựng nhà ở (theo hình thức phân lô, bán nền)</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1C8B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3AE09D2"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B906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EEA4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8F58A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7C4F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D406E"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17D94F9"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29C90C9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04B4BB9E" w14:textId="77777777" w:rsidTr="0032500E">
        <w:trPr>
          <w:trHeight w:val="28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8DE60"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B</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34FD2"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NHÀ Ở XÃ HỘI</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9F791"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C4B4C12" w14:textId="77777777" w:rsidR="001F30D0" w:rsidRPr="00CD4DAF" w:rsidRDefault="001F30D0" w:rsidP="00CD4DAF">
            <w:pPr>
              <w:spacing w:after="0" w:line="240" w:lineRule="auto"/>
              <w:rPr>
                <w:rFonts w:ascii="Times New Roman" w:eastAsia="Times New Roman" w:hAnsi="Times New Roman" w:cs="Times New Roman"/>
                <w:i/>
                <w:iCs/>
                <w:kern w:val="0"/>
                <w:sz w:val="22"/>
                <w:szCs w:val="22"/>
                <w:lang w:eastAsia="en-SG"/>
                <w14:ligatures w14:val="none"/>
              </w:rPr>
            </w:pPr>
            <w:r w:rsidRPr="00CD4DAF">
              <w:rPr>
                <w:rFonts w:ascii="Times New Roman" w:eastAsia="Times New Roman" w:hAnsi="Times New Roman" w:cs="Times New Roman"/>
                <w:i/>
                <w:iCs/>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21294"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F688B"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A7FDA"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7A27D"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17C82"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1A28509" w14:textId="77777777" w:rsidR="001F30D0" w:rsidRPr="00CD4DAF" w:rsidRDefault="001F30D0" w:rsidP="00CD4DAF">
            <w:pPr>
              <w:spacing w:after="0" w:line="240" w:lineRule="auto"/>
              <w:rPr>
                <w:rFonts w:ascii="Times New Roman" w:eastAsia="Times New Roman" w:hAnsi="Times New Roman" w:cs="Times New Roman"/>
                <w:i/>
                <w:iCs/>
                <w:kern w:val="0"/>
                <w:sz w:val="22"/>
                <w:szCs w:val="22"/>
                <w:lang w:eastAsia="en-SG"/>
                <w14:ligatures w14:val="none"/>
              </w:rPr>
            </w:pPr>
            <w:r w:rsidRPr="00CD4DAF">
              <w:rPr>
                <w:rFonts w:ascii="Times New Roman" w:eastAsia="Times New Roman" w:hAnsi="Times New Roman" w:cs="Times New Roman"/>
                <w:i/>
                <w:iCs/>
                <w:kern w:val="0"/>
                <w:sz w:val="22"/>
                <w:szCs w:val="22"/>
                <w:lang w:eastAsia="en-SG"/>
                <w14:ligatures w14:val="none"/>
              </w:rPr>
              <w:t> </w:t>
            </w:r>
          </w:p>
        </w:tc>
        <w:tc>
          <w:tcPr>
            <w:tcW w:w="236" w:type="dxa"/>
            <w:vAlign w:val="center"/>
            <w:hideMark/>
          </w:tcPr>
          <w:p w14:paraId="52D65CD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81227F8" w14:textId="77777777" w:rsidTr="0032500E">
        <w:trPr>
          <w:trHeight w:val="46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E3F9E"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B.1</w:t>
            </w:r>
          </w:p>
        </w:tc>
        <w:tc>
          <w:tcPr>
            <w:tcW w:w="4296" w:type="dxa"/>
            <w:tcBorders>
              <w:top w:val="single" w:sz="4" w:space="0" w:color="auto"/>
              <w:left w:val="nil"/>
              <w:bottom w:val="single" w:sz="4" w:space="0" w:color="auto"/>
              <w:right w:val="nil"/>
            </w:tcBorders>
            <w:shd w:val="clear" w:color="000000" w:fill="FFFFFF"/>
            <w:vAlign w:val="center"/>
            <w:hideMark/>
          </w:tcPr>
          <w:p w14:paraId="18F9E17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Nhà ở (liền kề, nhà ở độc lập)</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BCEF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nil"/>
              <w:bottom w:val="single" w:sz="4" w:space="0" w:color="auto"/>
              <w:right w:val="single" w:sz="4" w:space="0" w:color="auto"/>
            </w:tcBorders>
            <w:noWrap/>
            <w:vAlign w:val="bottom"/>
            <w:hideMark/>
          </w:tcPr>
          <w:p w14:paraId="085023DF"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nil"/>
              <w:bottom w:val="single" w:sz="4" w:space="0" w:color="auto"/>
              <w:right w:val="single" w:sz="4" w:space="0" w:color="auto"/>
            </w:tcBorders>
            <w:shd w:val="clear" w:color="000000" w:fill="FFFFFF"/>
            <w:vAlign w:val="center"/>
            <w:hideMark/>
          </w:tcPr>
          <w:p w14:paraId="057CDFE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2A67C1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7F3F3D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DD9B3B"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98D50B"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nil"/>
              <w:bottom w:val="single" w:sz="4" w:space="0" w:color="auto"/>
              <w:right w:val="single" w:sz="4" w:space="0" w:color="auto"/>
            </w:tcBorders>
            <w:noWrap/>
            <w:vAlign w:val="bottom"/>
            <w:hideMark/>
          </w:tcPr>
          <w:p w14:paraId="4631B9B9"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7CAEC6EB"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77058A34" w14:textId="77777777" w:rsidTr="0032500E">
        <w:trPr>
          <w:trHeight w:val="39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44603"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B.2</w:t>
            </w:r>
          </w:p>
        </w:tc>
        <w:tc>
          <w:tcPr>
            <w:tcW w:w="4296" w:type="dxa"/>
            <w:tcBorders>
              <w:top w:val="single" w:sz="4" w:space="0" w:color="auto"/>
              <w:left w:val="nil"/>
              <w:bottom w:val="single" w:sz="4" w:space="0" w:color="auto"/>
              <w:right w:val="nil"/>
            </w:tcBorders>
            <w:shd w:val="clear" w:color="000000" w:fill="FFFFFF"/>
            <w:vAlign w:val="center"/>
            <w:hideMark/>
          </w:tcPr>
          <w:p w14:paraId="6FDC3FD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Chung cư</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A5CB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nil"/>
              <w:bottom w:val="single" w:sz="4" w:space="0" w:color="auto"/>
              <w:right w:val="single" w:sz="4" w:space="0" w:color="auto"/>
            </w:tcBorders>
            <w:noWrap/>
            <w:vAlign w:val="bottom"/>
            <w:hideMark/>
          </w:tcPr>
          <w:p w14:paraId="2A13E679"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nil"/>
              <w:bottom w:val="single" w:sz="4" w:space="0" w:color="auto"/>
              <w:right w:val="single" w:sz="4" w:space="0" w:color="auto"/>
            </w:tcBorders>
            <w:shd w:val="clear" w:color="000000" w:fill="FFFFFF"/>
            <w:vAlign w:val="center"/>
            <w:hideMark/>
          </w:tcPr>
          <w:p w14:paraId="587D6B8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E92DD0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3363E3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FDBAA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AEF012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nil"/>
              <w:bottom w:val="single" w:sz="4" w:space="0" w:color="auto"/>
              <w:right w:val="single" w:sz="4" w:space="0" w:color="auto"/>
            </w:tcBorders>
            <w:noWrap/>
            <w:vAlign w:val="bottom"/>
            <w:hideMark/>
          </w:tcPr>
          <w:p w14:paraId="2E0CC0AA"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3A47FEC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6AB8F9E8" w14:textId="77777777" w:rsidTr="0032500E">
        <w:trPr>
          <w:trHeight w:val="61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3E766"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C</w:t>
            </w:r>
          </w:p>
        </w:tc>
        <w:tc>
          <w:tcPr>
            <w:tcW w:w="4296" w:type="dxa"/>
            <w:tcBorders>
              <w:top w:val="single" w:sz="4" w:space="0" w:color="auto"/>
              <w:left w:val="nil"/>
              <w:bottom w:val="single" w:sz="4" w:space="0" w:color="auto"/>
              <w:right w:val="nil"/>
            </w:tcBorders>
            <w:shd w:val="clear" w:color="000000" w:fill="FFFFFF"/>
            <w:vAlign w:val="center"/>
            <w:hideMark/>
          </w:tcPr>
          <w:p w14:paraId="1A07DCE7"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NHÀ Ở CÔNG NHÂN TẠI KHU CÔNG NGHIỆP</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2378D"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134" w:type="dxa"/>
            <w:tcBorders>
              <w:top w:val="single" w:sz="4" w:space="0" w:color="auto"/>
              <w:left w:val="nil"/>
              <w:bottom w:val="single" w:sz="4" w:space="0" w:color="auto"/>
              <w:right w:val="single" w:sz="4" w:space="0" w:color="auto"/>
            </w:tcBorders>
            <w:noWrap/>
            <w:vAlign w:val="bottom"/>
            <w:hideMark/>
          </w:tcPr>
          <w:p w14:paraId="6209E773" w14:textId="77777777" w:rsidR="001F30D0" w:rsidRPr="00CD4DAF" w:rsidRDefault="001F30D0" w:rsidP="00CD4DAF">
            <w:pPr>
              <w:spacing w:after="0" w:line="240" w:lineRule="auto"/>
              <w:rPr>
                <w:rFonts w:ascii="Times New Roman" w:eastAsia="Times New Roman" w:hAnsi="Times New Roman" w:cs="Times New Roman"/>
                <w:i/>
                <w:iCs/>
                <w:kern w:val="0"/>
                <w:sz w:val="22"/>
                <w:szCs w:val="22"/>
                <w:lang w:eastAsia="en-SG"/>
                <w14:ligatures w14:val="none"/>
              </w:rPr>
            </w:pPr>
            <w:r w:rsidRPr="00CD4DAF">
              <w:rPr>
                <w:rFonts w:ascii="Times New Roman" w:eastAsia="Times New Roman" w:hAnsi="Times New Roman" w:cs="Times New Roman"/>
                <w:i/>
                <w:iCs/>
                <w:kern w:val="0"/>
                <w:sz w:val="22"/>
                <w:szCs w:val="22"/>
                <w:lang w:eastAsia="en-SG"/>
                <w14:ligatures w14:val="none"/>
              </w:rPr>
              <w:t> </w:t>
            </w:r>
          </w:p>
        </w:tc>
        <w:tc>
          <w:tcPr>
            <w:tcW w:w="1831" w:type="dxa"/>
            <w:tcBorders>
              <w:top w:val="single" w:sz="4" w:space="0" w:color="auto"/>
              <w:left w:val="nil"/>
              <w:bottom w:val="single" w:sz="4" w:space="0" w:color="auto"/>
              <w:right w:val="single" w:sz="4" w:space="0" w:color="auto"/>
            </w:tcBorders>
            <w:shd w:val="clear" w:color="000000" w:fill="FFFFFF"/>
            <w:vAlign w:val="center"/>
            <w:hideMark/>
          </w:tcPr>
          <w:p w14:paraId="31010EB4"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9DE6C3"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AA7260"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F294CE"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A438B10" w14:textId="77777777" w:rsidR="001F30D0" w:rsidRPr="00CD4DAF" w:rsidRDefault="001F30D0"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134" w:type="dxa"/>
            <w:tcBorders>
              <w:top w:val="single" w:sz="4" w:space="0" w:color="auto"/>
              <w:left w:val="nil"/>
              <w:bottom w:val="single" w:sz="4" w:space="0" w:color="auto"/>
              <w:right w:val="single" w:sz="4" w:space="0" w:color="auto"/>
            </w:tcBorders>
            <w:noWrap/>
            <w:vAlign w:val="bottom"/>
            <w:hideMark/>
          </w:tcPr>
          <w:p w14:paraId="2C3AB1B1" w14:textId="77777777" w:rsidR="001F30D0" w:rsidRPr="00CD4DAF" w:rsidRDefault="001F30D0" w:rsidP="00CD4DAF">
            <w:pPr>
              <w:spacing w:after="0" w:line="240" w:lineRule="auto"/>
              <w:rPr>
                <w:rFonts w:ascii="Times New Roman" w:eastAsia="Times New Roman" w:hAnsi="Times New Roman" w:cs="Times New Roman"/>
                <w:i/>
                <w:iCs/>
                <w:kern w:val="0"/>
                <w:sz w:val="22"/>
                <w:szCs w:val="22"/>
                <w:lang w:eastAsia="en-SG"/>
                <w14:ligatures w14:val="none"/>
              </w:rPr>
            </w:pPr>
            <w:r w:rsidRPr="00CD4DAF">
              <w:rPr>
                <w:rFonts w:ascii="Times New Roman" w:eastAsia="Times New Roman" w:hAnsi="Times New Roman" w:cs="Times New Roman"/>
                <w:i/>
                <w:iCs/>
                <w:kern w:val="0"/>
                <w:sz w:val="22"/>
                <w:szCs w:val="22"/>
                <w:lang w:eastAsia="en-SG"/>
                <w14:ligatures w14:val="none"/>
              </w:rPr>
              <w:t> </w:t>
            </w:r>
          </w:p>
        </w:tc>
        <w:tc>
          <w:tcPr>
            <w:tcW w:w="236" w:type="dxa"/>
            <w:vAlign w:val="center"/>
            <w:hideMark/>
          </w:tcPr>
          <w:p w14:paraId="62BF94B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BF82F90" w14:textId="77777777" w:rsidTr="0032500E">
        <w:trPr>
          <w:trHeight w:val="45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839C8"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C.1</w:t>
            </w:r>
          </w:p>
        </w:tc>
        <w:tc>
          <w:tcPr>
            <w:tcW w:w="4296" w:type="dxa"/>
            <w:tcBorders>
              <w:top w:val="single" w:sz="4" w:space="0" w:color="auto"/>
              <w:left w:val="nil"/>
              <w:bottom w:val="single" w:sz="4" w:space="0" w:color="auto"/>
              <w:right w:val="nil"/>
            </w:tcBorders>
            <w:shd w:val="clear" w:color="000000" w:fill="FFFFFF"/>
            <w:vAlign w:val="center"/>
            <w:hideMark/>
          </w:tcPr>
          <w:p w14:paraId="0327E2C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Chung cư</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47BD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nil"/>
              <w:bottom w:val="single" w:sz="4" w:space="0" w:color="auto"/>
              <w:right w:val="single" w:sz="4" w:space="0" w:color="auto"/>
            </w:tcBorders>
            <w:noWrap/>
            <w:vAlign w:val="bottom"/>
            <w:hideMark/>
          </w:tcPr>
          <w:p w14:paraId="747F7E68"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nil"/>
              <w:bottom w:val="single" w:sz="4" w:space="0" w:color="auto"/>
              <w:right w:val="single" w:sz="4" w:space="0" w:color="auto"/>
            </w:tcBorders>
            <w:shd w:val="clear" w:color="000000" w:fill="FFFFFF"/>
            <w:vAlign w:val="center"/>
            <w:hideMark/>
          </w:tcPr>
          <w:p w14:paraId="5A215F6E"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D56DE5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89CB89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61BAB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345CE9B"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nil"/>
              <w:bottom w:val="single" w:sz="4" w:space="0" w:color="auto"/>
              <w:right w:val="single" w:sz="4" w:space="0" w:color="auto"/>
            </w:tcBorders>
            <w:noWrap/>
            <w:vAlign w:val="bottom"/>
            <w:hideMark/>
          </w:tcPr>
          <w:p w14:paraId="58140A5E"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13DE8DF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C0F1CBF" w14:textId="77777777" w:rsidTr="0032500E">
        <w:trPr>
          <w:trHeight w:val="33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59F6C"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C.2</w:t>
            </w:r>
          </w:p>
        </w:tc>
        <w:tc>
          <w:tcPr>
            <w:tcW w:w="4296" w:type="dxa"/>
            <w:tcBorders>
              <w:top w:val="single" w:sz="4" w:space="0" w:color="auto"/>
              <w:left w:val="nil"/>
              <w:bottom w:val="single" w:sz="4" w:space="0" w:color="auto"/>
              <w:right w:val="nil"/>
            </w:tcBorders>
            <w:shd w:val="clear" w:color="000000" w:fill="FFFFFF"/>
            <w:vAlign w:val="center"/>
            <w:hideMark/>
          </w:tcPr>
          <w:p w14:paraId="75F8DB5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Nhà ở (liền kề, nhà ở độc lập)</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2CB4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nil"/>
              <w:bottom w:val="single" w:sz="4" w:space="0" w:color="auto"/>
              <w:right w:val="single" w:sz="4" w:space="0" w:color="auto"/>
            </w:tcBorders>
            <w:noWrap/>
            <w:vAlign w:val="bottom"/>
            <w:hideMark/>
          </w:tcPr>
          <w:p w14:paraId="713D519C"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nil"/>
              <w:bottom w:val="single" w:sz="4" w:space="0" w:color="auto"/>
              <w:right w:val="single" w:sz="4" w:space="0" w:color="auto"/>
            </w:tcBorders>
            <w:shd w:val="clear" w:color="000000" w:fill="FFFFFF"/>
            <w:vAlign w:val="center"/>
            <w:hideMark/>
          </w:tcPr>
          <w:p w14:paraId="5870C05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88E939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C1734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70603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A279CE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nil"/>
              <w:bottom w:val="single" w:sz="4" w:space="0" w:color="auto"/>
              <w:right w:val="single" w:sz="4" w:space="0" w:color="auto"/>
            </w:tcBorders>
            <w:noWrap/>
            <w:vAlign w:val="bottom"/>
            <w:hideMark/>
          </w:tcPr>
          <w:p w14:paraId="1CBC41D6"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7D366D61"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1771D2F4" w14:textId="77777777" w:rsidTr="0032500E">
        <w:trPr>
          <w:trHeight w:val="73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EA4A0"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D</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2CA4A"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CÔNG TRÌNH THƯƠNG MẠI, DỊCH VỤ, VĂN PHÒNG, TRUNG TÂM THƯƠNG MẠI</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7441C"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6BCCE18"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B6C72"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C49A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339DB"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F4F6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5781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C5CA5C8"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2950AFB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796B4787" w14:textId="77777777" w:rsidTr="0032500E">
        <w:trPr>
          <w:trHeight w:val="64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69B75"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D.1</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DE8F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Văn phòng</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F365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B2506BE"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07E0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F34D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4C2B8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F803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6761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4FD9F28"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40CFA7F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0E6A4AA7" w14:textId="77777777" w:rsidTr="0032500E">
        <w:trPr>
          <w:trHeight w:val="64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40AF8"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D.2</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4C63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Trung tâm thương mại</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4236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F4E61DC"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D071E"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6EDB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9EA21"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7E8B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8016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C1AEAD2"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4FAF2D51"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1172D683" w14:textId="77777777" w:rsidTr="0032500E">
        <w:trPr>
          <w:trHeight w:val="64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EB46C"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D.3</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D7B7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Văn phòng kết hợp lưu trú</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F7B20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753F75"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05D0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CD69C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FAC9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C163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CDFC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A426834"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10A47D9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041815EA" w14:textId="77777777" w:rsidTr="0032500E">
        <w:trPr>
          <w:trHeight w:val="64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C0C18"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D.4</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D9A7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Căn hộ lưu trú</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B9FF3"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0E3E328"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E19A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ABDE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47953"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F2B4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6C69F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429BF22"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6096611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8DC8A51" w14:textId="77777777" w:rsidTr="0032500E">
        <w:trPr>
          <w:trHeight w:val="64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D61F7"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D.5</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C565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xây dựng khác</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A5D7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01182AB"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E902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CB3D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CCCE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E56F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A5A41"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B654F60"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48A2CE9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300D9FD" w14:textId="77777777" w:rsidTr="0032500E">
        <w:trPr>
          <w:trHeight w:val="64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30AE3"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E</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8CB02"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BẤT ĐỘNG SẢN DU LỊCH</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0C0C8"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2C073D8"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8DCBB"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8B70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3875E"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CD2E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3B2C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8CE2685"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37A86A4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6F43C506" w14:textId="77777777" w:rsidTr="0032500E">
        <w:trPr>
          <w:trHeight w:val="64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7965A"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E.1</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3FF1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Biệt thự du lịch</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F30D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A9257A4"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901C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4EE0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D579E"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71BA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C5B3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B841164"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049BFCF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43B97191" w14:textId="77777777" w:rsidTr="0032500E">
        <w:trPr>
          <w:trHeight w:val="64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A73B7"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lastRenderedPageBreak/>
              <w:t>E.2</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B91DE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Căn hộ du lịch</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D9A5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9D79B07"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3530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60F0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C9D8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3E6E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D57C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E7D2172"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7178D61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7022142C" w14:textId="77777777" w:rsidTr="0032500E">
        <w:trPr>
          <w:trHeight w:val="64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6996C"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E.3</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F255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xây dựng khác</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7AD5B"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7A24B7C"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69C3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34DA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70CE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7092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80EF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4B1F63D"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5A404EF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086FBB4A" w14:textId="77777777" w:rsidTr="0032500E">
        <w:trPr>
          <w:trHeight w:val="645"/>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CCFE5"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F</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3E85D"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BẤT ĐỘNG SẢN KHU CÔNG NGHIỆP</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61152"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137950"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1DC15"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0512BB"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C689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4A4A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E293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8A0B8F6"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48E4B13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D01AD73" w14:textId="77777777" w:rsidTr="0032500E">
        <w:trPr>
          <w:trHeight w:val="63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0C8B8"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F.1</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5CDB1"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Nhà xưởng sản xuất</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0F3F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03C1D74"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2B30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9C1E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03F31"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4FBD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E340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A8FEBD4"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2E570FB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5464568" w14:textId="77777777" w:rsidTr="0032500E">
        <w:trPr>
          <w:trHeight w:val="63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7FECE"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F.2</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4E55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Đất (dùng cho mục đích sản xuất, kinh doanh tại khu công nghiệp)</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E007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4A56765"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C591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1D70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369C1"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0D0A2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A2E83"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5E73CF8"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331AC6B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75E7467" w14:textId="77777777" w:rsidTr="0032500E">
        <w:trPr>
          <w:trHeight w:val="63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161FA"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F.3</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9BF6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xây dựng khác</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1D3C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A963396"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5E77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DC89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585E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EAD1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3DC0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79C8547"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4AB1F05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CC85399" w14:textId="77777777" w:rsidTr="0032500E">
        <w:trPr>
          <w:trHeight w:val="63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466BC" w14:textId="77777777" w:rsidR="001F30D0" w:rsidRPr="00CD4DAF" w:rsidRDefault="001F30D0"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G</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81349"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CÁC LOẠI HÌNH BẤT ĐỘNG SẢN KHÁC</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88C1E"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264485E"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92687" w14:textId="77777777" w:rsidR="001F30D0" w:rsidRPr="00CD4DAF" w:rsidRDefault="001F30D0"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7BD9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04A2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A8CC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7351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AED6152"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4FBB3AB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03A4C4E9" w14:textId="77777777" w:rsidTr="0032500E">
        <w:trPr>
          <w:trHeight w:val="63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BFB9D"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G.1</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5486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y tế</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18677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C4659C2"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E484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7E613"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21A4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7ED0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D762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1A45AE"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04EFEEB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19E62F04" w14:textId="77777777" w:rsidTr="0032500E">
        <w:trPr>
          <w:trHeight w:val="63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2D27E"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G.2</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D7BA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giáo dục</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E1F3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D087D9"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88E3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57E1E"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43B7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18F8C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DA46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9687AF3"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4841A86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6F8F2AC2" w14:textId="77777777" w:rsidTr="0032500E">
        <w:trPr>
          <w:trHeight w:val="63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67DC0"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G.3</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3353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văn hóa</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DBBF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9903703"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B50D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957B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7F5CE"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DBB4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550C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89BE68"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355A983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1E78DDF" w14:textId="77777777" w:rsidTr="0032500E">
        <w:trPr>
          <w:trHeight w:val="63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84312"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G.4</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24B2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thể dục thể thao</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B335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8ADBF1E"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996F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0B2D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964F3"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2BABD"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28CE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A141BC9"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207ACBC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3965D9D1" w14:textId="77777777" w:rsidTr="0032500E">
        <w:trPr>
          <w:trHeight w:val="630"/>
        </w:trPr>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A66EC"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G.5</w:t>
            </w:r>
          </w:p>
        </w:tc>
        <w:tc>
          <w:tcPr>
            <w:tcW w:w="4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26BC7E"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dịch vụ công cộng</w:t>
            </w:r>
          </w:p>
        </w:tc>
        <w:tc>
          <w:tcPr>
            <w:tcW w:w="1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A22D1"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FB654E9"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45632"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CBAE0E"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12C8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5D78F"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B82B6"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A323A09"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36" w:type="dxa"/>
            <w:vAlign w:val="center"/>
            <w:hideMark/>
          </w:tcPr>
          <w:p w14:paraId="53E954C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6BE2833" w14:textId="77777777" w:rsidTr="0032500E">
        <w:trPr>
          <w:trHeight w:val="280"/>
        </w:trPr>
        <w:tc>
          <w:tcPr>
            <w:tcW w:w="928" w:type="dxa"/>
            <w:tcBorders>
              <w:top w:val="single" w:sz="4" w:space="0" w:color="auto"/>
              <w:left w:val="nil"/>
              <w:bottom w:val="nil"/>
              <w:right w:val="nil"/>
            </w:tcBorders>
            <w:noWrap/>
            <w:vAlign w:val="bottom"/>
            <w:hideMark/>
          </w:tcPr>
          <w:p w14:paraId="1361EF03" w14:textId="77777777" w:rsidR="001F30D0" w:rsidRPr="00CD4DAF" w:rsidRDefault="001F30D0" w:rsidP="00CD4DAF">
            <w:pPr>
              <w:spacing w:after="0" w:line="240" w:lineRule="auto"/>
              <w:rPr>
                <w:rFonts w:ascii="Times New Roman" w:eastAsia="Times New Roman" w:hAnsi="Times New Roman" w:cs="Times New Roman"/>
                <w:kern w:val="0"/>
                <w:sz w:val="22"/>
                <w:szCs w:val="22"/>
                <w:lang w:eastAsia="en-SG"/>
                <w14:ligatures w14:val="none"/>
              </w:rPr>
            </w:pPr>
          </w:p>
        </w:tc>
        <w:tc>
          <w:tcPr>
            <w:tcW w:w="4296" w:type="dxa"/>
            <w:tcBorders>
              <w:top w:val="single" w:sz="4" w:space="0" w:color="auto"/>
              <w:left w:val="nil"/>
              <w:bottom w:val="nil"/>
              <w:right w:val="nil"/>
            </w:tcBorders>
            <w:noWrap/>
            <w:vAlign w:val="bottom"/>
            <w:hideMark/>
          </w:tcPr>
          <w:p w14:paraId="3763D2AE" w14:textId="77777777" w:rsidR="001F30D0" w:rsidRPr="00CD4DAF" w:rsidRDefault="001F30D0" w:rsidP="00CD4DAF">
            <w:pPr>
              <w:spacing w:after="0" w:line="240" w:lineRule="auto"/>
              <w:jc w:val="center"/>
              <w:rPr>
                <w:rFonts w:ascii="Times New Roman" w:eastAsia="Times New Roman" w:hAnsi="Times New Roman" w:cs="Times New Roman"/>
                <w:kern w:val="0"/>
                <w:sz w:val="20"/>
                <w:szCs w:val="20"/>
                <w:lang w:eastAsia="en-SG"/>
                <w14:ligatures w14:val="none"/>
              </w:rPr>
            </w:pPr>
          </w:p>
        </w:tc>
        <w:tc>
          <w:tcPr>
            <w:tcW w:w="1025" w:type="dxa"/>
            <w:tcBorders>
              <w:top w:val="single" w:sz="4" w:space="0" w:color="auto"/>
              <w:left w:val="nil"/>
              <w:bottom w:val="nil"/>
              <w:right w:val="nil"/>
            </w:tcBorders>
            <w:noWrap/>
            <w:vAlign w:val="bottom"/>
            <w:hideMark/>
          </w:tcPr>
          <w:p w14:paraId="0B961F6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1134" w:type="dxa"/>
            <w:tcBorders>
              <w:top w:val="single" w:sz="4" w:space="0" w:color="auto"/>
              <w:left w:val="nil"/>
              <w:bottom w:val="nil"/>
              <w:right w:val="nil"/>
            </w:tcBorders>
            <w:noWrap/>
            <w:vAlign w:val="bottom"/>
            <w:hideMark/>
          </w:tcPr>
          <w:p w14:paraId="193E684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1831" w:type="dxa"/>
            <w:tcBorders>
              <w:top w:val="single" w:sz="4" w:space="0" w:color="auto"/>
              <w:left w:val="nil"/>
              <w:bottom w:val="nil"/>
              <w:right w:val="nil"/>
            </w:tcBorders>
            <w:noWrap/>
            <w:vAlign w:val="bottom"/>
            <w:hideMark/>
          </w:tcPr>
          <w:p w14:paraId="0A32A9A3"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1276" w:type="dxa"/>
            <w:tcBorders>
              <w:top w:val="single" w:sz="4" w:space="0" w:color="auto"/>
              <w:left w:val="nil"/>
              <w:bottom w:val="nil"/>
              <w:right w:val="nil"/>
            </w:tcBorders>
            <w:noWrap/>
            <w:vAlign w:val="bottom"/>
            <w:hideMark/>
          </w:tcPr>
          <w:p w14:paraId="54A276C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709" w:type="dxa"/>
            <w:tcBorders>
              <w:top w:val="single" w:sz="4" w:space="0" w:color="auto"/>
              <w:left w:val="nil"/>
              <w:bottom w:val="nil"/>
              <w:right w:val="nil"/>
            </w:tcBorders>
            <w:noWrap/>
            <w:vAlign w:val="bottom"/>
            <w:hideMark/>
          </w:tcPr>
          <w:p w14:paraId="77B3A2B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992" w:type="dxa"/>
            <w:tcBorders>
              <w:top w:val="single" w:sz="4" w:space="0" w:color="auto"/>
              <w:left w:val="nil"/>
              <w:bottom w:val="nil"/>
              <w:right w:val="nil"/>
            </w:tcBorders>
            <w:noWrap/>
            <w:vAlign w:val="bottom"/>
            <w:hideMark/>
          </w:tcPr>
          <w:p w14:paraId="4175E19B"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1276" w:type="dxa"/>
            <w:tcBorders>
              <w:top w:val="single" w:sz="4" w:space="0" w:color="auto"/>
              <w:left w:val="nil"/>
              <w:bottom w:val="nil"/>
              <w:right w:val="nil"/>
            </w:tcBorders>
            <w:noWrap/>
            <w:vAlign w:val="bottom"/>
            <w:hideMark/>
          </w:tcPr>
          <w:p w14:paraId="625CC7DB"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1134" w:type="dxa"/>
            <w:tcBorders>
              <w:top w:val="single" w:sz="4" w:space="0" w:color="auto"/>
              <w:left w:val="nil"/>
              <w:bottom w:val="nil"/>
              <w:right w:val="nil"/>
            </w:tcBorders>
            <w:noWrap/>
            <w:vAlign w:val="bottom"/>
            <w:hideMark/>
          </w:tcPr>
          <w:p w14:paraId="1C6C008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236" w:type="dxa"/>
            <w:vAlign w:val="center"/>
            <w:hideMark/>
          </w:tcPr>
          <w:p w14:paraId="765C8744"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62190779" w14:textId="77777777" w:rsidTr="005F6732">
        <w:trPr>
          <w:trHeight w:val="280"/>
        </w:trPr>
        <w:tc>
          <w:tcPr>
            <w:tcW w:w="928" w:type="dxa"/>
            <w:tcBorders>
              <w:top w:val="nil"/>
              <w:left w:val="nil"/>
              <w:bottom w:val="nil"/>
              <w:right w:val="nil"/>
            </w:tcBorders>
            <w:noWrap/>
            <w:vAlign w:val="bottom"/>
            <w:hideMark/>
          </w:tcPr>
          <w:p w14:paraId="581906F7"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4296" w:type="dxa"/>
            <w:tcBorders>
              <w:top w:val="nil"/>
              <w:left w:val="nil"/>
              <w:bottom w:val="nil"/>
              <w:right w:val="nil"/>
            </w:tcBorders>
            <w:noWrap/>
            <w:vAlign w:val="bottom"/>
            <w:hideMark/>
          </w:tcPr>
          <w:p w14:paraId="038341CF" w14:textId="77777777" w:rsidR="001F30D0" w:rsidRPr="00CD4DAF" w:rsidRDefault="001F30D0" w:rsidP="00CD4DAF">
            <w:pPr>
              <w:spacing w:after="0" w:line="240" w:lineRule="auto"/>
              <w:rPr>
                <w:rFonts w:ascii="Times New Roman" w:eastAsia="Times New Roman" w:hAnsi="Times New Roman" w:cs="Times New Roman"/>
                <w:b/>
                <w:bCs/>
                <w:i/>
                <w:iCs/>
                <w:kern w:val="0"/>
                <w:sz w:val="22"/>
                <w:szCs w:val="22"/>
                <w:lang w:eastAsia="en-SG"/>
                <w14:ligatures w14:val="none"/>
              </w:rPr>
            </w:pPr>
            <w:r w:rsidRPr="00CD4DAF">
              <w:rPr>
                <w:rFonts w:ascii="Times New Roman" w:eastAsia="Times New Roman" w:hAnsi="Times New Roman" w:cs="Times New Roman"/>
                <w:b/>
                <w:bCs/>
                <w:i/>
                <w:iCs/>
                <w:kern w:val="0"/>
                <w:sz w:val="22"/>
                <w:szCs w:val="22"/>
                <w:lang w:eastAsia="en-SG"/>
                <w14:ligatures w14:val="none"/>
              </w:rPr>
              <w:t>* Giá bán bất động sản đã bao gồm VAT</w:t>
            </w:r>
          </w:p>
        </w:tc>
        <w:tc>
          <w:tcPr>
            <w:tcW w:w="1025" w:type="dxa"/>
            <w:tcBorders>
              <w:top w:val="nil"/>
              <w:left w:val="nil"/>
              <w:bottom w:val="nil"/>
              <w:right w:val="nil"/>
            </w:tcBorders>
            <w:noWrap/>
            <w:vAlign w:val="bottom"/>
            <w:hideMark/>
          </w:tcPr>
          <w:p w14:paraId="5D804D0F" w14:textId="77777777" w:rsidR="001F30D0" w:rsidRPr="00CD4DAF" w:rsidRDefault="001F30D0" w:rsidP="00CD4DAF">
            <w:pPr>
              <w:spacing w:after="0" w:line="240" w:lineRule="auto"/>
              <w:rPr>
                <w:rFonts w:ascii="Times New Roman" w:eastAsia="Times New Roman" w:hAnsi="Times New Roman" w:cs="Times New Roman"/>
                <w:b/>
                <w:bCs/>
                <w:i/>
                <w:iCs/>
                <w:kern w:val="0"/>
                <w:sz w:val="22"/>
                <w:szCs w:val="22"/>
                <w:lang w:eastAsia="en-SG"/>
                <w14:ligatures w14:val="none"/>
              </w:rPr>
            </w:pPr>
          </w:p>
        </w:tc>
        <w:tc>
          <w:tcPr>
            <w:tcW w:w="1134" w:type="dxa"/>
            <w:tcBorders>
              <w:top w:val="nil"/>
              <w:left w:val="nil"/>
              <w:bottom w:val="nil"/>
              <w:right w:val="nil"/>
            </w:tcBorders>
            <w:noWrap/>
            <w:vAlign w:val="bottom"/>
            <w:hideMark/>
          </w:tcPr>
          <w:p w14:paraId="1E190E65"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1831" w:type="dxa"/>
            <w:tcBorders>
              <w:top w:val="nil"/>
              <w:left w:val="nil"/>
              <w:bottom w:val="nil"/>
              <w:right w:val="nil"/>
            </w:tcBorders>
            <w:noWrap/>
            <w:vAlign w:val="bottom"/>
            <w:hideMark/>
          </w:tcPr>
          <w:p w14:paraId="4249F948"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1276" w:type="dxa"/>
            <w:tcBorders>
              <w:top w:val="nil"/>
              <w:left w:val="nil"/>
              <w:bottom w:val="nil"/>
              <w:right w:val="nil"/>
            </w:tcBorders>
            <w:noWrap/>
            <w:vAlign w:val="bottom"/>
            <w:hideMark/>
          </w:tcPr>
          <w:p w14:paraId="2AED08AA"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709" w:type="dxa"/>
            <w:tcBorders>
              <w:top w:val="nil"/>
              <w:left w:val="nil"/>
              <w:bottom w:val="nil"/>
              <w:right w:val="nil"/>
            </w:tcBorders>
            <w:noWrap/>
            <w:vAlign w:val="bottom"/>
            <w:hideMark/>
          </w:tcPr>
          <w:p w14:paraId="62721C8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992" w:type="dxa"/>
            <w:tcBorders>
              <w:top w:val="nil"/>
              <w:left w:val="nil"/>
              <w:bottom w:val="nil"/>
              <w:right w:val="nil"/>
            </w:tcBorders>
            <w:noWrap/>
            <w:vAlign w:val="bottom"/>
            <w:hideMark/>
          </w:tcPr>
          <w:p w14:paraId="4EBC43EC"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1276" w:type="dxa"/>
            <w:tcBorders>
              <w:top w:val="nil"/>
              <w:left w:val="nil"/>
              <w:bottom w:val="nil"/>
              <w:right w:val="nil"/>
            </w:tcBorders>
            <w:noWrap/>
            <w:vAlign w:val="bottom"/>
            <w:hideMark/>
          </w:tcPr>
          <w:p w14:paraId="2786A461"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1134" w:type="dxa"/>
            <w:tcBorders>
              <w:top w:val="nil"/>
              <w:left w:val="nil"/>
              <w:bottom w:val="nil"/>
              <w:right w:val="nil"/>
            </w:tcBorders>
            <w:noWrap/>
            <w:vAlign w:val="bottom"/>
            <w:hideMark/>
          </w:tcPr>
          <w:p w14:paraId="735CE970"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c>
          <w:tcPr>
            <w:tcW w:w="236" w:type="dxa"/>
            <w:vAlign w:val="center"/>
            <w:hideMark/>
          </w:tcPr>
          <w:p w14:paraId="4E746379" w14:textId="77777777" w:rsidR="001F30D0" w:rsidRPr="00CD4DAF" w:rsidRDefault="001F30D0" w:rsidP="00CD4DAF">
            <w:pPr>
              <w:spacing w:after="0" w:line="240" w:lineRule="auto"/>
              <w:rPr>
                <w:rFonts w:ascii="Times New Roman" w:eastAsia="Times New Roman" w:hAnsi="Times New Roman" w:cs="Times New Roman"/>
                <w:kern w:val="0"/>
                <w:sz w:val="20"/>
                <w:szCs w:val="20"/>
                <w:lang w:eastAsia="en-SG"/>
                <w14:ligatures w14:val="none"/>
              </w:rPr>
            </w:pPr>
          </w:p>
        </w:tc>
      </w:tr>
    </w:tbl>
    <w:p w14:paraId="51FBDE81" w14:textId="77777777" w:rsidR="00907ADD" w:rsidRPr="00CD4DAF" w:rsidRDefault="00907ADD" w:rsidP="00CD4DAF"/>
    <w:p w14:paraId="68739490" w14:textId="288C9217" w:rsidR="00311633" w:rsidRPr="00CD4DAF" w:rsidRDefault="00907ADD" w:rsidP="00CD4DAF">
      <w:pPr>
        <w:spacing w:after="0" w:line="240" w:lineRule="auto"/>
        <w:jc w:val="center"/>
        <w:rPr>
          <w:rFonts w:ascii="Times New Roman" w:eastAsia="Times New Roman" w:hAnsi="Times New Roman" w:cs="Times New Roman"/>
          <w:b/>
          <w:bCs/>
          <w:kern w:val="0"/>
          <w:sz w:val="28"/>
          <w:szCs w:val="28"/>
          <w:lang w:eastAsia="en-SG"/>
          <w14:ligatures w14:val="none"/>
        </w:rPr>
      </w:pPr>
      <w:r w:rsidRPr="00CD4DAF">
        <w:rPr>
          <w:rFonts w:ascii="Times New Roman" w:eastAsia="Times New Roman" w:hAnsi="Times New Roman" w:cs="Times New Roman"/>
          <w:b/>
          <w:bCs/>
          <w:kern w:val="0"/>
          <w:sz w:val="28"/>
          <w:szCs w:val="28"/>
          <w:lang w:eastAsia="en-SG"/>
          <w14:ligatures w14:val="none"/>
        </w:rPr>
        <w:lastRenderedPageBreak/>
        <w:t xml:space="preserve">Biểu số </w:t>
      </w:r>
      <w:r w:rsidR="0032500E" w:rsidRPr="00CD4DAF">
        <w:rPr>
          <w:rFonts w:ascii="Times New Roman" w:eastAsia="Times New Roman" w:hAnsi="Times New Roman" w:cs="Times New Roman"/>
          <w:b/>
          <w:bCs/>
          <w:kern w:val="0"/>
          <w:sz w:val="28"/>
          <w:szCs w:val="28"/>
          <w:lang w:eastAsia="en-SG"/>
          <w14:ligatures w14:val="none"/>
        </w:rPr>
        <w:t>3</w:t>
      </w:r>
    </w:p>
    <w:p w14:paraId="4A52D3DF" w14:textId="39E5C6C1" w:rsidR="00974D76" w:rsidRPr="00CD4DAF" w:rsidRDefault="00974D76" w:rsidP="00CD4DAF">
      <w:pPr>
        <w:spacing w:after="0" w:line="240" w:lineRule="auto"/>
        <w:jc w:val="center"/>
        <w:rPr>
          <w:rFonts w:ascii="Times New Roman" w:eastAsia="Times New Roman" w:hAnsi="Times New Roman" w:cs="Times New Roman"/>
          <w:b/>
          <w:bCs/>
          <w:kern w:val="0"/>
          <w:sz w:val="28"/>
          <w:szCs w:val="28"/>
          <w:lang w:eastAsia="en-SG"/>
          <w14:ligatures w14:val="none"/>
        </w:rPr>
      </w:pPr>
      <w:r w:rsidRPr="00CD4DAF">
        <w:rPr>
          <w:rFonts w:ascii="Times New Roman" w:eastAsia="Times New Roman" w:hAnsi="Times New Roman" w:cs="Times New Roman"/>
          <w:b/>
          <w:bCs/>
          <w:kern w:val="0"/>
          <w:sz w:val="28"/>
          <w:szCs w:val="28"/>
          <w:lang w:eastAsia="en-SG"/>
          <w14:ligatures w14:val="none"/>
        </w:rPr>
        <w:t>Thông tin, cơ sở dữ liệu về giao dịch bất động sản không trực tiếp với chủ đầu tư dự án</w:t>
      </w:r>
    </w:p>
    <w:p w14:paraId="7003D884" w14:textId="5E9625EE" w:rsidR="00974D76" w:rsidRPr="00CD4DAF" w:rsidRDefault="00974D76" w:rsidP="00CD4DAF">
      <w:pPr>
        <w:spacing w:after="0" w:line="240" w:lineRule="auto"/>
        <w:jc w:val="center"/>
      </w:pPr>
      <w:r w:rsidRPr="00CD4DAF">
        <w:rPr>
          <w:rFonts w:ascii="Times New Roman" w:hAnsi="Times New Roman" w:cs="Times New Roman"/>
          <w:i/>
          <w:sz w:val="28"/>
          <w:szCs w:val="28"/>
        </w:rPr>
        <w:t>Phương thức giao dịch bất động sản không thông qua chủ đầu tư: Thông tin, dữ liệu về giao dịch bất động sản được thực hiện thông qua công chứng, chứng thực; thông qua sàn giao dịch bất động sản; trung tâm giao dịch bất động sản; thông qua phương thức giao dịch khác (nếu có).</w:t>
      </w:r>
    </w:p>
    <w:tbl>
      <w:tblPr>
        <w:tblW w:w="15484" w:type="dxa"/>
        <w:tblLook w:val="04A0" w:firstRow="1" w:lastRow="0" w:firstColumn="1" w:lastColumn="0" w:noHBand="0" w:noVBand="1"/>
      </w:tblPr>
      <w:tblGrid>
        <w:gridCol w:w="960"/>
        <w:gridCol w:w="3576"/>
        <w:gridCol w:w="2084"/>
        <w:gridCol w:w="1084"/>
        <w:gridCol w:w="1085"/>
        <w:gridCol w:w="1379"/>
        <w:gridCol w:w="1332"/>
        <w:gridCol w:w="860"/>
        <w:gridCol w:w="1019"/>
        <w:gridCol w:w="979"/>
        <w:gridCol w:w="904"/>
        <w:gridCol w:w="222"/>
      </w:tblGrid>
      <w:tr w:rsidR="00CD4DAF" w:rsidRPr="00CD4DAF" w14:paraId="2DD1FD96" w14:textId="77777777" w:rsidTr="00D92621">
        <w:trPr>
          <w:gridAfter w:val="1"/>
          <w:wAfter w:w="222" w:type="dxa"/>
          <w:trHeight w:val="255"/>
        </w:trPr>
        <w:tc>
          <w:tcPr>
            <w:tcW w:w="960" w:type="dxa"/>
            <w:tcBorders>
              <w:top w:val="nil"/>
              <w:left w:val="nil"/>
              <w:bottom w:val="single" w:sz="4" w:space="0" w:color="auto"/>
              <w:right w:val="nil"/>
            </w:tcBorders>
            <w:noWrap/>
            <w:vAlign w:val="bottom"/>
            <w:hideMark/>
          </w:tcPr>
          <w:p w14:paraId="5F592132" w14:textId="77777777" w:rsidR="00C949E9" w:rsidRPr="00CD4DAF" w:rsidRDefault="00C949E9" w:rsidP="00CD4DAF">
            <w:pPr>
              <w:spacing w:after="0" w:line="240" w:lineRule="auto"/>
              <w:jc w:val="center"/>
              <w:rPr>
                <w:rFonts w:ascii="Times New Roman" w:eastAsia="Times New Roman" w:hAnsi="Times New Roman" w:cs="Times New Roman"/>
                <w:b/>
                <w:bCs/>
                <w:kern w:val="0"/>
                <w:sz w:val="28"/>
                <w:szCs w:val="28"/>
                <w:lang w:eastAsia="en-SG"/>
                <w14:ligatures w14:val="none"/>
              </w:rPr>
            </w:pPr>
          </w:p>
        </w:tc>
        <w:tc>
          <w:tcPr>
            <w:tcW w:w="3576" w:type="dxa"/>
            <w:tcBorders>
              <w:top w:val="nil"/>
              <w:left w:val="nil"/>
              <w:bottom w:val="single" w:sz="4" w:space="0" w:color="auto"/>
              <w:right w:val="nil"/>
            </w:tcBorders>
            <w:noWrap/>
            <w:vAlign w:val="bottom"/>
            <w:hideMark/>
          </w:tcPr>
          <w:p w14:paraId="43B5AC8C"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p>
        </w:tc>
        <w:tc>
          <w:tcPr>
            <w:tcW w:w="2084" w:type="dxa"/>
            <w:tcBorders>
              <w:top w:val="nil"/>
              <w:left w:val="nil"/>
              <w:bottom w:val="single" w:sz="4" w:space="0" w:color="auto"/>
              <w:right w:val="nil"/>
            </w:tcBorders>
            <w:noWrap/>
            <w:vAlign w:val="bottom"/>
            <w:hideMark/>
          </w:tcPr>
          <w:p w14:paraId="2BA9523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1084" w:type="dxa"/>
            <w:tcBorders>
              <w:top w:val="nil"/>
              <w:left w:val="nil"/>
              <w:bottom w:val="single" w:sz="4" w:space="0" w:color="auto"/>
              <w:right w:val="nil"/>
            </w:tcBorders>
            <w:noWrap/>
            <w:vAlign w:val="bottom"/>
            <w:hideMark/>
          </w:tcPr>
          <w:p w14:paraId="19C3321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1085" w:type="dxa"/>
            <w:tcBorders>
              <w:top w:val="nil"/>
              <w:left w:val="nil"/>
              <w:bottom w:val="single" w:sz="4" w:space="0" w:color="auto"/>
              <w:right w:val="nil"/>
            </w:tcBorders>
            <w:noWrap/>
            <w:vAlign w:val="bottom"/>
            <w:hideMark/>
          </w:tcPr>
          <w:p w14:paraId="7066563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1379" w:type="dxa"/>
            <w:tcBorders>
              <w:top w:val="nil"/>
              <w:left w:val="nil"/>
              <w:bottom w:val="single" w:sz="4" w:space="0" w:color="auto"/>
              <w:right w:val="nil"/>
            </w:tcBorders>
            <w:noWrap/>
            <w:vAlign w:val="bottom"/>
            <w:hideMark/>
          </w:tcPr>
          <w:p w14:paraId="2106EB2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1332" w:type="dxa"/>
            <w:tcBorders>
              <w:top w:val="nil"/>
              <w:left w:val="nil"/>
              <w:bottom w:val="single" w:sz="4" w:space="0" w:color="auto"/>
              <w:right w:val="nil"/>
            </w:tcBorders>
            <w:noWrap/>
            <w:vAlign w:val="bottom"/>
            <w:hideMark/>
          </w:tcPr>
          <w:p w14:paraId="2178093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860" w:type="dxa"/>
            <w:tcBorders>
              <w:top w:val="nil"/>
              <w:left w:val="nil"/>
              <w:bottom w:val="single" w:sz="4" w:space="0" w:color="auto"/>
              <w:right w:val="nil"/>
            </w:tcBorders>
            <w:noWrap/>
            <w:vAlign w:val="bottom"/>
            <w:hideMark/>
          </w:tcPr>
          <w:p w14:paraId="150658D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1019" w:type="dxa"/>
            <w:tcBorders>
              <w:top w:val="nil"/>
              <w:left w:val="nil"/>
              <w:bottom w:val="single" w:sz="4" w:space="0" w:color="auto"/>
              <w:right w:val="nil"/>
            </w:tcBorders>
            <w:noWrap/>
            <w:vAlign w:val="bottom"/>
            <w:hideMark/>
          </w:tcPr>
          <w:p w14:paraId="2F8B5CD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979" w:type="dxa"/>
            <w:tcBorders>
              <w:top w:val="nil"/>
              <w:left w:val="nil"/>
              <w:bottom w:val="single" w:sz="4" w:space="0" w:color="auto"/>
              <w:right w:val="nil"/>
            </w:tcBorders>
            <w:noWrap/>
            <w:vAlign w:val="bottom"/>
            <w:hideMark/>
          </w:tcPr>
          <w:p w14:paraId="10748B8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904" w:type="dxa"/>
            <w:tcBorders>
              <w:top w:val="nil"/>
              <w:left w:val="nil"/>
              <w:bottom w:val="single" w:sz="4" w:space="0" w:color="auto"/>
              <w:right w:val="nil"/>
            </w:tcBorders>
            <w:noWrap/>
            <w:vAlign w:val="bottom"/>
            <w:hideMark/>
          </w:tcPr>
          <w:p w14:paraId="621A80F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D22C149" w14:textId="77777777" w:rsidTr="00CD4DAF">
        <w:trPr>
          <w:gridAfter w:val="1"/>
          <w:wAfter w:w="222" w:type="dxa"/>
          <w:trHeight w:val="314"/>
        </w:trPr>
        <w:tc>
          <w:tcPr>
            <w:tcW w:w="960" w:type="dxa"/>
            <w:tcBorders>
              <w:top w:val="single" w:sz="4" w:space="0" w:color="auto"/>
              <w:left w:val="single" w:sz="4" w:space="0" w:color="auto"/>
              <w:bottom w:val="single" w:sz="4" w:space="0" w:color="auto"/>
              <w:right w:val="single" w:sz="4" w:space="0" w:color="auto"/>
            </w:tcBorders>
            <w:vAlign w:val="center"/>
            <w:hideMark/>
          </w:tcPr>
          <w:p w14:paraId="6BFA4160" w14:textId="77777777" w:rsidR="00C949E9" w:rsidRPr="00CD4DAF" w:rsidRDefault="00C949E9" w:rsidP="00CD4DAF">
            <w:pPr>
              <w:spacing w:after="0" w:line="240" w:lineRule="auto"/>
              <w:jc w:val="center"/>
              <w:rPr>
                <w:rFonts w:ascii="Times New Roman" w:eastAsia="Times New Roman" w:hAnsi="Times New Roman" w:cs="Times New Roman"/>
                <w:b/>
                <w:bCs/>
                <w:kern w:val="0"/>
                <w:sz w:val="22"/>
                <w:szCs w:val="22"/>
                <w:lang w:eastAsia="en-SG"/>
                <w14:ligatures w14:val="none"/>
              </w:rPr>
            </w:pPr>
            <w:r w:rsidRPr="00CD4DAF">
              <w:rPr>
                <w:rFonts w:ascii="Times New Roman" w:eastAsia="Times New Roman" w:hAnsi="Times New Roman" w:cs="Times New Roman"/>
                <w:b/>
                <w:bCs/>
                <w:kern w:val="0"/>
                <w:sz w:val="22"/>
                <w:szCs w:val="22"/>
                <w:lang w:eastAsia="en-SG"/>
                <w14:ligatures w14:val="none"/>
              </w:rPr>
              <w:t>I</w:t>
            </w:r>
          </w:p>
        </w:tc>
        <w:tc>
          <w:tcPr>
            <w:tcW w:w="1430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ADBCBB6" w14:textId="65E0CC8F"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xml:space="preserve">PHƯƠNG THỨC GIAO DỊCH BẤT ĐỘNG SẢN KHÔNG THÔNG QUA CHỦ ĐẦU TƯ  </w:t>
            </w:r>
          </w:p>
        </w:tc>
      </w:tr>
      <w:tr w:rsidR="00CD4DAF" w:rsidRPr="00CD4DAF" w14:paraId="11D3C199" w14:textId="77777777" w:rsidTr="00D92621">
        <w:trPr>
          <w:gridAfter w:val="1"/>
          <w:wAfter w:w="222" w:type="dxa"/>
          <w:trHeight w:val="555"/>
        </w:trPr>
        <w:tc>
          <w:tcPr>
            <w:tcW w:w="960" w:type="dxa"/>
            <w:tcBorders>
              <w:top w:val="single" w:sz="4" w:space="0" w:color="auto"/>
              <w:left w:val="single" w:sz="4" w:space="0" w:color="auto"/>
              <w:bottom w:val="single" w:sz="4" w:space="0" w:color="auto"/>
              <w:right w:val="single" w:sz="4" w:space="0" w:color="auto"/>
            </w:tcBorders>
            <w:vAlign w:val="center"/>
            <w:hideMark/>
          </w:tcPr>
          <w:p w14:paraId="295DE1E4" w14:textId="77777777" w:rsidR="00C949E9" w:rsidRPr="00CD4DAF" w:rsidRDefault="00C949E9" w:rsidP="00CD4DAF">
            <w:pPr>
              <w:spacing w:after="0" w:line="240" w:lineRule="auto"/>
              <w:jc w:val="center"/>
              <w:rPr>
                <w:rFonts w:ascii="Times New Roman" w:eastAsia="Times New Roman" w:hAnsi="Times New Roman" w:cs="Times New Roman"/>
                <w:b/>
                <w:bCs/>
                <w:kern w:val="0"/>
                <w:sz w:val="22"/>
                <w:szCs w:val="22"/>
                <w:lang w:eastAsia="en-SG"/>
                <w14:ligatures w14:val="none"/>
              </w:rPr>
            </w:pPr>
            <w:r w:rsidRPr="00CD4DAF">
              <w:rPr>
                <w:rFonts w:ascii="Times New Roman" w:eastAsia="Times New Roman" w:hAnsi="Times New Roman" w:cs="Times New Roman"/>
                <w:b/>
                <w:bCs/>
                <w:kern w:val="0"/>
                <w:sz w:val="22"/>
                <w:szCs w:val="22"/>
                <w:lang w:eastAsia="en-SG"/>
                <w14:ligatures w14:val="none"/>
              </w:rPr>
              <w:t>II</w:t>
            </w:r>
          </w:p>
        </w:tc>
        <w:tc>
          <w:tcPr>
            <w:tcW w:w="1430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1BEDEE18" w14:textId="7FA7FCA8"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xml:space="preserve">GIAO DỊCH BẤT ĐỘNG SẢN </w:t>
            </w:r>
          </w:p>
        </w:tc>
      </w:tr>
      <w:tr w:rsidR="00CD4DAF" w:rsidRPr="00CD4DAF" w14:paraId="5A058C03" w14:textId="77777777" w:rsidTr="00D92621">
        <w:trPr>
          <w:gridAfter w:val="1"/>
          <w:wAfter w:w="222" w:type="dxa"/>
          <w:trHeight w:val="765"/>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B6CAE0"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Mã Bất động sản</w:t>
            </w:r>
          </w:p>
        </w:tc>
        <w:tc>
          <w:tcPr>
            <w:tcW w:w="3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DA94F4"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Loại hình bất động sản</w:t>
            </w:r>
          </w:p>
        </w:tc>
        <w:tc>
          <w:tcPr>
            <w:tcW w:w="563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B913C91"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Thông tin về hợp đồng</w:t>
            </w:r>
          </w:p>
        </w:tc>
        <w:tc>
          <w:tcPr>
            <w:tcW w:w="419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DCD5E1E"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Thông tin về sản phẩm bất động sản</w:t>
            </w:r>
          </w:p>
        </w:tc>
        <w:tc>
          <w:tcPr>
            <w:tcW w:w="9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A07DC3"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Thuế thu nhập phải nộp từ hoạt động giao dịch bất động sản</w:t>
            </w:r>
          </w:p>
        </w:tc>
      </w:tr>
      <w:tr w:rsidR="00CD4DAF" w:rsidRPr="00CD4DAF" w14:paraId="789A89D4" w14:textId="77777777" w:rsidTr="00327241">
        <w:trPr>
          <w:gridAfter w:val="1"/>
          <w:wAfter w:w="222" w:type="dxa"/>
          <w:trHeight w:val="62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1D937B1"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3576" w:type="dxa"/>
            <w:vMerge/>
            <w:tcBorders>
              <w:top w:val="single" w:sz="4" w:space="0" w:color="auto"/>
              <w:left w:val="single" w:sz="4" w:space="0" w:color="auto"/>
              <w:bottom w:val="single" w:sz="4" w:space="0" w:color="auto"/>
              <w:right w:val="single" w:sz="4" w:space="0" w:color="auto"/>
            </w:tcBorders>
            <w:vAlign w:val="center"/>
            <w:hideMark/>
          </w:tcPr>
          <w:p w14:paraId="484EE234"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20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48B032"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Số, ký hiệu hợp đồng/ngày/tháng/năm</w:t>
            </w:r>
          </w:p>
        </w:tc>
        <w:tc>
          <w:tcPr>
            <w:tcW w:w="10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9C36B2"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Loại Hợp đồng (mua/ thuê/thuê mua/nhận chuyển nhượng)</w:t>
            </w:r>
          </w:p>
        </w:tc>
        <w:tc>
          <w:tcPr>
            <w:tcW w:w="10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B1DE9"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Tên tổ chức, cá nhân, mã số doanh nghiệp/Số CCCD (bên bán/ cho thuê/cho thuê mua/ chuyển nhượng)</w:t>
            </w:r>
          </w:p>
        </w:tc>
        <w:tc>
          <w:tcPr>
            <w:tcW w:w="13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E745EB"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Tên tổ chức, cá nhân, mã số doanh nghiệp/Số CCCD (mua/ thuê/thuê mua/nhận chuyển nhượng)</w:t>
            </w:r>
          </w:p>
        </w:tc>
        <w:tc>
          <w:tcPr>
            <w:tcW w:w="13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720CC7"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xml:space="preserve">Số hiệu bất động sản </w:t>
            </w:r>
            <w:r w:rsidRPr="00CD4DAF">
              <w:rPr>
                <w:rFonts w:ascii="Times New Roman" w:eastAsia="Times New Roman" w:hAnsi="Times New Roman" w:cs="Times New Roman"/>
                <w:kern w:val="0"/>
                <w:sz w:val="20"/>
                <w:szCs w:val="20"/>
                <w:lang w:eastAsia="en-SG"/>
                <w14:ligatures w14:val="none"/>
              </w:rPr>
              <w:t>(đánh số theo quy định về đánh số và gắn biển số nhà công trình xây dựng hoặc số nhà, số thửa đất trên GCN (nếu có))</w:t>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612847"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Diện tích (m</w:t>
            </w:r>
            <w:r w:rsidRPr="00CD4DAF">
              <w:rPr>
                <w:rFonts w:ascii="Times New Roman" w:eastAsia="Times New Roman" w:hAnsi="Times New Roman" w:cs="Times New Roman"/>
                <w:b/>
                <w:bCs/>
                <w:kern w:val="0"/>
                <w:sz w:val="20"/>
                <w:szCs w:val="20"/>
                <w:vertAlign w:val="superscript"/>
                <w:lang w:eastAsia="en-SG"/>
                <w14:ligatures w14:val="none"/>
              </w:rPr>
              <w:t>2</w:t>
            </w:r>
            <w:r w:rsidRPr="00CD4DAF">
              <w:rPr>
                <w:rFonts w:ascii="Times New Roman" w:eastAsia="Times New Roman" w:hAnsi="Times New Roman" w:cs="Times New Roman"/>
                <w:b/>
                <w:bCs/>
                <w:kern w:val="0"/>
                <w:sz w:val="20"/>
                <w:szCs w:val="20"/>
                <w:lang w:eastAsia="en-SG"/>
                <w14:ligatures w14:val="none"/>
              </w:rPr>
              <w:t>)</w:t>
            </w:r>
          </w:p>
        </w:tc>
        <w:tc>
          <w:tcPr>
            <w:tcW w:w="10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52FA8B"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Giá bán bất động sản/ m</w:t>
            </w:r>
            <w:r w:rsidRPr="00CD4DAF">
              <w:rPr>
                <w:rFonts w:ascii="Times New Roman" w:eastAsia="Times New Roman" w:hAnsi="Times New Roman" w:cs="Times New Roman"/>
                <w:b/>
                <w:bCs/>
                <w:kern w:val="0"/>
                <w:sz w:val="20"/>
                <w:szCs w:val="20"/>
                <w:vertAlign w:val="superscript"/>
                <w:lang w:eastAsia="en-SG"/>
                <w14:ligatures w14:val="none"/>
              </w:rPr>
              <w:t xml:space="preserve">2 </w:t>
            </w:r>
            <w:r w:rsidRPr="00CD4DAF">
              <w:rPr>
                <w:rFonts w:ascii="Times New Roman" w:eastAsia="Times New Roman" w:hAnsi="Times New Roman" w:cs="Times New Roman"/>
                <w:b/>
                <w:bCs/>
                <w:kern w:val="0"/>
                <w:sz w:val="20"/>
                <w:szCs w:val="20"/>
                <w:lang w:eastAsia="en-SG"/>
                <w14:ligatures w14:val="none"/>
              </w:rPr>
              <w:t>(triệu đồng)</w:t>
            </w:r>
          </w:p>
        </w:tc>
        <w:tc>
          <w:tcPr>
            <w:tcW w:w="9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27CA9"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Giá trị hợp đồng (triệu đồng)</w:t>
            </w: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F555B41"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r>
      <w:tr w:rsidR="00CD4DAF" w:rsidRPr="00CD4DAF" w14:paraId="5ECE5E40" w14:textId="77777777" w:rsidTr="00D92621">
        <w:trPr>
          <w:trHeight w:val="49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BA67337"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3576" w:type="dxa"/>
            <w:vMerge/>
            <w:tcBorders>
              <w:top w:val="single" w:sz="4" w:space="0" w:color="auto"/>
              <w:left w:val="single" w:sz="4" w:space="0" w:color="auto"/>
              <w:bottom w:val="single" w:sz="4" w:space="0" w:color="auto"/>
              <w:right w:val="single" w:sz="4" w:space="0" w:color="auto"/>
            </w:tcBorders>
            <w:vAlign w:val="center"/>
            <w:hideMark/>
          </w:tcPr>
          <w:p w14:paraId="38F96E69"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540D8072"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25056823"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5B78CE92"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14:paraId="4499984C"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53746C9B"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34775DB6"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252DC11"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1FD166EC"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3F66310B"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222" w:type="dxa"/>
            <w:tcBorders>
              <w:top w:val="nil"/>
              <w:left w:val="nil"/>
              <w:bottom w:val="nil"/>
              <w:right w:val="nil"/>
            </w:tcBorders>
            <w:noWrap/>
            <w:vAlign w:val="bottom"/>
            <w:hideMark/>
          </w:tcPr>
          <w:p w14:paraId="4E744D82"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p>
        </w:tc>
      </w:tr>
      <w:tr w:rsidR="00CD4DAF" w:rsidRPr="00CD4DAF" w14:paraId="01F1051C" w14:textId="77777777" w:rsidTr="00327241">
        <w:trPr>
          <w:trHeight w:val="1043"/>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E0297EA"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3576" w:type="dxa"/>
            <w:vMerge/>
            <w:tcBorders>
              <w:top w:val="single" w:sz="4" w:space="0" w:color="auto"/>
              <w:left w:val="single" w:sz="4" w:space="0" w:color="auto"/>
              <w:bottom w:val="single" w:sz="4" w:space="0" w:color="auto"/>
              <w:right w:val="single" w:sz="4" w:space="0" w:color="auto"/>
            </w:tcBorders>
            <w:vAlign w:val="center"/>
            <w:hideMark/>
          </w:tcPr>
          <w:p w14:paraId="4998B5BB"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02809949"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1A852A89"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01BD9946"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14:paraId="61ADD231"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646591BE"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2795251B"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FBD32AF"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384E2E0E"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A4997B1"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p>
        </w:tc>
        <w:tc>
          <w:tcPr>
            <w:tcW w:w="222" w:type="dxa"/>
            <w:tcBorders>
              <w:top w:val="nil"/>
              <w:left w:val="nil"/>
              <w:bottom w:val="nil"/>
              <w:right w:val="nil"/>
            </w:tcBorders>
            <w:noWrap/>
            <w:vAlign w:val="bottom"/>
            <w:hideMark/>
          </w:tcPr>
          <w:p w14:paraId="644D3B8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1922AF57" w14:textId="77777777" w:rsidTr="00D92621">
        <w:trPr>
          <w:trHeight w:val="28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DA198"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1</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15EF1"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3</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3EC2A"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4</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7CBF8"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5</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8B23A"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6</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A1957"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7</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ACFE8"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8</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6E50E"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9</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7E019C"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10</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08800"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11</w:t>
            </w:r>
          </w:p>
        </w:tc>
        <w:tc>
          <w:tcPr>
            <w:tcW w:w="9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E4907"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12</w:t>
            </w:r>
          </w:p>
        </w:tc>
        <w:tc>
          <w:tcPr>
            <w:tcW w:w="222" w:type="dxa"/>
            <w:vAlign w:val="center"/>
            <w:hideMark/>
          </w:tcPr>
          <w:p w14:paraId="2B849A5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C8F3528" w14:textId="77777777" w:rsidTr="00D92621">
        <w:trPr>
          <w:trHeight w:val="458"/>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D5001"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A</w:t>
            </w:r>
          </w:p>
        </w:tc>
        <w:tc>
          <w:tcPr>
            <w:tcW w:w="3576" w:type="dxa"/>
            <w:tcBorders>
              <w:top w:val="single" w:sz="4" w:space="0" w:color="auto"/>
              <w:left w:val="nil"/>
              <w:bottom w:val="single" w:sz="4" w:space="0" w:color="auto"/>
              <w:right w:val="single" w:sz="4" w:space="0" w:color="auto"/>
            </w:tcBorders>
            <w:shd w:val="clear" w:color="000000" w:fill="FFFFFF"/>
            <w:vAlign w:val="center"/>
            <w:hideMark/>
          </w:tcPr>
          <w:p w14:paraId="7E6C8478"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NHÀ Ở THƯƠNG MẠI</w:t>
            </w:r>
          </w:p>
        </w:tc>
        <w:tc>
          <w:tcPr>
            <w:tcW w:w="2084" w:type="dxa"/>
            <w:tcBorders>
              <w:top w:val="single" w:sz="4" w:space="0" w:color="auto"/>
              <w:left w:val="nil"/>
              <w:bottom w:val="single" w:sz="4" w:space="0" w:color="auto"/>
              <w:right w:val="single" w:sz="4" w:space="0" w:color="auto"/>
            </w:tcBorders>
            <w:shd w:val="clear" w:color="000000" w:fill="FFFFFF"/>
            <w:vAlign w:val="center"/>
            <w:hideMark/>
          </w:tcPr>
          <w:p w14:paraId="2422E3CF"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84" w:type="dxa"/>
            <w:tcBorders>
              <w:top w:val="single" w:sz="4" w:space="0" w:color="auto"/>
              <w:left w:val="nil"/>
              <w:bottom w:val="single" w:sz="4" w:space="0" w:color="auto"/>
              <w:right w:val="single" w:sz="4" w:space="0" w:color="auto"/>
            </w:tcBorders>
            <w:shd w:val="clear" w:color="000000" w:fill="FFFFFF"/>
            <w:vAlign w:val="center"/>
            <w:hideMark/>
          </w:tcPr>
          <w:p w14:paraId="698A4B8C"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14:paraId="79812168"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379" w:type="dxa"/>
            <w:tcBorders>
              <w:top w:val="single" w:sz="4" w:space="0" w:color="auto"/>
              <w:left w:val="nil"/>
              <w:bottom w:val="single" w:sz="4" w:space="0" w:color="auto"/>
              <w:right w:val="single" w:sz="4" w:space="0" w:color="auto"/>
            </w:tcBorders>
            <w:shd w:val="clear" w:color="000000" w:fill="FFFFFF"/>
            <w:vAlign w:val="center"/>
            <w:hideMark/>
          </w:tcPr>
          <w:p w14:paraId="69EB9408"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332" w:type="dxa"/>
            <w:tcBorders>
              <w:top w:val="single" w:sz="4" w:space="0" w:color="auto"/>
              <w:left w:val="nil"/>
              <w:bottom w:val="single" w:sz="4" w:space="0" w:color="auto"/>
              <w:right w:val="single" w:sz="4" w:space="0" w:color="auto"/>
            </w:tcBorders>
            <w:shd w:val="clear" w:color="000000" w:fill="FFFFFF"/>
            <w:vAlign w:val="center"/>
            <w:hideMark/>
          </w:tcPr>
          <w:p w14:paraId="0D9ADD7D"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092FAB14"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04C2C741"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979" w:type="dxa"/>
            <w:tcBorders>
              <w:top w:val="single" w:sz="4" w:space="0" w:color="auto"/>
              <w:left w:val="nil"/>
              <w:bottom w:val="single" w:sz="4" w:space="0" w:color="auto"/>
              <w:right w:val="single" w:sz="4" w:space="0" w:color="auto"/>
            </w:tcBorders>
            <w:shd w:val="clear" w:color="000000" w:fill="FFFFFF"/>
            <w:vAlign w:val="center"/>
            <w:hideMark/>
          </w:tcPr>
          <w:p w14:paraId="3F62C9CD"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904" w:type="dxa"/>
            <w:tcBorders>
              <w:top w:val="single" w:sz="4" w:space="0" w:color="auto"/>
              <w:left w:val="nil"/>
              <w:bottom w:val="single" w:sz="4" w:space="0" w:color="auto"/>
              <w:right w:val="single" w:sz="4" w:space="0" w:color="auto"/>
            </w:tcBorders>
            <w:noWrap/>
            <w:vAlign w:val="bottom"/>
            <w:hideMark/>
          </w:tcPr>
          <w:p w14:paraId="4BE4985C" w14:textId="77777777" w:rsidR="00C949E9" w:rsidRPr="00CD4DAF" w:rsidRDefault="00C949E9" w:rsidP="00CD4DAF">
            <w:pPr>
              <w:spacing w:after="0" w:line="240" w:lineRule="auto"/>
              <w:rPr>
                <w:rFonts w:ascii="Times New Roman" w:eastAsia="Times New Roman" w:hAnsi="Times New Roman" w:cs="Times New Roman"/>
                <w:b/>
                <w:bCs/>
                <w:kern w:val="0"/>
                <w:sz w:val="22"/>
                <w:szCs w:val="22"/>
                <w:lang w:eastAsia="en-SG"/>
                <w14:ligatures w14:val="none"/>
              </w:rPr>
            </w:pPr>
            <w:r w:rsidRPr="00CD4DAF">
              <w:rPr>
                <w:rFonts w:ascii="Times New Roman" w:eastAsia="Times New Roman" w:hAnsi="Times New Roman" w:cs="Times New Roman"/>
                <w:b/>
                <w:bCs/>
                <w:kern w:val="0"/>
                <w:sz w:val="22"/>
                <w:szCs w:val="22"/>
                <w:lang w:eastAsia="en-SG"/>
                <w14:ligatures w14:val="none"/>
              </w:rPr>
              <w:t> </w:t>
            </w:r>
          </w:p>
        </w:tc>
        <w:tc>
          <w:tcPr>
            <w:tcW w:w="222" w:type="dxa"/>
            <w:vAlign w:val="center"/>
            <w:hideMark/>
          </w:tcPr>
          <w:p w14:paraId="1BB5E7E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489AF0CB" w14:textId="77777777" w:rsidTr="00D92621">
        <w:trPr>
          <w:trHeight w:val="422"/>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71301"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A.1</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272C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Nhà ở (Biệt thự, liền kề, nhà ở độc lập)</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9513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DBBE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DFEE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8E56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528B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8945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03BA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D524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6CFA5B1C"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5B8641E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3B26B0B2" w14:textId="77777777" w:rsidTr="00D92621">
        <w:trPr>
          <w:trHeight w:val="36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46639"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A.2</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BD22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Chung cư</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95DD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19B6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3B54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D5B9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FE66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6035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BBE6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386E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538B0277"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16EA721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1B5B5F25" w14:textId="77777777" w:rsidTr="00D92621">
        <w:trPr>
          <w:trHeight w:val="102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5712F"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A.3</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376E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Đất đã có hạ tầng kỹ thuật trong dự án bất động sản cho cá nhân tự xây dựng nhà ở (theo hình thức phân lô, bán nền)</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615B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C39D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2D81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81FE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BBF7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C67E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B13E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7A95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04772979"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6A7EBE6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0132D608" w14:textId="77777777" w:rsidTr="00D92621">
        <w:trPr>
          <w:trHeight w:val="28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DCD3C"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lastRenderedPageBreak/>
              <w:t>B</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9C2E0"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NHÀ Ở XÃ HỘI</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5EBCE"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43545"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C8670"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E3F85"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79A12"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E8CB0"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82835"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B653A"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4B67322B" w14:textId="77777777" w:rsidR="00C949E9" w:rsidRPr="00CD4DAF" w:rsidRDefault="00C949E9" w:rsidP="00CD4DAF">
            <w:pPr>
              <w:spacing w:after="0" w:line="240" w:lineRule="auto"/>
              <w:rPr>
                <w:rFonts w:ascii="Times New Roman" w:eastAsia="Times New Roman" w:hAnsi="Times New Roman" w:cs="Times New Roman"/>
                <w:i/>
                <w:iCs/>
                <w:kern w:val="0"/>
                <w:sz w:val="22"/>
                <w:szCs w:val="22"/>
                <w:lang w:eastAsia="en-SG"/>
                <w14:ligatures w14:val="none"/>
              </w:rPr>
            </w:pPr>
            <w:r w:rsidRPr="00CD4DAF">
              <w:rPr>
                <w:rFonts w:ascii="Times New Roman" w:eastAsia="Times New Roman" w:hAnsi="Times New Roman" w:cs="Times New Roman"/>
                <w:i/>
                <w:iCs/>
                <w:kern w:val="0"/>
                <w:sz w:val="22"/>
                <w:szCs w:val="22"/>
                <w:lang w:eastAsia="en-SG"/>
                <w14:ligatures w14:val="none"/>
              </w:rPr>
              <w:t> </w:t>
            </w:r>
          </w:p>
        </w:tc>
        <w:tc>
          <w:tcPr>
            <w:tcW w:w="222" w:type="dxa"/>
            <w:vAlign w:val="center"/>
            <w:hideMark/>
          </w:tcPr>
          <w:p w14:paraId="50FC7C2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7684BB23" w14:textId="77777777" w:rsidTr="00D92621">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9B4CB"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B.1</w:t>
            </w:r>
          </w:p>
        </w:tc>
        <w:tc>
          <w:tcPr>
            <w:tcW w:w="3576" w:type="dxa"/>
            <w:tcBorders>
              <w:top w:val="single" w:sz="4" w:space="0" w:color="auto"/>
              <w:left w:val="nil"/>
              <w:bottom w:val="single" w:sz="4" w:space="0" w:color="auto"/>
              <w:right w:val="nil"/>
            </w:tcBorders>
            <w:shd w:val="clear" w:color="000000" w:fill="FFFFFF"/>
            <w:vAlign w:val="center"/>
            <w:hideMark/>
          </w:tcPr>
          <w:p w14:paraId="195D996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Nhà ở (liền kề, nhà ở độc lập)</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1DA1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nil"/>
              <w:bottom w:val="single" w:sz="4" w:space="0" w:color="auto"/>
              <w:right w:val="single" w:sz="4" w:space="0" w:color="auto"/>
            </w:tcBorders>
            <w:shd w:val="clear" w:color="000000" w:fill="FFFFFF"/>
            <w:vAlign w:val="center"/>
            <w:hideMark/>
          </w:tcPr>
          <w:p w14:paraId="2BA7ACB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14:paraId="5A9A6F5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nil"/>
              <w:bottom w:val="single" w:sz="4" w:space="0" w:color="auto"/>
              <w:right w:val="single" w:sz="4" w:space="0" w:color="auto"/>
            </w:tcBorders>
            <w:shd w:val="clear" w:color="000000" w:fill="FFFFFF"/>
            <w:vAlign w:val="center"/>
            <w:hideMark/>
          </w:tcPr>
          <w:p w14:paraId="71ADCAD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nil"/>
              <w:bottom w:val="single" w:sz="4" w:space="0" w:color="auto"/>
              <w:right w:val="single" w:sz="4" w:space="0" w:color="auto"/>
            </w:tcBorders>
            <w:shd w:val="clear" w:color="000000" w:fill="FFFFFF"/>
            <w:vAlign w:val="center"/>
            <w:hideMark/>
          </w:tcPr>
          <w:p w14:paraId="334BBEC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7BE37B8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6107386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nil"/>
              <w:bottom w:val="single" w:sz="4" w:space="0" w:color="auto"/>
              <w:right w:val="single" w:sz="4" w:space="0" w:color="auto"/>
            </w:tcBorders>
            <w:shd w:val="clear" w:color="000000" w:fill="FFFFFF"/>
            <w:vAlign w:val="center"/>
            <w:hideMark/>
          </w:tcPr>
          <w:p w14:paraId="6D0B5DD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nil"/>
              <w:bottom w:val="single" w:sz="4" w:space="0" w:color="auto"/>
              <w:right w:val="single" w:sz="4" w:space="0" w:color="auto"/>
            </w:tcBorders>
            <w:noWrap/>
            <w:vAlign w:val="bottom"/>
            <w:hideMark/>
          </w:tcPr>
          <w:p w14:paraId="681B270A"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74B59E3F"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6B89741D" w14:textId="77777777" w:rsidTr="00D92621">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C2F6A"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B.2</w:t>
            </w:r>
          </w:p>
        </w:tc>
        <w:tc>
          <w:tcPr>
            <w:tcW w:w="3576" w:type="dxa"/>
            <w:tcBorders>
              <w:top w:val="single" w:sz="4" w:space="0" w:color="auto"/>
              <w:left w:val="nil"/>
              <w:bottom w:val="single" w:sz="4" w:space="0" w:color="auto"/>
              <w:right w:val="nil"/>
            </w:tcBorders>
            <w:shd w:val="clear" w:color="000000" w:fill="FFFFFF"/>
            <w:vAlign w:val="center"/>
            <w:hideMark/>
          </w:tcPr>
          <w:p w14:paraId="59233F1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Chung cư</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7672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nil"/>
              <w:bottom w:val="single" w:sz="4" w:space="0" w:color="auto"/>
              <w:right w:val="single" w:sz="4" w:space="0" w:color="auto"/>
            </w:tcBorders>
            <w:shd w:val="clear" w:color="000000" w:fill="FFFFFF"/>
            <w:vAlign w:val="center"/>
            <w:hideMark/>
          </w:tcPr>
          <w:p w14:paraId="407C7C2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14:paraId="02B31D1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nil"/>
              <w:bottom w:val="single" w:sz="4" w:space="0" w:color="auto"/>
              <w:right w:val="single" w:sz="4" w:space="0" w:color="auto"/>
            </w:tcBorders>
            <w:shd w:val="clear" w:color="000000" w:fill="FFFFFF"/>
            <w:vAlign w:val="center"/>
            <w:hideMark/>
          </w:tcPr>
          <w:p w14:paraId="2C6EBA3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nil"/>
              <w:bottom w:val="single" w:sz="4" w:space="0" w:color="auto"/>
              <w:right w:val="single" w:sz="4" w:space="0" w:color="auto"/>
            </w:tcBorders>
            <w:shd w:val="clear" w:color="000000" w:fill="FFFFFF"/>
            <w:vAlign w:val="center"/>
            <w:hideMark/>
          </w:tcPr>
          <w:p w14:paraId="2EE9B94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5776A51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7DA8A00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nil"/>
              <w:bottom w:val="single" w:sz="4" w:space="0" w:color="auto"/>
              <w:right w:val="single" w:sz="4" w:space="0" w:color="auto"/>
            </w:tcBorders>
            <w:shd w:val="clear" w:color="000000" w:fill="FFFFFF"/>
            <w:vAlign w:val="center"/>
            <w:hideMark/>
          </w:tcPr>
          <w:p w14:paraId="490FEE4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nil"/>
              <w:bottom w:val="single" w:sz="4" w:space="0" w:color="auto"/>
              <w:right w:val="single" w:sz="4" w:space="0" w:color="auto"/>
            </w:tcBorders>
            <w:noWrap/>
            <w:vAlign w:val="bottom"/>
            <w:hideMark/>
          </w:tcPr>
          <w:p w14:paraId="033418FF"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00AF98E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7848AEE0" w14:textId="77777777" w:rsidTr="00D92621">
        <w:trPr>
          <w:trHeight w:val="61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87518"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C</w:t>
            </w:r>
          </w:p>
        </w:tc>
        <w:tc>
          <w:tcPr>
            <w:tcW w:w="3576" w:type="dxa"/>
            <w:tcBorders>
              <w:top w:val="single" w:sz="4" w:space="0" w:color="auto"/>
              <w:left w:val="nil"/>
              <w:bottom w:val="single" w:sz="4" w:space="0" w:color="auto"/>
              <w:right w:val="nil"/>
            </w:tcBorders>
            <w:shd w:val="clear" w:color="000000" w:fill="FFFFFF"/>
            <w:vAlign w:val="center"/>
            <w:hideMark/>
          </w:tcPr>
          <w:p w14:paraId="6A9E189D"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NHÀ Ở CÔNG NHÂN TẠI KHU CÔNG NGHIỆP</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31C78"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084" w:type="dxa"/>
            <w:tcBorders>
              <w:top w:val="single" w:sz="4" w:space="0" w:color="auto"/>
              <w:left w:val="nil"/>
              <w:bottom w:val="single" w:sz="4" w:space="0" w:color="auto"/>
              <w:right w:val="single" w:sz="4" w:space="0" w:color="auto"/>
            </w:tcBorders>
            <w:shd w:val="clear" w:color="000000" w:fill="FFFFFF"/>
            <w:vAlign w:val="center"/>
            <w:hideMark/>
          </w:tcPr>
          <w:p w14:paraId="340814D7"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14:paraId="35144F80"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379" w:type="dxa"/>
            <w:tcBorders>
              <w:top w:val="single" w:sz="4" w:space="0" w:color="auto"/>
              <w:left w:val="nil"/>
              <w:bottom w:val="single" w:sz="4" w:space="0" w:color="auto"/>
              <w:right w:val="single" w:sz="4" w:space="0" w:color="auto"/>
            </w:tcBorders>
            <w:shd w:val="clear" w:color="000000" w:fill="FFFFFF"/>
            <w:vAlign w:val="center"/>
            <w:hideMark/>
          </w:tcPr>
          <w:p w14:paraId="673AC1B5"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332" w:type="dxa"/>
            <w:tcBorders>
              <w:top w:val="single" w:sz="4" w:space="0" w:color="auto"/>
              <w:left w:val="nil"/>
              <w:bottom w:val="single" w:sz="4" w:space="0" w:color="auto"/>
              <w:right w:val="single" w:sz="4" w:space="0" w:color="auto"/>
            </w:tcBorders>
            <w:shd w:val="clear" w:color="000000" w:fill="FFFFFF"/>
            <w:vAlign w:val="center"/>
            <w:hideMark/>
          </w:tcPr>
          <w:p w14:paraId="54261F49"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558B07E3"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51BA7D89"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979" w:type="dxa"/>
            <w:tcBorders>
              <w:top w:val="single" w:sz="4" w:space="0" w:color="auto"/>
              <w:left w:val="nil"/>
              <w:bottom w:val="single" w:sz="4" w:space="0" w:color="auto"/>
              <w:right w:val="single" w:sz="4" w:space="0" w:color="auto"/>
            </w:tcBorders>
            <w:shd w:val="clear" w:color="000000" w:fill="FFFFFF"/>
            <w:vAlign w:val="center"/>
            <w:hideMark/>
          </w:tcPr>
          <w:p w14:paraId="7A6EC416" w14:textId="77777777" w:rsidR="00C949E9" w:rsidRPr="00CD4DAF" w:rsidRDefault="00C949E9" w:rsidP="00CD4DAF">
            <w:pPr>
              <w:spacing w:after="0" w:line="240" w:lineRule="auto"/>
              <w:rPr>
                <w:rFonts w:ascii="Times New Roman" w:eastAsia="Times New Roman" w:hAnsi="Times New Roman" w:cs="Times New Roman"/>
                <w:i/>
                <w:iCs/>
                <w:kern w:val="0"/>
                <w:sz w:val="20"/>
                <w:szCs w:val="20"/>
                <w:lang w:eastAsia="en-SG"/>
                <w14:ligatures w14:val="none"/>
              </w:rPr>
            </w:pPr>
            <w:r w:rsidRPr="00CD4DAF">
              <w:rPr>
                <w:rFonts w:ascii="Times New Roman" w:eastAsia="Times New Roman" w:hAnsi="Times New Roman" w:cs="Times New Roman"/>
                <w:i/>
                <w:iCs/>
                <w:kern w:val="0"/>
                <w:sz w:val="20"/>
                <w:szCs w:val="20"/>
                <w:lang w:eastAsia="en-SG"/>
                <w14:ligatures w14:val="none"/>
              </w:rPr>
              <w:t> </w:t>
            </w:r>
          </w:p>
        </w:tc>
        <w:tc>
          <w:tcPr>
            <w:tcW w:w="904" w:type="dxa"/>
            <w:tcBorders>
              <w:top w:val="single" w:sz="4" w:space="0" w:color="auto"/>
              <w:left w:val="nil"/>
              <w:bottom w:val="single" w:sz="4" w:space="0" w:color="auto"/>
              <w:right w:val="single" w:sz="4" w:space="0" w:color="auto"/>
            </w:tcBorders>
            <w:noWrap/>
            <w:vAlign w:val="bottom"/>
            <w:hideMark/>
          </w:tcPr>
          <w:p w14:paraId="06657F99" w14:textId="77777777" w:rsidR="00C949E9" w:rsidRPr="00CD4DAF" w:rsidRDefault="00C949E9" w:rsidP="00CD4DAF">
            <w:pPr>
              <w:spacing w:after="0" w:line="240" w:lineRule="auto"/>
              <w:rPr>
                <w:rFonts w:ascii="Times New Roman" w:eastAsia="Times New Roman" w:hAnsi="Times New Roman" w:cs="Times New Roman"/>
                <w:i/>
                <w:iCs/>
                <w:kern w:val="0"/>
                <w:sz w:val="22"/>
                <w:szCs w:val="22"/>
                <w:lang w:eastAsia="en-SG"/>
                <w14:ligatures w14:val="none"/>
              </w:rPr>
            </w:pPr>
            <w:r w:rsidRPr="00CD4DAF">
              <w:rPr>
                <w:rFonts w:ascii="Times New Roman" w:eastAsia="Times New Roman" w:hAnsi="Times New Roman" w:cs="Times New Roman"/>
                <w:i/>
                <w:iCs/>
                <w:kern w:val="0"/>
                <w:sz w:val="22"/>
                <w:szCs w:val="22"/>
                <w:lang w:eastAsia="en-SG"/>
                <w14:ligatures w14:val="none"/>
              </w:rPr>
              <w:t> </w:t>
            </w:r>
          </w:p>
        </w:tc>
        <w:tc>
          <w:tcPr>
            <w:tcW w:w="222" w:type="dxa"/>
            <w:vAlign w:val="center"/>
            <w:hideMark/>
          </w:tcPr>
          <w:p w14:paraId="7EDCD0F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7023947E" w14:textId="77777777" w:rsidTr="00D92621">
        <w:trPr>
          <w:trHeight w:val="28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9B4FF"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C.1</w:t>
            </w:r>
          </w:p>
        </w:tc>
        <w:tc>
          <w:tcPr>
            <w:tcW w:w="3576" w:type="dxa"/>
            <w:tcBorders>
              <w:top w:val="single" w:sz="4" w:space="0" w:color="auto"/>
              <w:left w:val="nil"/>
              <w:bottom w:val="single" w:sz="4" w:space="0" w:color="auto"/>
              <w:right w:val="nil"/>
            </w:tcBorders>
            <w:shd w:val="clear" w:color="000000" w:fill="FFFFFF"/>
            <w:vAlign w:val="center"/>
            <w:hideMark/>
          </w:tcPr>
          <w:p w14:paraId="4772CF1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Chung cư</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7E791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nil"/>
              <w:bottom w:val="single" w:sz="4" w:space="0" w:color="auto"/>
              <w:right w:val="single" w:sz="4" w:space="0" w:color="auto"/>
            </w:tcBorders>
            <w:shd w:val="clear" w:color="000000" w:fill="FFFFFF"/>
            <w:vAlign w:val="center"/>
            <w:hideMark/>
          </w:tcPr>
          <w:p w14:paraId="00F8773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14:paraId="57026F9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nil"/>
              <w:bottom w:val="single" w:sz="4" w:space="0" w:color="auto"/>
              <w:right w:val="single" w:sz="4" w:space="0" w:color="auto"/>
            </w:tcBorders>
            <w:shd w:val="clear" w:color="000000" w:fill="FFFFFF"/>
            <w:vAlign w:val="center"/>
            <w:hideMark/>
          </w:tcPr>
          <w:p w14:paraId="137FE24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nil"/>
              <w:bottom w:val="single" w:sz="4" w:space="0" w:color="auto"/>
              <w:right w:val="single" w:sz="4" w:space="0" w:color="auto"/>
            </w:tcBorders>
            <w:shd w:val="clear" w:color="000000" w:fill="FFFFFF"/>
            <w:vAlign w:val="center"/>
            <w:hideMark/>
          </w:tcPr>
          <w:p w14:paraId="2C197F3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693303C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6524C11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nil"/>
              <w:bottom w:val="single" w:sz="4" w:space="0" w:color="auto"/>
              <w:right w:val="single" w:sz="4" w:space="0" w:color="auto"/>
            </w:tcBorders>
            <w:shd w:val="clear" w:color="000000" w:fill="FFFFFF"/>
            <w:vAlign w:val="center"/>
            <w:hideMark/>
          </w:tcPr>
          <w:p w14:paraId="4E11248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nil"/>
              <w:bottom w:val="single" w:sz="4" w:space="0" w:color="auto"/>
              <w:right w:val="single" w:sz="4" w:space="0" w:color="auto"/>
            </w:tcBorders>
            <w:noWrap/>
            <w:vAlign w:val="bottom"/>
            <w:hideMark/>
          </w:tcPr>
          <w:p w14:paraId="02B2B186"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1C5125C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4D3F3FEF" w14:textId="77777777" w:rsidTr="00D92621">
        <w:trPr>
          <w:trHeight w:val="28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49C03"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C.2</w:t>
            </w:r>
          </w:p>
        </w:tc>
        <w:tc>
          <w:tcPr>
            <w:tcW w:w="3576" w:type="dxa"/>
            <w:tcBorders>
              <w:top w:val="single" w:sz="4" w:space="0" w:color="auto"/>
              <w:left w:val="nil"/>
              <w:bottom w:val="single" w:sz="4" w:space="0" w:color="auto"/>
              <w:right w:val="nil"/>
            </w:tcBorders>
            <w:shd w:val="clear" w:color="000000" w:fill="FFFFFF"/>
            <w:vAlign w:val="center"/>
            <w:hideMark/>
          </w:tcPr>
          <w:p w14:paraId="54FB2C7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Nhà ở (liền kề, nhà ở độc lập)</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4F27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nil"/>
              <w:bottom w:val="single" w:sz="4" w:space="0" w:color="auto"/>
              <w:right w:val="single" w:sz="4" w:space="0" w:color="auto"/>
            </w:tcBorders>
            <w:shd w:val="clear" w:color="000000" w:fill="FFFFFF"/>
            <w:vAlign w:val="center"/>
            <w:hideMark/>
          </w:tcPr>
          <w:p w14:paraId="6435E1D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14:paraId="0226F56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nil"/>
              <w:bottom w:val="single" w:sz="4" w:space="0" w:color="auto"/>
              <w:right w:val="single" w:sz="4" w:space="0" w:color="auto"/>
            </w:tcBorders>
            <w:shd w:val="clear" w:color="000000" w:fill="FFFFFF"/>
            <w:vAlign w:val="center"/>
            <w:hideMark/>
          </w:tcPr>
          <w:p w14:paraId="2BA1AF5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nil"/>
              <w:bottom w:val="single" w:sz="4" w:space="0" w:color="auto"/>
              <w:right w:val="single" w:sz="4" w:space="0" w:color="auto"/>
            </w:tcBorders>
            <w:shd w:val="clear" w:color="000000" w:fill="FFFFFF"/>
            <w:vAlign w:val="center"/>
            <w:hideMark/>
          </w:tcPr>
          <w:p w14:paraId="74D0493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7594AA3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635258C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nil"/>
              <w:bottom w:val="single" w:sz="4" w:space="0" w:color="auto"/>
              <w:right w:val="single" w:sz="4" w:space="0" w:color="auto"/>
            </w:tcBorders>
            <w:shd w:val="clear" w:color="000000" w:fill="FFFFFF"/>
            <w:vAlign w:val="center"/>
            <w:hideMark/>
          </w:tcPr>
          <w:p w14:paraId="69253DB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nil"/>
              <w:bottom w:val="single" w:sz="4" w:space="0" w:color="auto"/>
              <w:right w:val="single" w:sz="4" w:space="0" w:color="auto"/>
            </w:tcBorders>
            <w:noWrap/>
            <w:vAlign w:val="bottom"/>
            <w:hideMark/>
          </w:tcPr>
          <w:p w14:paraId="54BE34E8"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2000796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72434089" w14:textId="77777777" w:rsidTr="00D92621">
        <w:trPr>
          <w:trHeight w:val="73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49EE6"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D</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76C34"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CÔNG TRÌNH THƯƠNG MẠI, DỊCH VỤ, VĂN PHÒNG, TRUNG TÂM THƯƠNG MẠI</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EDE8E"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CDB5B"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80FDF"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D5A15F"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C9EA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FC1F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1E5D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B6EA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466FE430"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4D91ED2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EA357EB" w14:textId="77777777" w:rsidTr="00D92621">
        <w:trPr>
          <w:trHeight w:val="39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FCC65"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D.1</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28BA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Văn phòng</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4FB3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6032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40CBF"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9AE7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7C69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AEFF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3BCE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2C74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44B3D512"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4201EB0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3BC5E50D" w14:textId="77777777" w:rsidTr="00D92621">
        <w:trPr>
          <w:trHeight w:val="4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0B86D"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D.2</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F0D7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Trung tâm thương mại</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3D9B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3C20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6849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A7C9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A629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4AAA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4595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3EB5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1D18642A"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4BC766F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DDC182B" w14:textId="77777777" w:rsidTr="00D92621">
        <w:trPr>
          <w:trHeight w:val="4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0FCF7"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D.3</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BA3D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Văn phòng kết hợp lưu trú</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82DC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1865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A5C1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ACA1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702D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48D9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9403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032D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517BAA20"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103A766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E73AF36" w14:textId="77777777" w:rsidTr="00D92621">
        <w:trPr>
          <w:trHeight w:val="64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7F48C"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D.4</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B125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Căn hộ lưu trú</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C046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29B7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41F1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8B76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0B74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4A00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BCFAF"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B4DA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366FF5A3"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002F379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7CE3F849" w14:textId="77777777" w:rsidTr="00D92621">
        <w:trPr>
          <w:trHeight w:val="413"/>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575EC"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D.5</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A961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xây dựng khác</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DDDA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C568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F9E1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051D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0602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570B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2E1D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E02F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07858BB1"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294CA85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99A3AA6" w14:textId="77777777" w:rsidTr="00D92621">
        <w:trPr>
          <w:trHeight w:val="4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8F610"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E</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CBC18"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BẤT ĐỘNG SẢN DU LỊCH</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8C081"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E0242"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97F50"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5D1AB"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94A0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A2EF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8583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D802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16D99B1B"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35200CD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7C71C0AC" w14:textId="77777777" w:rsidTr="00D92621">
        <w:trPr>
          <w:trHeight w:val="35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8CD45"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E.1</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F5B4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Biệt thự du lịch</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DD35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27A7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00B0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C309E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04D1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9771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9A49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CE1E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19C3C7C5"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06D38A6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0840C96D" w14:textId="77777777" w:rsidTr="00D92621">
        <w:trPr>
          <w:trHeight w:val="4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98138"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E.2</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0CAC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Căn hộ du lịch</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0520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74AD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F808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1EA0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C9AB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8157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CCF9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4F81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32BEB6EB"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597C150F"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4E8E0217" w14:textId="77777777" w:rsidTr="00D92621">
        <w:trPr>
          <w:trHeight w:val="64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C206E"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E.3</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FF80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xây dựng khác</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A1BA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138E9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2F8A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AC97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AEEC5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C80F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D788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4936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4576B1A7"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758A1D2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0317AA13" w14:textId="77777777" w:rsidTr="00D92621">
        <w:trPr>
          <w:trHeight w:val="64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315C8"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F</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B5D64"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BẤT ĐỘNG SẢN KHU CÔNG NGHIỆP</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A94C0"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97845"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7C5E8"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04320"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C076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4E00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3055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0DF8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3D8C20E0"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43D5FB5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4643835A" w14:textId="77777777" w:rsidTr="00D92621">
        <w:trPr>
          <w:trHeight w:val="48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4453D"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F.1</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4546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Nhà xưởng sản xuất</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5CB3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16C0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AE06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F934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2E08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CF9B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54E7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08C7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29B98B85"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4E2A426F"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6F48E504" w14:textId="77777777" w:rsidTr="00D92621">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2E42C"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lastRenderedPageBreak/>
              <w:t>F.2</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47E1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Đất (dùng cho mục đích sản xuất, kinh doanh tại khu công nghiệp)</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6BDE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1316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1CDA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C770F"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0550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B2B4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77FE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1D31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3B3B4ECD"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6D4AF29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288747E" w14:textId="77777777" w:rsidTr="00D92621">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6AEC8"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F.3</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0B35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xây dựng khác</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FC4F7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2748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D64A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ABC4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4A07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CDE6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DFCB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4379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5E459084"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2DC6110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7EB08B0" w14:textId="77777777" w:rsidTr="00D92621">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9C0AA"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G</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16334D"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CÁC LOẠI HÌNH BẤT ĐỘNG SẢN KHÁC</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ADDEC"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0957A"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35524"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62E88"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3D2D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1BC41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D8AB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FF78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6FC70C51"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4230745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6B72283" w14:textId="77777777" w:rsidTr="00D92621">
        <w:trPr>
          <w:trHeight w:val="4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929CB"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G.1</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73F7F"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y tế</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BC20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0618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AA56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92CB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5A52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D8AE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5CCC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CDAF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4B99CB57"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661AA19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396A96D1" w14:textId="77777777" w:rsidTr="00D92621">
        <w:trPr>
          <w:trHeight w:val="4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3B595"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G.2</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58AB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giáo dục</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7309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F43A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4409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F3E5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78D1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D4E8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A655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E86D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475682B3"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5CE0DC2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E3A4EC7" w14:textId="77777777" w:rsidTr="00D92621">
        <w:trPr>
          <w:trHeight w:val="377"/>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890D0"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G.3</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BCE2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văn hóa</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158E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C9DD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0079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0E8F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5A71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7FE0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89F1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B312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626AA207"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2FD6CB1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CC63B42" w14:textId="77777777" w:rsidTr="00D92621">
        <w:trPr>
          <w:trHeight w:val="458"/>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D1A2E"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G.4</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71A8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thể dục thể thao</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2473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331C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A1BB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6866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E594F"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5014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E782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5347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122A5748"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7D63126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5C0FBD5" w14:textId="77777777" w:rsidTr="00D92621">
        <w:trPr>
          <w:trHeight w:val="458"/>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C2938"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G.5</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52F3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dịch vụ công cộng</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159F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49A9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C62F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6E316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9AD1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0E93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0023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15E3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5807DE82"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40F0177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3C14F902" w14:textId="77777777" w:rsidTr="00D92621">
        <w:trPr>
          <w:trHeight w:val="1153"/>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9FEC8" w14:textId="77777777" w:rsidR="00C949E9" w:rsidRPr="00CD4DAF" w:rsidRDefault="00C949E9" w:rsidP="00CD4DAF">
            <w:pPr>
              <w:spacing w:after="0" w:line="240" w:lineRule="auto"/>
              <w:jc w:val="center"/>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H</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2F76E"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BẤT ĐỘNG SẢN NHÀ Ở, CÔNG TRÌNH XÂY DỰNG KHU DÂN CƯ HIỆN HƯU</w:t>
            </w:r>
            <w:r w:rsidRPr="00CD4DAF">
              <w:rPr>
                <w:rFonts w:ascii="Times New Roman" w:eastAsia="Times New Roman" w:hAnsi="Times New Roman" w:cs="Times New Roman"/>
                <w:kern w:val="0"/>
                <w:sz w:val="20"/>
                <w:szCs w:val="20"/>
                <w:lang w:eastAsia="en-SG"/>
                <w14:ligatures w14:val="none"/>
              </w:rPr>
              <w:t xml:space="preserve"> (KHÔNG PHẢI DỰ ÁN BẤT ĐỘNG SẢN)</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AED48"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DD772"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F06A9"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F377F" w14:textId="77777777" w:rsidR="00C949E9" w:rsidRPr="00CD4DAF" w:rsidRDefault="00C949E9" w:rsidP="00CD4DAF">
            <w:pPr>
              <w:spacing w:after="0" w:line="240" w:lineRule="auto"/>
              <w:rPr>
                <w:rFonts w:ascii="Times New Roman" w:eastAsia="Times New Roman" w:hAnsi="Times New Roman" w:cs="Times New Roman"/>
                <w:b/>
                <w:bCs/>
                <w:kern w:val="0"/>
                <w:sz w:val="20"/>
                <w:szCs w:val="20"/>
                <w:lang w:eastAsia="en-SG"/>
                <w14:ligatures w14:val="none"/>
              </w:rPr>
            </w:pPr>
            <w:r w:rsidRPr="00CD4DAF">
              <w:rPr>
                <w:rFonts w:ascii="Times New Roman" w:eastAsia="Times New Roman" w:hAnsi="Times New Roman" w:cs="Times New Roman"/>
                <w:b/>
                <w:bCs/>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0BC2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F2D2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3730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1A3A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5940D12E"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26A5A76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5EE1ABB1" w14:textId="77777777" w:rsidTr="00D92621">
        <w:trPr>
          <w:trHeight w:val="26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19799"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H.1</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CD28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Nhà ở (Biệt thự, liền kề, nhà ở độc lập)</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4F2B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F108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99C3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A413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4E26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D5F5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F1AE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8777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2FAB3498"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560D7F8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2AA8CE62" w14:textId="77777777" w:rsidTr="00D92621">
        <w:trPr>
          <w:trHeight w:val="35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47CBF"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H.2</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8B7A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Chung cư, nhà tập thể</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9D0E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F8B3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D061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F67E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2416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37AF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0FCD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0BD4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4779A888"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2143372F"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3D2C101D" w14:textId="77777777" w:rsidTr="00D92621">
        <w:trPr>
          <w:trHeight w:val="35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243F2"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H.3</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51BB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Đất ở</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85666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5F08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961F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FB198"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CF9E6"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BB2B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2E46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019E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34DF9E3F"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01C6A81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D4DAF" w:rsidRPr="00CD4DAF" w14:paraId="1457BE8F" w14:textId="77777777" w:rsidTr="00D92621">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30F7D" w14:textId="77777777" w:rsidR="00C949E9" w:rsidRPr="00CD4DAF" w:rsidRDefault="00C949E9" w:rsidP="00CD4DAF">
            <w:pPr>
              <w:spacing w:after="0" w:line="240" w:lineRule="auto"/>
              <w:jc w:val="center"/>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H.4</w:t>
            </w:r>
          </w:p>
        </w:tc>
        <w:tc>
          <w:tcPr>
            <w:tcW w:w="3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72569"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Công trình xây dựng khác</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3177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826D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6F4A1"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374F7"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B159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78D55"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5C30E"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8CD60"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r w:rsidRPr="00CD4DAF">
              <w:rPr>
                <w:rFonts w:ascii="Times New Roman" w:eastAsia="Times New Roman" w:hAnsi="Times New Roman" w:cs="Times New Roman"/>
                <w:kern w:val="0"/>
                <w:sz w:val="20"/>
                <w:szCs w:val="20"/>
                <w:lang w:eastAsia="en-SG"/>
                <w14:ligatures w14:val="none"/>
              </w:rPr>
              <w:t> </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116B94D3"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r w:rsidRPr="00CD4DAF">
              <w:rPr>
                <w:rFonts w:ascii="Times New Roman" w:eastAsia="Times New Roman" w:hAnsi="Times New Roman" w:cs="Times New Roman"/>
                <w:kern w:val="0"/>
                <w:sz w:val="22"/>
                <w:szCs w:val="22"/>
                <w:lang w:eastAsia="en-SG"/>
                <w14:ligatures w14:val="none"/>
              </w:rPr>
              <w:t> </w:t>
            </w:r>
          </w:p>
        </w:tc>
        <w:tc>
          <w:tcPr>
            <w:tcW w:w="222" w:type="dxa"/>
            <w:vAlign w:val="center"/>
            <w:hideMark/>
          </w:tcPr>
          <w:p w14:paraId="673917E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r w:rsidR="00C949E9" w:rsidRPr="00CD4DAF" w14:paraId="6DA0F027" w14:textId="77777777" w:rsidTr="00D92621">
        <w:trPr>
          <w:trHeight w:val="280"/>
        </w:trPr>
        <w:tc>
          <w:tcPr>
            <w:tcW w:w="960" w:type="dxa"/>
            <w:tcBorders>
              <w:top w:val="single" w:sz="4" w:space="0" w:color="auto"/>
              <w:left w:val="nil"/>
              <w:bottom w:val="nil"/>
              <w:right w:val="nil"/>
            </w:tcBorders>
            <w:noWrap/>
            <w:vAlign w:val="bottom"/>
            <w:hideMark/>
          </w:tcPr>
          <w:p w14:paraId="0536372A" w14:textId="77777777" w:rsidR="00C949E9" w:rsidRPr="00CD4DAF" w:rsidRDefault="00C949E9" w:rsidP="00CD4DAF">
            <w:pPr>
              <w:spacing w:after="0" w:line="240" w:lineRule="auto"/>
              <w:rPr>
                <w:rFonts w:ascii="Times New Roman" w:eastAsia="Times New Roman" w:hAnsi="Times New Roman" w:cs="Times New Roman"/>
                <w:kern w:val="0"/>
                <w:sz w:val="22"/>
                <w:szCs w:val="22"/>
                <w:lang w:eastAsia="en-SG"/>
                <w14:ligatures w14:val="none"/>
              </w:rPr>
            </w:pPr>
          </w:p>
        </w:tc>
        <w:tc>
          <w:tcPr>
            <w:tcW w:w="5660" w:type="dxa"/>
            <w:gridSpan w:val="2"/>
            <w:tcBorders>
              <w:top w:val="single" w:sz="4" w:space="0" w:color="auto"/>
              <w:left w:val="nil"/>
              <w:bottom w:val="nil"/>
              <w:right w:val="nil"/>
            </w:tcBorders>
            <w:noWrap/>
            <w:vAlign w:val="bottom"/>
            <w:hideMark/>
          </w:tcPr>
          <w:p w14:paraId="698AD77E" w14:textId="77777777" w:rsidR="00C949E9" w:rsidRPr="00CD4DAF" w:rsidRDefault="00C949E9" w:rsidP="00CD4DAF">
            <w:pPr>
              <w:spacing w:after="0" w:line="240" w:lineRule="auto"/>
              <w:rPr>
                <w:rFonts w:ascii="Times New Roman" w:eastAsia="Times New Roman" w:hAnsi="Times New Roman" w:cs="Times New Roman"/>
                <w:b/>
                <w:bCs/>
                <w:i/>
                <w:iCs/>
                <w:kern w:val="0"/>
                <w:sz w:val="22"/>
                <w:szCs w:val="22"/>
                <w:lang w:eastAsia="en-SG"/>
                <w14:ligatures w14:val="none"/>
              </w:rPr>
            </w:pPr>
            <w:r w:rsidRPr="00CD4DAF">
              <w:rPr>
                <w:rFonts w:ascii="Times New Roman" w:eastAsia="Times New Roman" w:hAnsi="Times New Roman" w:cs="Times New Roman"/>
                <w:b/>
                <w:bCs/>
                <w:i/>
                <w:iCs/>
                <w:kern w:val="0"/>
                <w:sz w:val="22"/>
                <w:szCs w:val="22"/>
                <w:lang w:eastAsia="en-SG"/>
                <w14:ligatures w14:val="none"/>
              </w:rPr>
              <w:t>* Giá bán bất động sản đã bao gồm VAT</w:t>
            </w:r>
          </w:p>
        </w:tc>
        <w:tc>
          <w:tcPr>
            <w:tcW w:w="1084" w:type="dxa"/>
            <w:tcBorders>
              <w:top w:val="single" w:sz="4" w:space="0" w:color="auto"/>
              <w:left w:val="nil"/>
              <w:bottom w:val="nil"/>
              <w:right w:val="nil"/>
            </w:tcBorders>
            <w:noWrap/>
            <w:vAlign w:val="bottom"/>
            <w:hideMark/>
          </w:tcPr>
          <w:p w14:paraId="0E79F350" w14:textId="77777777" w:rsidR="00C949E9" w:rsidRPr="00CD4DAF" w:rsidRDefault="00C949E9" w:rsidP="00CD4DAF">
            <w:pPr>
              <w:spacing w:after="0" w:line="240" w:lineRule="auto"/>
              <w:rPr>
                <w:rFonts w:ascii="Times New Roman" w:eastAsia="Times New Roman" w:hAnsi="Times New Roman" w:cs="Times New Roman"/>
                <w:b/>
                <w:bCs/>
                <w:i/>
                <w:iCs/>
                <w:kern w:val="0"/>
                <w:sz w:val="22"/>
                <w:szCs w:val="22"/>
                <w:lang w:eastAsia="en-SG"/>
                <w14:ligatures w14:val="none"/>
              </w:rPr>
            </w:pPr>
          </w:p>
        </w:tc>
        <w:tc>
          <w:tcPr>
            <w:tcW w:w="1085" w:type="dxa"/>
            <w:tcBorders>
              <w:top w:val="single" w:sz="4" w:space="0" w:color="auto"/>
              <w:left w:val="nil"/>
              <w:bottom w:val="nil"/>
              <w:right w:val="nil"/>
            </w:tcBorders>
            <w:noWrap/>
            <w:vAlign w:val="bottom"/>
            <w:hideMark/>
          </w:tcPr>
          <w:p w14:paraId="7778052C"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1379" w:type="dxa"/>
            <w:tcBorders>
              <w:top w:val="single" w:sz="4" w:space="0" w:color="auto"/>
              <w:left w:val="nil"/>
              <w:bottom w:val="nil"/>
              <w:right w:val="nil"/>
            </w:tcBorders>
            <w:noWrap/>
            <w:vAlign w:val="bottom"/>
            <w:hideMark/>
          </w:tcPr>
          <w:p w14:paraId="526B6344"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1332" w:type="dxa"/>
            <w:tcBorders>
              <w:top w:val="single" w:sz="4" w:space="0" w:color="auto"/>
              <w:left w:val="nil"/>
              <w:bottom w:val="nil"/>
              <w:right w:val="nil"/>
            </w:tcBorders>
            <w:noWrap/>
            <w:vAlign w:val="bottom"/>
            <w:hideMark/>
          </w:tcPr>
          <w:p w14:paraId="7CCC125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860" w:type="dxa"/>
            <w:tcBorders>
              <w:top w:val="single" w:sz="4" w:space="0" w:color="auto"/>
              <w:left w:val="nil"/>
              <w:bottom w:val="nil"/>
              <w:right w:val="nil"/>
            </w:tcBorders>
            <w:noWrap/>
            <w:vAlign w:val="bottom"/>
            <w:hideMark/>
          </w:tcPr>
          <w:p w14:paraId="3BE7E633"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1019" w:type="dxa"/>
            <w:tcBorders>
              <w:top w:val="single" w:sz="4" w:space="0" w:color="auto"/>
              <w:left w:val="nil"/>
              <w:bottom w:val="nil"/>
              <w:right w:val="nil"/>
            </w:tcBorders>
            <w:noWrap/>
            <w:vAlign w:val="bottom"/>
            <w:hideMark/>
          </w:tcPr>
          <w:p w14:paraId="4A7709AB"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979" w:type="dxa"/>
            <w:tcBorders>
              <w:top w:val="single" w:sz="4" w:space="0" w:color="auto"/>
              <w:left w:val="nil"/>
              <w:bottom w:val="nil"/>
              <w:right w:val="nil"/>
            </w:tcBorders>
            <w:noWrap/>
            <w:vAlign w:val="bottom"/>
            <w:hideMark/>
          </w:tcPr>
          <w:p w14:paraId="53BAC87A"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904" w:type="dxa"/>
            <w:tcBorders>
              <w:top w:val="single" w:sz="4" w:space="0" w:color="auto"/>
              <w:left w:val="nil"/>
              <w:bottom w:val="nil"/>
              <w:right w:val="nil"/>
            </w:tcBorders>
            <w:noWrap/>
            <w:vAlign w:val="bottom"/>
            <w:hideMark/>
          </w:tcPr>
          <w:p w14:paraId="3FA9C49D"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c>
          <w:tcPr>
            <w:tcW w:w="222" w:type="dxa"/>
            <w:vAlign w:val="center"/>
            <w:hideMark/>
          </w:tcPr>
          <w:p w14:paraId="6EE8A222" w14:textId="77777777" w:rsidR="00C949E9" w:rsidRPr="00CD4DAF" w:rsidRDefault="00C949E9" w:rsidP="00CD4DAF">
            <w:pPr>
              <w:spacing w:after="0" w:line="240" w:lineRule="auto"/>
              <w:rPr>
                <w:rFonts w:ascii="Times New Roman" w:eastAsia="Times New Roman" w:hAnsi="Times New Roman" w:cs="Times New Roman"/>
                <w:kern w:val="0"/>
                <w:sz w:val="20"/>
                <w:szCs w:val="20"/>
                <w:lang w:eastAsia="en-SG"/>
                <w14:ligatures w14:val="none"/>
              </w:rPr>
            </w:pPr>
          </w:p>
        </w:tc>
      </w:tr>
    </w:tbl>
    <w:p w14:paraId="4FAF6A7C" w14:textId="3EE8AA15" w:rsidR="000C7DDB" w:rsidRPr="00CD4DAF" w:rsidRDefault="000C7DDB" w:rsidP="00CD4DAF"/>
    <w:p w14:paraId="73D41677" w14:textId="6B0E6133" w:rsidR="000C7DDB" w:rsidRPr="00CD4DAF" w:rsidRDefault="000C7DDB" w:rsidP="00CD4DAF">
      <w:pPr>
        <w:sectPr w:rsidR="000C7DDB" w:rsidRPr="00CD4DAF" w:rsidSect="008300C2">
          <w:pgSz w:w="16838" w:h="11906" w:orient="landscape"/>
          <w:pgMar w:top="1440" w:right="1440" w:bottom="1440" w:left="1440" w:header="708" w:footer="708" w:gutter="0"/>
          <w:cols w:space="708"/>
          <w:docGrid w:linePitch="360"/>
        </w:sectPr>
      </w:pPr>
      <w:r w:rsidRPr="00CD4DAF">
        <w:br w:type="page"/>
      </w:r>
    </w:p>
    <w:p w14:paraId="33A25A65" w14:textId="7D17C0DE" w:rsidR="000C7DDB" w:rsidRPr="00CD4DAF" w:rsidRDefault="000C7DDB" w:rsidP="00CD4DAF">
      <w:pPr>
        <w:jc w:val="center"/>
        <w:rPr>
          <w:rFonts w:ascii="Times New Roman" w:hAnsi="Times New Roman" w:cs="Times New Roman"/>
          <w:b/>
          <w:sz w:val="28"/>
          <w:szCs w:val="28"/>
        </w:rPr>
      </w:pPr>
      <w:r w:rsidRPr="00CD4DAF">
        <w:rPr>
          <w:rFonts w:ascii="Times New Roman" w:hAnsi="Times New Roman" w:cs="Times New Roman"/>
          <w:b/>
          <w:sz w:val="28"/>
          <w:szCs w:val="28"/>
        </w:rPr>
        <w:lastRenderedPageBreak/>
        <w:t>Biểu số</w:t>
      </w:r>
      <w:r w:rsidR="0032500E" w:rsidRPr="00CD4DAF">
        <w:rPr>
          <w:rFonts w:ascii="Times New Roman" w:hAnsi="Times New Roman" w:cs="Times New Roman"/>
          <w:b/>
          <w:sz w:val="28"/>
          <w:szCs w:val="28"/>
        </w:rPr>
        <w:t xml:space="preserve"> 4</w:t>
      </w:r>
    </w:p>
    <w:p w14:paraId="4AED3512" w14:textId="47C673ED" w:rsidR="000C7DDB" w:rsidRPr="00CD4DAF" w:rsidRDefault="000C7DDB" w:rsidP="00CD4DAF">
      <w:pPr>
        <w:jc w:val="center"/>
        <w:rPr>
          <w:rFonts w:ascii="Times New Roman" w:hAnsi="Times New Roman" w:cs="Times New Roman"/>
          <w:b/>
          <w:sz w:val="28"/>
          <w:szCs w:val="28"/>
        </w:rPr>
      </w:pPr>
      <w:r w:rsidRPr="00CD4DAF">
        <w:rPr>
          <w:rFonts w:ascii="Times New Roman" w:hAnsi="Times New Roman" w:cs="Times New Roman"/>
          <w:b/>
          <w:sz w:val="28"/>
          <w:szCs w:val="28"/>
        </w:rPr>
        <w:t>Thông tin, dữ liệu về dư nợ tín dụng đối với hoạt động kinh doanh trong lĩnh vực bất động sản</w:t>
      </w:r>
    </w:p>
    <w:p w14:paraId="235A1534" w14:textId="4F92B3C5" w:rsidR="00623BC1" w:rsidRPr="00CD4DAF" w:rsidRDefault="00623BC1" w:rsidP="00CD4DAF">
      <w:pPr>
        <w:jc w:val="center"/>
        <w:rPr>
          <w:rFonts w:ascii="Times New Roman" w:hAnsi="Times New Roman" w:cs="Times New Roman"/>
          <w:sz w:val="28"/>
          <w:szCs w:val="28"/>
        </w:rPr>
      </w:pPr>
      <w:r w:rsidRPr="00CD4DAF">
        <w:rPr>
          <w:rFonts w:ascii="Times New Roman" w:hAnsi="Times New Roman" w:cs="Times New Roman"/>
          <w:sz w:val="28"/>
          <w:szCs w:val="28"/>
        </w:rPr>
        <w:t xml:space="preserve">Kỳ báo cáo: </w:t>
      </w:r>
      <w:r w:rsidR="00A90479" w:rsidRPr="00CD4DAF">
        <w:rPr>
          <w:rFonts w:ascii="Times New Roman" w:hAnsi="Times New Roman" w:cs="Times New Roman"/>
          <w:sz w:val="28"/>
          <w:szCs w:val="28"/>
        </w:rPr>
        <w:t>tháng</w:t>
      </w:r>
    </w:p>
    <w:p w14:paraId="066ED3E9" w14:textId="45123E97" w:rsidR="00623BC1" w:rsidRPr="00CD4DAF" w:rsidRDefault="00623BC1" w:rsidP="00CD4DAF">
      <w:pPr>
        <w:rPr>
          <w:rFonts w:ascii="Times New Roman" w:hAnsi="Times New Roman" w:cs="Times New Roman"/>
          <w:sz w:val="28"/>
          <w:szCs w:val="28"/>
        </w:rPr>
      </w:pPr>
      <w:r w:rsidRPr="00CD4DAF">
        <w:rPr>
          <w:rFonts w:ascii="Times New Roman" w:hAnsi="Times New Roman" w:cs="Times New Roman"/>
          <w:sz w:val="28"/>
          <w:szCs w:val="28"/>
        </w:rPr>
        <w:t>Đơn vị chia sẻ, cung cấp thông tin: Ngân hàng Nhà nước Việt Nam</w:t>
      </w:r>
    </w:p>
    <w:p w14:paraId="1681184F" w14:textId="55CA071D" w:rsidR="00F05C05" w:rsidRPr="00CD4DAF" w:rsidRDefault="00F05C05" w:rsidP="00CD4DAF">
      <w:pPr>
        <w:jc w:val="right"/>
        <w:rPr>
          <w:rFonts w:ascii="Times New Roman" w:hAnsi="Times New Roman" w:cs="Times New Roman"/>
          <w:i/>
        </w:rPr>
      </w:pPr>
      <w:r w:rsidRPr="00CD4DAF">
        <w:rPr>
          <w:rFonts w:ascii="Times New Roman" w:hAnsi="Times New Roman" w:cs="Times New Roman"/>
          <w:i/>
        </w:rPr>
        <w:t>Đơn vị tính: Tỷ đồng</w:t>
      </w:r>
    </w:p>
    <w:tbl>
      <w:tblPr>
        <w:tblW w:w="5000" w:type="pct"/>
        <w:tblLook w:val="04A0" w:firstRow="1" w:lastRow="0" w:firstColumn="1" w:lastColumn="0" w:noHBand="0" w:noVBand="1"/>
      </w:tblPr>
      <w:tblGrid>
        <w:gridCol w:w="805"/>
        <w:gridCol w:w="5249"/>
        <w:gridCol w:w="2952"/>
      </w:tblGrid>
      <w:tr w:rsidR="00CD4DAF" w:rsidRPr="00CD4DAF" w14:paraId="7E7D7123" w14:textId="77777777" w:rsidTr="000C7DDB">
        <w:trPr>
          <w:trHeight w:val="315"/>
        </w:trPr>
        <w:tc>
          <w:tcPr>
            <w:tcW w:w="447" w:type="pct"/>
            <w:tcBorders>
              <w:top w:val="single" w:sz="8" w:space="0" w:color="auto"/>
              <w:left w:val="single" w:sz="8" w:space="0" w:color="auto"/>
              <w:bottom w:val="nil"/>
              <w:right w:val="nil"/>
            </w:tcBorders>
            <w:shd w:val="clear" w:color="000000" w:fill="FFFFFF"/>
            <w:vAlign w:val="center"/>
            <w:hideMark/>
          </w:tcPr>
          <w:p w14:paraId="3B58C517" w14:textId="77777777" w:rsidR="000C7DDB" w:rsidRPr="00CD4DAF" w:rsidRDefault="000C7DDB"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STT</w:t>
            </w:r>
          </w:p>
        </w:tc>
        <w:tc>
          <w:tcPr>
            <w:tcW w:w="2914" w:type="pct"/>
            <w:tcBorders>
              <w:top w:val="single" w:sz="8" w:space="0" w:color="auto"/>
              <w:left w:val="single" w:sz="8" w:space="0" w:color="auto"/>
              <w:bottom w:val="nil"/>
              <w:right w:val="nil"/>
            </w:tcBorders>
            <w:shd w:val="clear" w:color="000000" w:fill="FFFFFF"/>
            <w:vAlign w:val="center"/>
            <w:hideMark/>
          </w:tcPr>
          <w:p w14:paraId="578DCF7B" w14:textId="77777777" w:rsidR="000C7DDB" w:rsidRPr="00CD4DAF" w:rsidRDefault="000C7DDB"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Nội dung</w:t>
            </w:r>
          </w:p>
        </w:tc>
        <w:tc>
          <w:tcPr>
            <w:tcW w:w="1639" w:type="pct"/>
            <w:tcBorders>
              <w:top w:val="single" w:sz="8" w:space="0" w:color="auto"/>
              <w:left w:val="single" w:sz="8" w:space="0" w:color="auto"/>
              <w:bottom w:val="nil"/>
              <w:right w:val="single" w:sz="8" w:space="0" w:color="auto"/>
            </w:tcBorders>
            <w:shd w:val="clear" w:color="000000" w:fill="FFFFFF"/>
            <w:vAlign w:val="center"/>
            <w:hideMark/>
          </w:tcPr>
          <w:p w14:paraId="765D9080" w14:textId="77777777" w:rsidR="000C7DDB" w:rsidRPr="00CD4DAF" w:rsidRDefault="000C7DDB"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Giá trị dư nợ tín dụng</w:t>
            </w:r>
          </w:p>
        </w:tc>
      </w:tr>
      <w:tr w:rsidR="00CD4DAF" w:rsidRPr="00CD4DAF" w14:paraId="0DF8F439" w14:textId="77777777" w:rsidTr="000C7DDB">
        <w:trPr>
          <w:trHeight w:val="315"/>
        </w:trPr>
        <w:tc>
          <w:tcPr>
            <w:tcW w:w="447" w:type="pct"/>
            <w:tcBorders>
              <w:top w:val="single" w:sz="8" w:space="0" w:color="auto"/>
              <w:left w:val="single" w:sz="8" w:space="0" w:color="auto"/>
              <w:bottom w:val="nil"/>
              <w:right w:val="nil"/>
            </w:tcBorders>
            <w:shd w:val="clear" w:color="000000" w:fill="FFFFFF"/>
            <w:vAlign w:val="center"/>
            <w:hideMark/>
          </w:tcPr>
          <w:p w14:paraId="532F2285" w14:textId="77777777" w:rsidR="000C7DDB" w:rsidRPr="00CD4DAF" w:rsidRDefault="000C7DDB"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I</w:t>
            </w:r>
          </w:p>
        </w:tc>
        <w:tc>
          <w:tcPr>
            <w:tcW w:w="2914" w:type="pct"/>
            <w:tcBorders>
              <w:top w:val="single" w:sz="8" w:space="0" w:color="auto"/>
              <w:left w:val="single" w:sz="8" w:space="0" w:color="auto"/>
              <w:bottom w:val="nil"/>
              <w:right w:val="nil"/>
            </w:tcBorders>
            <w:shd w:val="clear" w:color="000000" w:fill="FFFFFF"/>
            <w:vAlign w:val="center"/>
            <w:hideMark/>
          </w:tcPr>
          <w:p w14:paraId="524C290C" w14:textId="77777777" w:rsidR="000C7DDB" w:rsidRPr="00CD4DAF" w:rsidRDefault="000C7DDB" w:rsidP="00CD4DAF">
            <w:pPr>
              <w:spacing w:after="0" w:line="240" w:lineRule="auto"/>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Dư nợ tín dụng kinh doanh bất động sản</w:t>
            </w:r>
          </w:p>
        </w:tc>
        <w:tc>
          <w:tcPr>
            <w:tcW w:w="1639" w:type="pct"/>
            <w:tcBorders>
              <w:top w:val="single" w:sz="8" w:space="0" w:color="auto"/>
              <w:left w:val="single" w:sz="8" w:space="0" w:color="auto"/>
              <w:bottom w:val="nil"/>
              <w:right w:val="single" w:sz="8" w:space="0" w:color="auto"/>
            </w:tcBorders>
            <w:shd w:val="clear" w:color="000000" w:fill="FFFFFF"/>
            <w:vAlign w:val="center"/>
            <w:hideMark/>
          </w:tcPr>
          <w:p w14:paraId="4ECF9E4E"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6B3FEC82" w14:textId="77777777" w:rsidTr="000C7DDB">
        <w:trPr>
          <w:trHeight w:val="525"/>
        </w:trPr>
        <w:tc>
          <w:tcPr>
            <w:tcW w:w="447" w:type="pct"/>
            <w:tcBorders>
              <w:top w:val="single" w:sz="8" w:space="0" w:color="auto"/>
              <w:left w:val="single" w:sz="8" w:space="0" w:color="auto"/>
              <w:bottom w:val="nil"/>
              <w:right w:val="nil"/>
            </w:tcBorders>
            <w:shd w:val="clear" w:color="000000" w:fill="FFFFFF"/>
            <w:vAlign w:val="center"/>
            <w:hideMark/>
          </w:tcPr>
          <w:p w14:paraId="22BDF90A" w14:textId="77777777" w:rsidR="000C7DDB" w:rsidRPr="00CD4DAF" w:rsidRDefault="000C7DDB"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1</w:t>
            </w:r>
          </w:p>
        </w:tc>
        <w:tc>
          <w:tcPr>
            <w:tcW w:w="2914" w:type="pct"/>
            <w:tcBorders>
              <w:top w:val="single" w:sz="8" w:space="0" w:color="auto"/>
              <w:left w:val="single" w:sz="8" w:space="0" w:color="auto"/>
              <w:bottom w:val="nil"/>
              <w:right w:val="nil"/>
            </w:tcBorders>
            <w:shd w:val="clear" w:color="000000" w:fill="FFFFFF"/>
            <w:vAlign w:val="center"/>
            <w:hideMark/>
          </w:tcPr>
          <w:p w14:paraId="6D07AF4D"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Dư nợ tín dụng đối với dự án đầu tư xây dựng khu đô thị, dự án phát triển nhà ở</w:t>
            </w:r>
          </w:p>
        </w:tc>
        <w:tc>
          <w:tcPr>
            <w:tcW w:w="1639" w:type="pct"/>
            <w:tcBorders>
              <w:top w:val="single" w:sz="8" w:space="0" w:color="auto"/>
              <w:left w:val="single" w:sz="8" w:space="0" w:color="auto"/>
              <w:bottom w:val="nil"/>
              <w:right w:val="single" w:sz="8" w:space="0" w:color="auto"/>
            </w:tcBorders>
            <w:shd w:val="clear" w:color="000000" w:fill="FFFFFF"/>
            <w:vAlign w:val="center"/>
            <w:hideMark/>
          </w:tcPr>
          <w:p w14:paraId="5ADCFF6D"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424BC454" w14:textId="77777777" w:rsidTr="000C7DDB">
        <w:trPr>
          <w:trHeight w:val="315"/>
        </w:trPr>
        <w:tc>
          <w:tcPr>
            <w:tcW w:w="447" w:type="pct"/>
            <w:tcBorders>
              <w:top w:val="single" w:sz="8" w:space="0" w:color="auto"/>
              <w:left w:val="single" w:sz="8" w:space="0" w:color="auto"/>
              <w:bottom w:val="nil"/>
              <w:right w:val="nil"/>
            </w:tcBorders>
            <w:shd w:val="clear" w:color="000000" w:fill="FFFFFF"/>
            <w:vAlign w:val="center"/>
            <w:hideMark/>
          </w:tcPr>
          <w:p w14:paraId="0E61375B" w14:textId="77777777" w:rsidR="000C7DDB" w:rsidRPr="00CD4DAF" w:rsidRDefault="000C7DDB"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2</w:t>
            </w:r>
          </w:p>
        </w:tc>
        <w:tc>
          <w:tcPr>
            <w:tcW w:w="2914" w:type="pct"/>
            <w:tcBorders>
              <w:top w:val="single" w:sz="8" w:space="0" w:color="auto"/>
              <w:left w:val="single" w:sz="8" w:space="0" w:color="auto"/>
              <w:bottom w:val="nil"/>
              <w:right w:val="nil"/>
            </w:tcBorders>
            <w:shd w:val="clear" w:color="000000" w:fill="FFFFFF"/>
            <w:vAlign w:val="center"/>
            <w:hideMark/>
          </w:tcPr>
          <w:p w14:paraId="429568EA"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Dư nợ tín dụng đối với dự án văn phòng cho thuê</w:t>
            </w:r>
          </w:p>
        </w:tc>
        <w:tc>
          <w:tcPr>
            <w:tcW w:w="1639" w:type="pct"/>
            <w:tcBorders>
              <w:top w:val="single" w:sz="8" w:space="0" w:color="auto"/>
              <w:left w:val="single" w:sz="8" w:space="0" w:color="auto"/>
              <w:bottom w:val="nil"/>
              <w:right w:val="single" w:sz="8" w:space="0" w:color="auto"/>
            </w:tcBorders>
            <w:shd w:val="clear" w:color="000000" w:fill="FFFFFF"/>
            <w:vAlign w:val="center"/>
            <w:hideMark/>
          </w:tcPr>
          <w:p w14:paraId="78E69E17"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0B6ACF19" w14:textId="77777777" w:rsidTr="000C7DDB">
        <w:trPr>
          <w:trHeight w:val="315"/>
        </w:trPr>
        <w:tc>
          <w:tcPr>
            <w:tcW w:w="447" w:type="pct"/>
            <w:tcBorders>
              <w:top w:val="single" w:sz="8" w:space="0" w:color="auto"/>
              <w:left w:val="single" w:sz="8" w:space="0" w:color="auto"/>
              <w:bottom w:val="nil"/>
              <w:right w:val="nil"/>
            </w:tcBorders>
            <w:shd w:val="clear" w:color="000000" w:fill="FFFFFF"/>
            <w:vAlign w:val="center"/>
            <w:hideMark/>
          </w:tcPr>
          <w:p w14:paraId="6FB79A9D" w14:textId="77777777" w:rsidR="000C7DDB" w:rsidRPr="00CD4DAF" w:rsidRDefault="000C7DDB"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3</w:t>
            </w:r>
          </w:p>
        </w:tc>
        <w:tc>
          <w:tcPr>
            <w:tcW w:w="2914" w:type="pct"/>
            <w:tcBorders>
              <w:top w:val="single" w:sz="8" w:space="0" w:color="auto"/>
              <w:left w:val="single" w:sz="8" w:space="0" w:color="auto"/>
              <w:bottom w:val="nil"/>
              <w:right w:val="nil"/>
            </w:tcBorders>
            <w:shd w:val="clear" w:color="000000" w:fill="FFFFFF"/>
            <w:vAlign w:val="center"/>
            <w:hideMark/>
          </w:tcPr>
          <w:p w14:paraId="71B3598A"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Dư nợ tín dụng đối với dự án xây dựng khu công nghiệp, khu chế xuất</w:t>
            </w:r>
          </w:p>
        </w:tc>
        <w:tc>
          <w:tcPr>
            <w:tcW w:w="1639" w:type="pct"/>
            <w:tcBorders>
              <w:top w:val="single" w:sz="8" w:space="0" w:color="auto"/>
              <w:left w:val="single" w:sz="8" w:space="0" w:color="auto"/>
              <w:bottom w:val="nil"/>
              <w:right w:val="single" w:sz="8" w:space="0" w:color="auto"/>
            </w:tcBorders>
            <w:shd w:val="clear" w:color="000000" w:fill="FFFFFF"/>
            <w:vAlign w:val="center"/>
            <w:hideMark/>
          </w:tcPr>
          <w:p w14:paraId="087F018A"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58E3C53C" w14:textId="77777777" w:rsidTr="000C7DDB">
        <w:trPr>
          <w:trHeight w:val="315"/>
        </w:trPr>
        <w:tc>
          <w:tcPr>
            <w:tcW w:w="447" w:type="pct"/>
            <w:tcBorders>
              <w:top w:val="single" w:sz="8" w:space="0" w:color="auto"/>
              <w:left w:val="single" w:sz="8" w:space="0" w:color="auto"/>
              <w:bottom w:val="nil"/>
              <w:right w:val="nil"/>
            </w:tcBorders>
            <w:shd w:val="clear" w:color="000000" w:fill="FFFFFF"/>
            <w:vAlign w:val="center"/>
            <w:hideMark/>
          </w:tcPr>
          <w:p w14:paraId="1B979BE5" w14:textId="77777777" w:rsidR="000C7DDB" w:rsidRPr="00CD4DAF" w:rsidRDefault="000C7DDB"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4</w:t>
            </w:r>
          </w:p>
        </w:tc>
        <w:tc>
          <w:tcPr>
            <w:tcW w:w="2914" w:type="pct"/>
            <w:tcBorders>
              <w:top w:val="single" w:sz="8" w:space="0" w:color="auto"/>
              <w:left w:val="single" w:sz="8" w:space="0" w:color="auto"/>
              <w:bottom w:val="nil"/>
              <w:right w:val="nil"/>
            </w:tcBorders>
            <w:shd w:val="clear" w:color="000000" w:fill="FFFFFF"/>
            <w:vAlign w:val="center"/>
            <w:hideMark/>
          </w:tcPr>
          <w:p w14:paraId="2244614E"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Dư nợ tín dụng đối với dự án khu du lịch sinh thái, nghỉ dưỡng</w:t>
            </w:r>
          </w:p>
        </w:tc>
        <w:tc>
          <w:tcPr>
            <w:tcW w:w="1639" w:type="pct"/>
            <w:tcBorders>
              <w:top w:val="single" w:sz="8" w:space="0" w:color="auto"/>
              <w:left w:val="single" w:sz="8" w:space="0" w:color="auto"/>
              <w:bottom w:val="nil"/>
              <w:right w:val="single" w:sz="8" w:space="0" w:color="auto"/>
            </w:tcBorders>
            <w:shd w:val="clear" w:color="000000" w:fill="FFFFFF"/>
            <w:vAlign w:val="center"/>
            <w:hideMark/>
          </w:tcPr>
          <w:p w14:paraId="3455C142"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4511C00E" w14:textId="77777777" w:rsidTr="000C7DDB">
        <w:trPr>
          <w:trHeight w:val="315"/>
        </w:trPr>
        <w:tc>
          <w:tcPr>
            <w:tcW w:w="447" w:type="pct"/>
            <w:tcBorders>
              <w:top w:val="single" w:sz="8" w:space="0" w:color="auto"/>
              <w:left w:val="single" w:sz="8" w:space="0" w:color="auto"/>
              <w:bottom w:val="nil"/>
              <w:right w:val="nil"/>
            </w:tcBorders>
            <w:shd w:val="clear" w:color="000000" w:fill="FFFFFF"/>
            <w:vAlign w:val="center"/>
            <w:hideMark/>
          </w:tcPr>
          <w:p w14:paraId="35127AD8" w14:textId="77777777" w:rsidR="000C7DDB" w:rsidRPr="00CD4DAF" w:rsidRDefault="000C7DDB"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5</w:t>
            </w:r>
          </w:p>
        </w:tc>
        <w:tc>
          <w:tcPr>
            <w:tcW w:w="2914" w:type="pct"/>
            <w:tcBorders>
              <w:top w:val="single" w:sz="8" w:space="0" w:color="auto"/>
              <w:left w:val="single" w:sz="8" w:space="0" w:color="auto"/>
              <w:bottom w:val="nil"/>
              <w:right w:val="nil"/>
            </w:tcBorders>
            <w:shd w:val="clear" w:color="000000" w:fill="FFFFFF"/>
            <w:vAlign w:val="center"/>
            <w:hideMark/>
          </w:tcPr>
          <w:p w14:paraId="20FF8776"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Dư nợ tín dụng đối với các dự án nhà hàng, khách sạn</w:t>
            </w:r>
          </w:p>
        </w:tc>
        <w:tc>
          <w:tcPr>
            <w:tcW w:w="1639" w:type="pct"/>
            <w:tcBorders>
              <w:top w:val="single" w:sz="8" w:space="0" w:color="auto"/>
              <w:left w:val="single" w:sz="8" w:space="0" w:color="auto"/>
              <w:bottom w:val="nil"/>
              <w:right w:val="single" w:sz="8" w:space="0" w:color="auto"/>
            </w:tcBorders>
            <w:shd w:val="clear" w:color="000000" w:fill="FFFFFF"/>
            <w:vAlign w:val="center"/>
            <w:hideMark/>
          </w:tcPr>
          <w:p w14:paraId="05FC8F4A"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0F1E3418" w14:textId="77777777" w:rsidTr="000C7DDB">
        <w:trPr>
          <w:trHeight w:val="525"/>
        </w:trPr>
        <w:tc>
          <w:tcPr>
            <w:tcW w:w="447" w:type="pct"/>
            <w:tcBorders>
              <w:top w:val="single" w:sz="8" w:space="0" w:color="auto"/>
              <w:left w:val="single" w:sz="8" w:space="0" w:color="auto"/>
              <w:bottom w:val="nil"/>
              <w:right w:val="nil"/>
            </w:tcBorders>
            <w:shd w:val="clear" w:color="000000" w:fill="FFFFFF"/>
            <w:vAlign w:val="center"/>
            <w:hideMark/>
          </w:tcPr>
          <w:p w14:paraId="5501BF70" w14:textId="77777777" w:rsidR="000C7DDB" w:rsidRPr="00CD4DAF" w:rsidRDefault="000C7DDB"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6</w:t>
            </w:r>
          </w:p>
        </w:tc>
        <w:tc>
          <w:tcPr>
            <w:tcW w:w="2914" w:type="pct"/>
            <w:tcBorders>
              <w:top w:val="single" w:sz="8" w:space="0" w:color="auto"/>
              <w:left w:val="single" w:sz="8" w:space="0" w:color="auto"/>
              <w:bottom w:val="nil"/>
              <w:right w:val="nil"/>
            </w:tcBorders>
            <w:shd w:val="clear" w:color="000000" w:fill="FFFFFF"/>
            <w:vAlign w:val="center"/>
            <w:hideMark/>
          </w:tcPr>
          <w:p w14:paraId="3F1A0A2C"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Dư nợ tín dụng đối với khách hàng xây dựng, sửa chữa, mua nhà để bán, cho thuê</w:t>
            </w:r>
          </w:p>
        </w:tc>
        <w:tc>
          <w:tcPr>
            <w:tcW w:w="1639" w:type="pct"/>
            <w:tcBorders>
              <w:top w:val="single" w:sz="8" w:space="0" w:color="auto"/>
              <w:left w:val="single" w:sz="8" w:space="0" w:color="auto"/>
              <w:bottom w:val="nil"/>
              <w:right w:val="single" w:sz="8" w:space="0" w:color="auto"/>
            </w:tcBorders>
            <w:shd w:val="clear" w:color="000000" w:fill="FFFFFF"/>
            <w:vAlign w:val="center"/>
            <w:hideMark/>
          </w:tcPr>
          <w:p w14:paraId="650515B2"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3C04CC02" w14:textId="77777777" w:rsidTr="000C7DDB">
        <w:trPr>
          <w:trHeight w:val="315"/>
        </w:trPr>
        <w:tc>
          <w:tcPr>
            <w:tcW w:w="447" w:type="pct"/>
            <w:tcBorders>
              <w:top w:val="single" w:sz="8" w:space="0" w:color="auto"/>
              <w:left w:val="single" w:sz="8" w:space="0" w:color="auto"/>
              <w:bottom w:val="nil"/>
              <w:right w:val="nil"/>
            </w:tcBorders>
            <w:shd w:val="clear" w:color="000000" w:fill="FFFFFF"/>
            <w:vAlign w:val="center"/>
            <w:hideMark/>
          </w:tcPr>
          <w:p w14:paraId="14C13BD0" w14:textId="77777777" w:rsidR="000C7DDB" w:rsidRPr="00CD4DAF" w:rsidRDefault="000C7DDB"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7</w:t>
            </w:r>
          </w:p>
        </w:tc>
        <w:tc>
          <w:tcPr>
            <w:tcW w:w="2914" w:type="pct"/>
            <w:tcBorders>
              <w:top w:val="single" w:sz="8" w:space="0" w:color="auto"/>
              <w:left w:val="single" w:sz="8" w:space="0" w:color="auto"/>
              <w:bottom w:val="nil"/>
              <w:right w:val="nil"/>
            </w:tcBorders>
            <w:shd w:val="clear" w:color="000000" w:fill="FFFFFF"/>
            <w:vAlign w:val="center"/>
            <w:hideMark/>
          </w:tcPr>
          <w:p w14:paraId="54204BCA"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Dư nợ tín dụng đối với khách hàng mua quyền sử dụng đất</w:t>
            </w:r>
          </w:p>
        </w:tc>
        <w:tc>
          <w:tcPr>
            <w:tcW w:w="1639" w:type="pct"/>
            <w:tcBorders>
              <w:top w:val="single" w:sz="8" w:space="0" w:color="auto"/>
              <w:left w:val="single" w:sz="8" w:space="0" w:color="auto"/>
              <w:bottom w:val="nil"/>
              <w:right w:val="single" w:sz="8" w:space="0" w:color="auto"/>
            </w:tcBorders>
            <w:shd w:val="clear" w:color="000000" w:fill="FFFFFF"/>
            <w:vAlign w:val="center"/>
            <w:hideMark/>
          </w:tcPr>
          <w:p w14:paraId="76086B2E"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3C7292CB" w14:textId="77777777" w:rsidTr="000C7DDB">
        <w:trPr>
          <w:trHeight w:val="315"/>
        </w:trPr>
        <w:tc>
          <w:tcPr>
            <w:tcW w:w="447" w:type="pct"/>
            <w:tcBorders>
              <w:top w:val="single" w:sz="8" w:space="0" w:color="auto"/>
              <w:left w:val="single" w:sz="8" w:space="0" w:color="auto"/>
              <w:bottom w:val="nil"/>
              <w:right w:val="nil"/>
            </w:tcBorders>
            <w:shd w:val="clear" w:color="000000" w:fill="FFFFFF"/>
            <w:vAlign w:val="center"/>
            <w:hideMark/>
          </w:tcPr>
          <w:p w14:paraId="1F132BCA" w14:textId="77777777" w:rsidR="000C7DDB" w:rsidRPr="00CD4DAF" w:rsidRDefault="000C7DDB"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8</w:t>
            </w:r>
          </w:p>
        </w:tc>
        <w:tc>
          <w:tcPr>
            <w:tcW w:w="2914" w:type="pct"/>
            <w:tcBorders>
              <w:top w:val="single" w:sz="8" w:space="0" w:color="auto"/>
              <w:left w:val="single" w:sz="8" w:space="0" w:color="auto"/>
              <w:bottom w:val="nil"/>
              <w:right w:val="nil"/>
            </w:tcBorders>
            <w:shd w:val="clear" w:color="000000" w:fill="FFFFFF"/>
            <w:vAlign w:val="center"/>
            <w:hideMark/>
          </w:tcPr>
          <w:p w14:paraId="3D83ADAA"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Dư nợ tín dụng đầu tư kinh doanh bất động sản khác</w:t>
            </w:r>
          </w:p>
        </w:tc>
        <w:tc>
          <w:tcPr>
            <w:tcW w:w="1639" w:type="pct"/>
            <w:tcBorders>
              <w:top w:val="single" w:sz="8" w:space="0" w:color="auto"/>
              <w:left w:val="single" w:sz="8" w:space="0" w:color="auto"/>
              <w:bottom w:val="nil"/>
              <w:right w:val="single" w:sz="8" w:space="0" w:color="auto"/>
            </w:tcBorders>
            <w:shd w:val="clear" w:color="000000" w:fill="FFFFFF"/>
            <w:vAlign w:val="center"/>
            <w:hideMark/>
          </w:tcPr>
          <w:p w14:paraId="7FAA1EF5"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36F209AE" w14:textId="77777777" w:rsidTr="000C7DDB">
        <w:trPr>
          <w:trHeight w:val="315"/>
        </w:trPr>
        <w:tc>
          <w:tcPr>
            <w:tcW w:w="447" w:type="pct"/>
            <w:tcBorders>
              <w:top w:val="single" w:sz="8" w:space="0" w:color="auto"/>
              <w:left w:val="single" w:sz="8" w:space="0" w:color="auto"/>
              <w:bottom w:val="nil"/>
              <w:right w:val="nil"/>
            </w:tcBorders>
            <w:shd w:val="clear" w:color="000000" w:fill="FFFFFF"/>
            <w:vAlign w:val="center"/>
            <w:hideMark/>
          </w:tcPr>
          <w:p w14:paraId="12763DE8" w14:textId="77777777" w:rsidR="000C7DDB" w:rsidRPr="00CD4DAF" w:rsidRDefault="000C7DDB"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II</w:t>
            </w:r>
          </w:p>
        </w:tc>
        <w:tc>
          <w:tcPr>
            <w:tcW w:w="2914" w:type="pct"/>
            <w:tcBorders>
              <w:top w:val="single" w:sz="8" w:space="0" w:color="auto"/>
              <w:left w:val="single" w:sz="8" w:space="0" w:color="auto"/>
              <w:bottom w:val="nil"/>
              <w:right w:val="nil"/>
            </w:tcBorders>
            <w:shd w:val="clear" w:color="000000" w:fill="FFFFFF"/>
            <w:vAlign w:val="center"/>
            <w:hideMark/>
          </w:tcPr>
          <w:p w14:paraId="5D319DAF" w14:textId="77777777" w:rsidR="000C7DDB" w:rsidRPr="00CD4DAF" w:rsidRDefault="000C7DDB" w:rsidP="00CD4DAF">
            <w:pPr>
              <w:spacing w:after="0" w:line="240" w:lineRule="auto"/>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Số dư bảo lãnh nhà ở hình thành trong tương lai</w:t>
            </w:r>
          </w:p>
        </w:tc>
        <w:tc>
          <w:tcPr>
            <w:tcW w:w="1639" w:type="pct"/>
            <w:tcBorders>
              <w:top w:val="single" w:sz="8" w:space="0" w:color="auto"/>
              <w:left w:val="single" w:sz="8" w:space="0" w:color="auto"/>
              <w:bottom w:val="nil"/>
              <w:right w:val="single" w:sz="8" w:space="0" w:color="auto"/>
            </w:tcBorders>
            <w:shd w:val="clear" w:color="000000" w:fill="FFFFFF"/>
            <w:vAlign w:val="center"/>
            <w:hideMark/>
          </w:tcPr>
          <w:p w14:paraId="537B2973"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00897A68" w14:textId="77777777" w:rsidTr="000C7DDB">
        <w:trPr>
          <w:trHeight w:val="315"/>
        </w:trPr>
        <w:tc>
          <w:tcPr>
            <w:tcW w:w="447" w:type="pct"/>
            <w:tcBorders>
              <w:top w:val="single" w:sz="8" w:space="0" w:color="auto"/>
              <w:left w:val="single" w:sz="8" w:space="0" w:color="auto"/>
              <w:bottom w:val="nil"/>
              <w:right w:val="nil"/>
            </w:tcBorders>
            <w:shd w:val="clear" w:color="000000" w:fill="FFFFFF"/>
            <w:vAlign w:val="center"/>
          </w:tcPr>
          <w:p w14:paraId="618EBD1C" w14:textId="69F6BB7F" w:rsidR="00F05C05" w:rsidRPr="00CD4DAF" w:rsidRDefault="00F05C05"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III</w:t>
            </w:r>
          </w:p>
        </w:tc>
        <w:tc>
          <w:tcPr>
            <w:tcW w:w="2914" w:type="pct"/>
            <w:tcBorders>
              <w:top w:val="single" w:sz="8" w:space="0" w:color="auto"/>
              <w:left w:val="single" w:sz="8" w:space="0" w:color="auto"/>
              <w:bottom w:val="nil"/>
              <w:right w:val="nil"/>
            </w:tcBorders>
            <w:shd w:val="clear" w:color="000000" w:fill="FFFFFF"/>
            <w:vAlign w:val="center"/>
          </w:tcPr>
          <w:p w14:paraId="3BF9D3BB" w14:textId="42035009" w:rsidR="00F05C05" w:rsidRPr="00CD4DAF" w:rsidRDefault="00F05C05" w:rsidP="00CD4DAF">
            <w:pPr>
              <w:spacing w:after="0" w:line="240" w:lineRule="auto"/>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Tỷ trọng dư nợ tín dụng đối với hoạt động kinh doanh trong lĩnh vực bất động sản so với tổng dư nợ tín dụng toàn ngành kinh tế</w:t>
            </w:r>
            <w:r w:rsidR="00BD7AB8" w:rsidRPr="00CD4DAF">
              <w:rPr>
                <w:rFonts w:ascii="Times New Roman" w:eastAsia="Times New Roman" w:hAnsi="Times New Roman" w:cs="Times New Roman"/>
                <w:b/>
                <w:bCs/>
                <w:kern w:val="0"/>
                <w:lang w:val="en-US"/>
                <w14:ligatures w14:val="none"/>
              </w:rPr>
              <w:t xml:space="preserve"> (%)</w:t>
            </w:r>
          </w:p>
        </w:tc>
        <w:tc>
          <w:tcPr>
            <w:tcW w:w="1639" w:type="pct"/>
            <w:tcBorders>
              <w:top w:val="single" w:sz="8" w:space="0" w:color="auto"/>
              <w:left w:val="single" w:sz="8" w:space="0" w:color="auto"/>
              <w:bottom w:val="nil"/>
              <w:right w:val="single" w:sz="8" w:space="0" w:color="auto"/>
            </w:tcBorders>
            <w:shd w:val="clear" w:color="000000" w:fill="FFFFFF"/>
            <w:vAlign w:val="center"/>
          </w:tcPr>
          <w:p w14:paraId="7A3C90BC"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p>
        </w:tc>
      </w:tr>
      <w:tr w:rsidR="00CD4DAF" w:rsidRPr="00CD4DAF" w14:paraId="7EC65499" w14:textId="77777777" w:rsidTr="000C7DDB">
        <w:trPr>
          <w:trHeight w:val="315"/>
        </w:trPr>
        <w:tc>
          <w:tcPr>
            <w:tcW w:w="447" w:type="pct"/>
            <w:tcBorders>
              <w:top w:val="single" w:sz="8" w:space="0" w:color="auto"/>
              <w:left w:val="single" w:sz="8" w:space="0" w:color="auto"/>
              <w:bottom w:val="single" w:sz="8" w:space="0" w:color="auto"/>
              <w:right w:val="nil"/>
            </w:tcBorders>
            <w:shd w:val="clear" w:color="000000" w:fill="FFFFFF"/>
            <w:vAlign w:val="center"/>
            <w:hideMark/>
          </w:tcPr>
          <w:p w14:paraId="7E6A1713" w14:textId="77777777" w:rsidR="000C7DDB" w:rsidRPr="00CD4DAF" w:rsidRDefault="000C7DDB"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c>
          <w:tcPr>
            <w:tcW w:w="2914" w:type="pct"/>
            <w:tcBorders>
              <w:top w:val="single" w:sz="8" w:space="0" w:color="auto"/>
              <w:left w:val="single" w:sz="8" w:space="0" w:color="auto"/>
              <w:bottom w:val="single" w:sz="8" w:space="0" w:color="auto"/>
              <w:right w:val="nil"/>
            </w:tcBorders>
            <w:shd w:val="clear" w:color="000000" w:fill="FFFFFF"/>
            <w:vAlign w:val="center"/>
            <w:hideMark/>
          </w:tcPr>
          <w:p w14:paraId="47041CF4" w14:textId="77777777" w:rsidR="000C7DDB" w:rsidRPr="00CD4DAF" w:rsidRDefault="000C7DDB" w:rsidP="00CD4DAF">
            <w:pPr>
              <w:spacing w:after="0" w:line="240" w:lineRule="auto"/>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Tổng cộng</w:t>
            </w:r>
          </w:p>
        </w:tc>
        <w:tc>
          <w:tcPr>
            <w:tcW w:w="1639"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03D78999" w14:textId="77777777" w:rsidR="000C7DDB" w:rsidRPr="00CD4DAF" w:rsidRDefault="000C7DDB"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bl>
    <w:p w14:paraId="23847185" w14:textId="4D94BD9B" w:rsidR="000C7DDB" w:rsidRPr="00CD4DAF" w:rsidRDefault="000C7DDB" w:rsidP="00CD4DAF">
      <w:pPr>
        <w:rPr>
          <w:b/>
        </w:rPr>
      </w:pPr>
    </w:p>
    <w:p w14:paraId="3B18392C" w14:textId="77777777" w:rsidR="00F05C05" w:rsidRPr="00CD4DAF" w:rsidRDefault="00F05C05" w:rsidP="00CD4DAF">
      <w:pPr>
        <w:rPr>
          <w:rFonts w:ascii="Times New Roman" w:hAnsi="Times New Roman" w:cs="Times New Roman"/>
          <w:b/>
          <w:sz w:val="28"/>
          <w:szCs w:val="28"/>
        </w:rPr>
      </w:pPr>
      <w:r w:rsidRPr="00CD4DAF">
        <w:rPr>
          <w:rFonts w:ascii="Times New Roman" w:hAnsi="Times New Roman" w:cs="Times New Roman"/>
          <w:b/>
          <w:sz w:val="28"/>
          <w:szCs w:val="28"/>
        </w:rPr>
        <w:br w:type="page"/>
      </w:r>
    </w:p>
    <w:p w14:paraId="5E3AB940" w14:textId="49D1D795" w:rsidR="00F05C05" w:rsidRPr="00CD4DAF" w:rsidRDefault="00F05C05" w:rsidP="00CD4DAF">
      <w:pPr>
        <w:jc w:val="center"/>
        <w:rPr>
          <w:rFonts w:ascii="Times New Roman" w:hAnsi="Times New Roman" w:cs="Times New Roman"/>
          <w:b/>
          <w:sz w:val="28"/>
          <w:szCs w:val="28"/>
        </w:rPr>
      </w:pPr>
      <w:r w:rsidRPr="00CD4DAF">
        <w:rPr>
          <w:rFonts w:ascii="Times New Roman" w:hAnsi="Times New Roman" w:cs="Times New Roman"/>
          <w:b/>
          <w:sz w:val="28"/>
          <w:szCs w:val="28"/>
        </w:rPr>
        <w:lastRenderedPageBreak/>
        <w:t>Biểu số</w:t>
      </w:r>
      <w:r w:rsidR="002E7625" w:rsidRPr="00CD4DAF">
        <w:rPr>
          <w:rFonts w:ascii="Times New Roman" w:hAnsi="Times New Roman" w:cs="Times New Roman"/>
          <w:b/>
          <w:sz w:val="28"/>
          <w:szCs w:val="28"/>
        </w:rPr>
        <w:t xml:space="preserve"> </w:t>
      </w:r>
      <w:r w:rsidR="0032500E" w:rsidRPr="00CD4DAF">
        <w:rPr>
          <w:rFonts w:ascii="Times New Roman" w:hAnsi="Times New Roman" w:cs="Times New Roman"/>
          <w:b/>
          <w:sz w:val="28"/>
          <w:szCs w:val="28"/>
        </w:rPr>
        <w:t>5</w:t>
      </w:r>
    </w:p>
    <w:p w14:paraId="6DDC2588" w14:textId="2A5A6755" w:rsidR="00A90479" w:rsidRPr="00CD4DAF" w:rsidRDefault="00A90479" w:rsidP="00CD4DAF">
      <w:pPr>
        <w:jc w:val="center"/>
        <w:rPr>
          <w:rFonts w:ascii="Times New Roman" w:hAnsi="Times New Roman" w:cs="Times New Roman"/>
          <w:b/>
          <w:bCs/>
          <w:sz w:val="28"/>
          <w:szCs w:val="28"/>
        </w:rPr>
      </w:pPr>
      <w:r w:rsidRPr="00CD4DAF">
        <w:rPr>
          <w:rFonts w:ascii="Times New Roman" w:hAnsi="Times New Roman" w:cs="Times New Roman"/>
          <w:b/>
          <w:bCs/>
          <w:sz w:val="28"/>
          <w:szCs w:val="28"/>
        </w:rPr>
        <w:t>Biểu mẫu báo cáo tháng về tín dụng, tài chính trong lĩnh vực bất động sản</w:t>
      </w:r>
    </w:p>
    <w:p w14:paraId="1BC598E2" w14:textId="69B1C9D7" w:rsidR="00623BC1" w:rsidRPr="00CD4DAF" w:rsidRDefault="00623BC1" w:rsidP="00CD4DAF">
      <w:pPr>
        <w:jc w:val="center"/>
        <w:rPr>
          <w:rFonts w:ascii="Times New Roman" w:hAnsi="Times New Roman" w:cs="Times New Roman"/>
          <w:sz w:val="28"/>
          <w:szCs w:val="28"/>
        </w:rPr>
      </w:pPr>
      <w:r w:rsidRPr="00CD4DAF">
        <w:rPr>
          <w:rFonts w:ascii="Times New Roman" w:hAnsi="Times New Roman" w:cs="Times New Roman"/>
          <w:sz w:val="28"/>
          <w:szCs w:val="28"/>
        </w:rPr>
        <w:t xml:space="preserve">Kỳ báo cáo: </w:t>
      </w:r>
      <w:r w:rsidR="00A90479" w:rsidRPr="00CD4DAF">
        <w:rPr>
          <w:rFonts w:ascii="Times New Roman" w:hAnsi="Times New Roman" w:cs="Times New Roman"/>
          <w:sz w:val="28"/>
          <w:szCs w:val="28"/>
        </w:rPr>
        <w:t>tháng</w:t>
      </w:r>
    </w:p>
    <w:p w14:paraId="0686E036" w14:textId="77168728" w:rsidR="00623BC1" w:rsidRPr="00CD4DAF" w:rsidRDefault="00623BC1" w:rsidP="00CD4DAF">
      <w:pPr>
        <w:rPr>
          <w:rFonts w:ascii="Times New Roman" w:hAnsi="Times New Roman" w:cs="Times New Roman"/>
          <w:sz w:val="28"/>
          <w:szCs w:val="28"/>
        </w:rPr>
      </w:pPr>
      <w:r w:rsidRPr="00CD4DAF">
        <w:rPr>
          <w:rFonts w:ascii="Times New Roman" w:hAnsi="Times New Roman" w:cs="Times New Roman"/>
          <w:sz w:val="28"/>
          <w:szCs w:val="28"/>
        </w:rPr>
        <w:t>Đơn vị chia sẻ, cung cấp thông tin: Bộ Tài chính</w:t>
      </w:r>
    </w:p>
    <w:p w14:paraId="62EC4697" w14:textId="06E37D82" w:rsidR="00F05C05" w:rsidRPr="00CD4DAF" w:rsidRDefault="00F05C05" w:rsidP="00CD4DAF">
      <w:pPr>
        <w:jc w:val="right"/>
        <w:rPr>
          <w:rFonts w:ascii="Times New Roman" w:hAnsi="Times New Roman" w:cs="Times New Roman"/>
          <w:i/>
          <w:sz w:val="28"/>
          <w:szCs w:val="28"/>
        </w:rPr>
      </w:pPr>
      <w:r w:rsidRPr="00CD4DAF">
        <w:rPr>
          <w:rFonts w:ascii="Times New Roman" w:hAnsi="Times New Roman" w:cs="Times New Roman"/>
          <w:i/>
          <w:sz w:val="28"/>
          <w:szCs w:val="28"/>
        </w:rPr>
        <w:t>Đơn vị tính: tỷ đồng</w:t>
      </w:r>
    </w:p>
    <w:tbl>
      <w:tblPr>
        <w:tblStyle w:val="TableGrid"/>
        <w:tblW w:w="8642" w:type="dxa"/>
        <w:jc w:val="center"/>
        <w:tblLayout w:type="fixed"/>
        <w:tblLook w:val="04A0" w:firstRow="1" w:lastRow="0" w:firstColumn="1" w:lastColumn="0" w:noHBand="0" w:noVBand="1"/>
      </w:tblPr>
      <w:tblGrid>
        <w:gridCol w:w="816"/>
        <w:gridCol w:w="2553"/>
        <w:gridCol w:w="1275"/>
        <w:gridCol w:w="1134"/>
        <w:gridCol w:w="1276"/>
        <w:gridCol w:w="1588"/>
      </w:tblGrid>
      <w:tr w:rsidR="00CD4DAF" w:rsidRPr="00CD4DAF" w14:paraId="460F9616" w14:textId="77777777" w:rsidTr="00A90479">
        <w:trPr>
          <w:jc w:val="center"/>
        </w:trPr>
        <w:tc>
          <w:tcPr>
            <w:tcW w:w="816" w:type="dxa"/>
            <w:vAlign w:val="center"/>
          </w:tcPr>
          <w:p w14:paraId="5EA487CA" w14:textId="77777777" w:rsidR="00A90479" w:rsidRPr="00CD4DAF" w:rsidRDefault="00A90479" w:rsidP="00CD4DAF">
            <w:pPr>
              <w:jc w:val="center"/>
              <w:rPr>
                <w:rFonts w:ascii="Times New Roman" w:hAnsi="Times New Roman" w:cs="Times New Roman"/>
                <w:b/>
                <w:bCs/>
              </w:rPr>
            </w:pPr>
            <w:r w:rsidRPr="00CD4DAF">
              <w:rPr>
                <w:rFonts w:ascii="Times New Roman" w:hAnsi="Times New Roman" w:cs="Times New Roman"/>
                <w:b/>
                <w:bCs/>
              </w:rPr>
              <w:t>STT</w:t>
            </w:r>
          </w:p>
        </w:tc>
        <w:tc>
          <w:tcPr>
            <w:tcW w:w="2553" w:type="dxa"/>
            <w:vAlign w:val="center"/>
          </w:tcPr>
          <w:p w14:paraId="68FA38E8" w14:textId="77777777" w:rsidR="00A90479" w:rsidRPr="00CD4DAF" w:rsidRDefault="00A90479" w:rsidP="00CD4DAF">
            <w:pPr>
              <w:jc w:val="center"/>
              <w:rPr>
                <w:rFonts w:ascii="Times New Roman" w:hAnsi="Times New Roman" w:cs="Times New Roman"/>
                <w:b/>
                <w:bCs/>
              </w:rPr>
            </w:pPr>
            <w:r w:rsidRPr="00CD4DAF">
              <w:rPr>
                <w:rFonts w:ascii="Times New Roman" w:hAnsi="Times New Roman" w:cs="Times New Roman"/>
                <w:b/>
                <w:bCs/>
              </w:rPr>
              <w:t>Chỉ tiêu thông tin</w:t>
            </w:r>
          </w:p>
        </w:tc>
        <w:tc>
          <w:tcPr>
            <w:tcW w:w="1275" w:type="dxa"/>
            <w:vAlign w:val="center"/>
          </w:tcPr>
          <w:p w14:paraId="62660507" w14:textId="77777777" w:rsidR="00A90479" w:rsidRPr="00CD4DAF" w:rsidRDefault="00A90479" w:rsidP="00CD4DAF">
            <w:pPr>
              <w:jc w:val="center"/>
              <w:rPr>
                <w:rFonts w:ascii="Times New Roman" w:hAnsi="Times New Roman" w:cs="Times New Roman"/>
                <w:b/>
                <w:bCs/>
              </w:rPr>
            </w:pPr>
            <w:r w:rsidRPr="00CD4DAF">
              <w:rPr>
                <w:rFonts w:ascii="Times New Roman" w:hAnsi="Times New Roman" w:cs="Times New Roman"/>
                <w:b/>
                <w:bCs/>
              </w:rPr>
              <w:t>Đơn vị tính</w:t>
            </w:r>
          </w:p>
        </w:tc>
        <w:tc>
          <w:tcPr>
            <w:tcW w:w="1134" w:type="dxa"/>
            <w:vAlign w:val="center"/>
          </w:tcPr>
          <w:p w14:paraId="7EDBDB32" w14:textId="77777777" w:rsidR="00A90479" w:rsidRPr="00CD4DAF" w:rsidRDefault="00A90479" w:rsidP="00CD4DAF">
            <w:pPr>
              <w:rPr>
                <w:rFonts w:ascii="Times New Roman" w:hAnsi="Times New Roman" w:cs="Times New Roman"/>
                <w:b/>
                <w:bCs/>
              </w:rPr>
            </w:pPr>
            <w:r w:rsidRPr="00CD4DAF">
              <w:rPr>
                <w:rFonts w:ascii="Times New Roman" w:hAnsi="Times New Roman" w:cs="Times New Roman"/>
                <w:b/>
                <w:bCs/>
              </w:rPr>
              <w:t>Số liệu tháng báo cáo</w:t>
            </w:r>
          </w:p>
        </w:tc>
        <w:tc>
          <w:tcPr>
            <w:tcW w:w="1276" w:type="dxa"/>
            <w:vAlign w:val="center"/>
          </w:tcPr>
          <w:p w14:paraId="5374FE74" w14:textId="77777777" w:rsidR="00A90479" w:rsidRPr="00CD4DAF" w:rsidRDefault="00A90479" w:rsidP="00CD4DAF">
            <w:pPr>
              <w:rPr>
                <w:rFonts w:ascii="Times New Roman" w:hAnsi="Times New Roman" w:cs="Times New Roman"/>
                <w:b/>
                <w:bCs/>
              </w:rPr>
            </w:pPr>
            <w:r w:rsidRPr="00CD4DAF">
              <w:rPr>
                <w:rFonts w:ascii="Times New Roman" w:hAnsi="Times New Roman" w:cs="Times New Roman"/>
                <w:b/>
                <w:bCs/>
              </w:rPr>
              <w:t>Lũy kế từ đầu năm</w:t>
            </w:r>
          </w:p>
        </w:tc>
        <w:tc>
          <w:tcPr>
            <w:tcW w:w="1588" w:type="dxa"/>
            <w:vAlign w:val="center"/>
          </w:tcPr>
          <w:p w14:paraId="5E00216F" w14:textId="77777777" w:rsidR="00A90479" w:rsidRPr="00CD4DAF" w:rsidRDefault="00A90479" w:rsidP="00CD4DAF">
            <w:pPr>
              <w:rPr>
                <w:rFonts w:ascii="Times New Roman" w:hAnsi="Times New Roman" w:cs="Times New Roman"/>
                <w:b/>
                <w:bCs/>
              </w:rPr>
            </w:pPr>
            <w:r w:rsidRPr="00CD4DAF">
              <w:rPr>
                <w:rFonts w:ascii="Times New Roman" w:hAnsi="Times New Roman" w:cs="Times New Roman"/>
                <w:b/>
                <w:bCs/>
              </w:rPr>
              <w:t>Ghi chú</w:t>
            </w:r>
          </w:p>
        </w:tc>
      </w:tr>
      <w:tr w:rsidR="00CD4DAF" w:rsidRPr="00CD4DAF" w14:paraId="0BCEDA57" w14:textId="77777777" w:rsidTr="00A90479">
        <w:trPr>
          <w:jc w:val="center"/>
        </w:trPr>
        <w:tc>
          <w:tcPr>
            <w:tcW w:w="816" w:type="dxa"/>
            <w:vAlign w:val="center"/>
          </w:tcPr>
          <w:p w14:paraId="15E3B8F8" w14:textId="77777777" w:rsidR="00A90479" w:rsidRPr="00CD4DAF" w:rsidRDefault="00A90479" w:rsidP="00CD4DAF">
            <w:pPr>
              <w:jc w:val="center"/>
              <w:rPr>
                <w:rFonts w:ascii="Times New Roman" w:hAnsi="Times New Roman" w:cs="Times New Roman"/>
              </w:rPr>
            </w:pPr>
            <w:r w:rsidRPr="00CD4DAF">
              <w:rPr>
                <w:rFonts w:ascii="Times New Roman" w:hAnsi="Times New Roman" w:cs="Times New Roman"/>
              </w:rPr>
              <w:t>1</w:t>
            </w:r>
          </w:p>
        </w:tc>
        <w:tc>
          <w:tcPr>
            <w:tcW w:w="2553" w:type="dxa"/>
            <w:vAlign w:val="center"/>
          </w:tcPr>
          <w:p w14:paraId="5C3BD02B" w14:textId="77777777" w:rsidR="00A90479" w:rsidRPr="00CD4DAF" w:rsidRDefault="00A90479" w:rsidP="00CD4DAF">
            <w:pPr>
              <w:rPr>
                <w:rFonts w:ascii="Times New Roman" w:hAnsi="Times New Roman" w:cs="Times New Roman"/>
              </w:rPr>
            </w:pPr>
            <w:r w:rsidRPr="00CD4DAF">
              <w:rPr>
                <w:rFonts w:ascii="Times New Roman" w:hAnsi="Times New Roman" w:cs="Times New Roman"/>
              </w:rPr>
              <w:t>Số lượng đợt phát hành trái phiếu BĐS</w:t>
            </w:r>
          </w:p>
        </w:tc>
        <w:tc>
          <w:tcPr>
            <w:tcW w:w="1275" w:type="dxa"/>
            <w:vAlign w:val="center"/>
          </w:tcPr>
          <w:p w14:paraId="7DADE5CC" w14:textId="77777777" w:rsidR="00A90479" w:rsidRPr="00CD4DAF" w:rsidRDefault="00A90479" w:rsidP="00CD4DAF">
            <w:pPr>
              <w:jc w:val="center"/>
              <w:rPr>
                <w:rFonts w:ascii="Times New Roman" w:hAnsi="Times New Roman" w:cs="Times New Roman"/>
              </w:rPr>
            </w:pPr>
            <w:r w:rsidRPr="00CD4DAF">
              <w:rPr>
                <w:rFonts w:ascii="Times New Roman" w:hAnsi="Times New Roman" w:cs="Times New Roman"/>
              </w:rPr>
              <w:t>Đợt</w:t>
            </w:r>
          </w:p>
        </w:tc>
        <w:tc>
          <w:tcPr>
            <w:tcW w:w="1134" w:type="dxa"/>
            <w:vAlign w:val="center"/>
          </w:tcPr>
          <w:p w14:paraId="1355BDB2" w14:textId="77777777" w:rsidR="00A90479" w:rsidRPr="00CD4DAF" w:rsidRDefault="00A90479" w:rsidP="00CD4DAF">
            <w:pPr>
              <w:rPr>
                <w:rFonts w:ascii="Times New Roman" w:hAnsi="Times New Roman" w:cs="Times New Roman"/>
              </w:rPr>
            </w:pPr>
          </w:p>
        </w:tc>
        <w:tc>
          <w:tcPr>
            <w:tcW w:w="1276" w:type="dxa"/>
            <w:vAlign w:val="center"/>
          </w:tcPr>
          <w:p w14:paraId="5B5B0F6F" w14:textId="77777777" w:rsidR="00A90479" w:rsidRPr="00CD4DAF" w:rsidRDefault="00A90479" w:rsidP="00CD4DAF">
            <w:pPr>
              <w:rPr>
                <w:rFonts w:ascii="Times New Roman" w:hAnsi="Times New Roman" w:cs="Times New Roman"/>
              </w:rPr>
            </w:pPr>
          </w:p>
        </w:tc>
        <w:tc>
          <w:tcPr>
            <w:tcW w:w="1588" w:type="dxa"/>
            <w:vAlign w:val="center"/>
          </w:tcPr>
          <w:p w14:paraId="7B050CF4" w14:textId="77777777" w:rsidR="00A90479" w:rsidRPr="00CD4DAF" w:rsidRDefault="00A90479" w:rsidP="00CD4DAF">
            <w:pPr>
              <w:rPr>
                <w:rFonts w:ascii="Times New Roman" w:hAnsi="Times New Roman" w:cs="Times New Roman"/>
              </w:rPr>
            </w:pPr>
          </w:p>
        </w:tc>
      </w:tr>
      <w:tr w:rsidR="00CD4DAF" w:rsidRPr="00CD4DAF" w14:paraId="707A4034" w14:textId="77777777" w:rsidTr="00A90479">
        <w:trPr>
          <w:jc w:val="center"/>
        </w:trPr>
        <w:tc>
          <w:tcPr>
            <w:tcW w:w="816" w:type="dxa"/>
            <w:vAlign w:val="center"/>
          </w:tcPr>
          <w:p w14:paraId="199AEC16" w14:textId="77777777" w:rsidR="00A90479" w:rsidRPr="00CD4DAF" w:rsidRDefault="00A90479" w:rsidP="00CD4DAF">
            <w:pPr>
              <w:jc w:val="center"/>
              <w:rPr>
                <w:rFonts w:ascii="Times New Roman" w:hAnsi="Times New Roman" w:cs="Times New Roman"/>
              </w:rPr>
            </w:pPr>
            <w:r w:rsidRPr="00CD4DAF">
              <w:rPr>
                <w:rFonts w:ascii="Times New Roman" w:hAnsi="Times New Roman" w:cs="Times New Roman"/>
              </w:rPr>
              <w:t>2</w:t>
            </w:r>
          </w:p>
        </w:tc>
        <w:tc>
          <w:tcPr>
            <w:tcW w:w="2553" w:type="dxa"/>
            <w:vAlign w:val="center"/>
          </w:tcPr>
          <w:p w14:paraId="675FCF79" w14:textId="77777777" w:rsidR="00A90479" w:rsidRPr="00CD4DAF" w:rsidRDefault="00A90479" w:rsidP="00CD4DAF">
            <w:pPr>
              <w:rPr>
                <w:rFonts w:ascii="Times New Roman" w:hAnsi="Times New Roman" w:cs="Times New Roman"/>
              </w:rPr>
            </w:pPr>
            <w:r w:rsidRPr="00CD4DAF">
              <w:rPr>
                <w:rFonts w:ascii="Times New Roman" w:hAnsi="Times New Roman" w:cs="Times New Roman"/>
              </w:rPr>
              <w:t>Tổng giá trị phát hành trái phiếu BĐS</w:t>
            </w:r>
          </w:p>
        </w:tc>
        <w:tc>
          <w:tcPr>
            <w:tcW w:w="1275" w:type="dxa"/>
            <w:vAlign w:val="center"/>
          </w:tcPr>
          <w:p w14:paraId="61A739BC" w14:textId="77777777" w:rsidR="00A90479" w:rsidRPr="00CD4DAF" w:rsidRDefault="00A90479" w:rsidP="00CD4DAF">
            <w:pPr>
              <w:jc w:val="center"/>
              <w:rPr>
                <w:rFonts w:ascii="Times New Roman" w:hAnsi="Times New Roman" w:cs="Times New Roman"/>
              </w:rPr>
            </w:pPr>
            <w:r w:rsidRPr="00CD4DAF">
              <w:rPr>
                <w:rFonts w:ascii="Times New Roman" w:hAnsi="Times New Roman" w:cs="Times New Roman"/>
              </w:rPr>
              <w:t>Tỷ đồng</w:t>
            </w:r>
          </w:p>
        </w:tc>
        <w:tc>
          <w:tcPr>
            <w:tcW w:w="1134" w:type="dxa"/>
            <w:vAlign w:val="center"/>
          </w:tcPr>
          <w:p w14:paraId="675EC6E6" w14:textId="77777777" w:rsidR="00A90479" w:rsidRPr="00CD4DAF" w:rsidRDefault="00A90479" w:rsidP="00CD4DAF">
            <w:pPr>
              <w:rPr>
                <w:rFonts w:ascii="Times New Roman" w:hAnsi="Times New Roman" w:cs="Times New Roman"/>
              </w:rPr>
            </w:pPr>
          </w:p>
        </w:tc>
        <w:tc>
          <w:tcPr>
            <w:tcW w:w="1276" w:type="dxa"/>
            <w:vAlign w:val="center"/>
          </w:tcPr>
          <w:p w14:paraId="3A014B15" w14:textId="77777777" w:rsidR="00A90479" w:rsidRPr="00CD4DAF" w:rsidRDefault="00A90479" w:rsidP="00CD4DAF">
            <w:pPr>
              <w:rPr>
                <w:rFonts w:ascii="Times New Roman" w:hAnsi="Times New Roman" w:cs="Times New Roman"/>
              </w:rPr>
            </w:pPr>
          </w:p>
        </w:tc>
        <w:tc>
          <w:tcPr>
            <w:tcW w:w="1588" w:type="dxa"/>
            <w:vAlign w:val="center"/>
          </w:tcPr>
          <w:p w14:paraId="44E06B1E" w14:textId="77777777" w:rsidR="00A90479" w:rsidRPr="00CD4DAF" w:rsidRDefault="00A90479" w:rsidP="00CD4DAF">
            <w:pPr>
              <w:rPr>
                <w:rFonts w:ascii="Times New Roman" w:hAnsi="Times New Roman" w:cs="Times New Roman"/>
              </w:rPr>
            </w:pPr>
          </w:p>
        </w:tc>
      </w:tr>
      <w:tr w:rsidR="00CD4DAF" w:rsidRPr="00CD4DAF" w14:paraId="49BA7999" w14:textId="77777777" w:rsidTr="00A90479">
        <w:trPr>
          <w:jc w:val="center"/>
        </w:trPr>
        <w:tc>
          <w:tcPr>
            <w:tcW w:w="816" w:type="dxa"/>
            <w:vAlign w:val="center"/>
          </w:tcPr>
          <w:p w14:paraId="1CFDF0B8" w14:textId="77777777" w:rsidR="00A90479" w:rsidRPr="00CD4DAF" w:rsidRDefault="00A90479" w:rsidP="00CD4DAF">
            <w:pPr>
              <w:jc w:val="center"/>
              <w:rPr>
                <w:rFonts w:ascii="Times New Roman" w:hAnsi="Times New Roman" w:cs="Times New Roman"/>
              </w:rPr>
            </w:pPr>
            <w:r w:rsidRPr="00CD4DAF">
              <w:rPr>
                <w:rFonts w:ascii="Times New Roman" w:hAnsi="Times New Roman" w:cs="Times New Roman"/>
              </w:rPr>
              <w:t>3</w:t>
            </w:r>
          </w:p>
        </w:tc>
        <w:tc>
          <w:tcPr>
            <w:tcW w:w="2553" w:type="dxa"/>
            <w:vAlign w:val="center"/>
          </w:tcPr>
          <w:p w14:paraId="550896FD" w14:textId="77777777" w:rsidR="00A90479" w:rsidRPr="00CD4DAF" w:rsidRDefault="00A90479" w:rsidP="00CD4DAF">
            <w:pPr>
              <w:rPr>
                <w:rFonts w:ascii="Times New Roman" w:hAnsi="Times New Roman" w:cs="Times New Roman"/>
              </w:rPr>
            </w:pPr>
            <w:r w:rsidRPr="00CD4DAF">
              <w:rPr>
                <w:rFonts w:ascii="Times New Roman" w:hAnsi="Times New Roman" w:cs="Times New Roman"/>
              </w:rPr>
              <w:t>Giá trị gốc đã thanh toán</w:t>
            </w:r>
          </w:p>
        </w:tc>
        <w:tc>
          <w:tcPr>
            <w:tcW w:w="1275" w:type="dxa"/>
            <w:vAlign w:val="center"/>
          </w:tcPr>
          <w:p w14:paraId="45954113" w14:textId="77777777" w:rsidR="00A90479" w:rsidRPr="00CD4DAF" w:rsidRDefault="00A90479" w:rsidP="00CD4DAF">
            <w:pPr>
              <w:jc w:val="center"/>
              <w:rPr>
                <w:rFonts w:ascii="Times New Roman" w:hAnsi="Times New Roman" w:cs="Times New Roman"/>
              </w:rPr>
            </w:pPr>
            <w:r w:rsidRPr="00CD4DAF">
              <w:rPr>
                <w:rFonts w:ascii="Times New Roman" w:hAnsi="Times New Roman" w:cs="Times New Roman"/>
              </w:rPr>
              <w:t>Tỷ đồng</w:t>
            </w:r>
          </w:p>
        </w:tc>
        <w:tc>
          <w:tcPr>
            <w:tcW w:w="1134" w:type="dxa"/>
            <w:vAlign w:val="center"/>
          </w:tcPr>
          <w:p w14:paraId="09EE5597" w14:textId="77777777" w:rsidR="00A90479" w:rsidRPr="00CD4DAF" w:rsidRDefault="00A90479" w:rsidP="00CD4DAF">
            <w:pPr>
              <w:rPr>
                <w:rFonts w:ascii="Times New Roman" w:hAnsi="Times New Roman" w:cs="Times New Roman"/>
              </w:rPr>
            </w:pPr>
          </w:p>
        </w:tc>
        <w:tc>
          <w:tcPr>
            <w:tcW w:w="1276" w:type="dxa"/>
            <w:vAlign w:val="center"/>
          </w:tcPr>
          <w:p w14:paraId="1756339C" w14:textId="77777777" w:rsidR="00A90479" w:rsidRPr="00CD4DAF" w:rsidRDefault="00A90479" w:rsidP="00CD4DAF">
            <w:pPr>
              <w:rPr>
                <w:rFonts w:ascii="Times New Roman" w:hAnsi="Times New Roman" w:cs="Times New Roman"/>
              </w:rPr>
            </w:pPr>
          </w:p>
        </w:tc>
        <w:tc>
          <w:tcPr>
            <w:tcW w:w="1588" w:type="dxa"/>
            <w:vAlign w:val="center"/>
          </w:tcPr>
          <w:p w14:paraId="58FBAA20" w14:textId="77777777" w:rsidR="00A90479" w:rsidRPr="00CD4DAF" w:rsidRDefault="00A90479" w:rsidP="00CD4DAF">
            <w:pPr>
              <w:rPr>
                <w:rFonts w:ascii="Times New Roman" w:hAnsi="Times New Roman" w:cs="Times New Roman"/>
              </w:rPr>
            </w:pPr>
          </w:p>
        </w:tc>
      </w:tr>
      <w:tr w:rsidR="00A90479" w:rsidRPr="00CD4DAF" w14:paraId="7CC55935" w14:textId="77777777" w:rsidTr="00A90479">
        <w:trPr>
          <w:jc w:val="center"/>
        </w:trPr>
        <w:tc>
          <w:tcPr>
            <w:tcW w:w="816" w:type="dxa"/>
            <w:vAlign w:val="center"/>
          </w:tcPr>
          <w:p w14:paraId="11D7B29C" w14:textId="77777777" w:rsidR="00A90479" w:rsidRPr="00CD4DAF" w:rsidRDefault="00A90479" w:rsidP="00CD4DAF">
            <w:pPr>
              <w:jc w:val="center"/>
              <w:rPr>
                <w:rFonts w:ascii="Times New Roman" w:hAnsi="Times New Roman" w:cs="Times New Roman"/>
              </w:rPr>
            </w:pPr>
            <w:r w:rsidRPr="00CD4DAF">
              <w:rPr>
                <w:rFonts w:ascii="Times New Roman" w:hAnsi="Times New Roman" w:cs="Times New Roman"/>
              </w:rPr>
              <w:t>4</w:t>
            </w:r>
          </w:p>
        </w:tc>
        <w:tc>
          <w:tcPr>
            <w:tcW w:w="2553" w:type="dxa"/>
            <w:vAlign w:val="center"/>
          </w:tcPr>
          <w:p w14:paraId="1AEBBDDA" w14:textId="77777777" w:rsidR="00A90479" w:rsidRPr="00CD4DAF" w:rsidRDefault="00A90479" w:rsidP="00CD4DAF">
            <w:pPr>
              <w:rPr>
                <w:rFonts w:ascii="Times New Roman" w:hAnsi="Times New Roman" w:cs="Times New Roman"/>
              </w:rPr>
            </w:pPr>
            <w:r w:rsidRPr="00CD4DAF">
              <w:rPr>
                <w:rFonts w:ascii="Times New Roman" w:hAnsi="Times New Roman" w:cs="Times New Roman"/>
              </w:rPr>
              <w:t>Giá trị lãi đã thanh toán</w:t>
            </w:r>
          </w:p>
        </w:tc>
        <w:tc>
          <w:tcPr>
            <w:tcW w:w="1275" w:type="dxa"/>
            <w:vAlign w:val="center"/>
          </w:tcPr>
          <w:p w14:paraId="60DF09FE" w14:textId="77777777" w:rsidR="00A90479" w:rsidRPr="00CD4DAF" w:rsidRDefault="00A90479" w:rsidP="00CD4DAF">
            <w:pPr>
              <w:jc w:val="center"/>
              <w:rPr>
                <w:rFonts w:ascii="Times New Roman" w:hAnsi="Times New Roman" w:cs="Times New Roman"/>
              </w:rPr>
            </w:pPr>
            <w:r w:rsidRPr="00CD4DAF">
              <w:rPr>
                <w:rFonts w:ascii="Times New Roman" w:hAnsi="Times New Roman" w:cs="Times New Roman"/>
              </w:rPr>
              <w:t>Tỷ đồng</w:t>
            </w:r>
          </w:p>
        </w:tc>
        <w:tc>
          <w:tcPr>
            <w:tcW w:w="1134" w:type="dxa"/>
            <w:vAlign w:val="center"/>
          </w:tcPr>
          <w:p w14:paraId="678F3F25" w14:textId="77777777" w:rsidR="00A90479" w:rsidRPr="00CD4DAF" w:rsidRDefault="00A90479" w:rsidP="00CD4DAF">
            <w:pPr>
              <w:rPr>
                <w:rFonts w:ascii="Times New Roman" w:hAnsi="Times New Roman" w:cs="Times New Roman"/>
              </w:rPr>
            </w:pPr>
          </w:p>
        </w:tc>
        <w:tc>
          <w:tcPr>
            <w:tcW w:w="1276" w:type="dxa"/>
            <w:vAlign w:val="center"/>
          </w:tcPr>
          <w:p w14:paraId="7D766187" w14:textId="77777777" w:rsidR="00A90479" w:rsidRPr="00CD4DAF" w:rsidRDefault="00A90479" w:rsidP="00CD4DAF">
            <w:pPr>
              <w:rPr>
                <w:rFonts w:ascii="Times New Roman" w:hAnsi="Times New Roman" w:cs="Times New Roman"/>
              </w:rPr>
            </w:pPr>
          </w:p>
        </w:tc>
        <w:tc>
          <w:tcPr>
            <w:tcW w:w="1588" w:type="dxa"/>
            <w:vAlign w:val="center"/>
          </w:tcPr>
          <w:p w14:paraId="2B79DAA3" w14:textId="77777777" w:rsidR="00A90479" w:rsidRPr="00CD4DAF" w:rsidRDefault="00A90479" w:rsidP="00CD4DAF">
            <w:pPr>
              <w:rPr>
                <w:rFonts w:ascii="Times New Roman" w:hAnsi="Times New Roman" w:cs="Times New Roman"/>
              </w:rPr>
            </w:pPr>
          </w:p>
        </w:tc>
      </w:tr>
    </w:tbl>
    <w:p w14:paraId="7057236D" w14:textId="77777777" w:rsidR="00A90479" w:rsidRPr="00CD4DAF" w:rsidRDefault="00A90479" w:rsidP="00CD4DAF">
      <w:pPr>
        <w:jc w:val="center"/>
        <w:rPr>
          <w:rFonts w:ascii="Times New Roman" w:hAnsi="Times New Roman" w:cs="Times New Roman"/>
          <w:b/>
          <w:bCs/>
          <w:sz w:val="28"/>
          <w:szCs w:val="28"/>
        </w:rPr>
      </w:pPr>
    </w:p>
    <w:p w14:paraId="7E503F48" w14:textId="77777777" w:rsidR="00591FDD" w:rsidRPr="00CD4DAF" w:rsidRDefault="00591FDD" w:rsidP="00CD4DAF">
      <w:pPr>
        <w:jc w:val="center"/>
        <w:rPr>
          <w:rFonts w:ascii="Times New Roman" w:hAnsi="Times New Roman" w:cs="Times New Roman"/>
          <w:b/>
          <w:sz w:val="28"/>
          <w:szCs w:val="28"/>
        </w:rPr>
      </w:pPr>
    </w:p>
    <w:p w14:paraId="36C202CB" w14:textId="41721D8B" w:rsidR="002E7625" w:rsidRPr="00CD4DAF" w:rsidRDefault="00F05C05" w:rsidP="00CD4DAF">
      <w:pPr>
        <w:jc w:val="center"/>
        <w:rPr>
          <w:rFonts w:ascii="Times New Roman" w:hAnsi="Times New Roman" w:cs="Times New Roman"/>
          <w:b/>
          <w:sz w:val="28"/>
          <w:szCs w:val="28"/>
        </w:rPr>
      </w:pPr>
      <w:r w:rsidRPr="00CD4DAF">
        <w:rPr>
          <w:rFonts w:ascii="Times New Roman" w:hAnsi="Times New Roman" w:cs="Times New Roman"/>
          <w:b/>
          <w:sz w:val="28"/>
          <w:szCs w:val="28"/>
        </w:rPr>
        <w:t>Biểu số</w:t>
      </w:r>
      <w:r w:rsidR="002E7625" w:rsidRPr="00CD4DAF">
        <w:rPr>
          <w:rFonts w:ascii="Times New Roman" w:hAnsi="Times New Roman" w:cs="Times New Roman"/>
          <w:b/>
          <w:sz w:val="28"/>
          <w:szCs w:val="28"/>
        </w:rPr>
        <w:t xml:space="preserve"> </w:t>
      </w:r>
      <w:r w:rsidR="00591FDD" w:rsidRPr="00CD4DAF">
        <w:rPr>
          <w:rFonts w:ascii="Times New Roman" w:hAnsi="Times New Roman" w:cs="Times New Roman"/>
          <w:b/>
          <w:sz w:val="28"/>
          <w:szCs w:val="28"/>
        </w:rPr>
        <w:t>6</w:t>
      </w:r>
    </w:p>
    <w:p w14:paraId="2458701A" w14:textId="364BF0A2" w:rsidR="000C7DDB" w:rsidRPr="00CD4DAF" w:rsidRDefault="00F05C05" w:rsidP="00CD4DAF">
      <w:pPr>
        <w:jc w:val="center"/>
        <w:rPr>
          <w:rFonts w:ascii="Times New Roman" w:hAnsi="Times New Roman" w:cs="Times New Roman"/>
          <w:b/>
          <w:sz w:val="28"/>
          <w:szCs w:val="28"/>
        </w:rPr>
      </w:pPr>
      <w:r w:rsidRPr="00CD4DAF">
        <w:rPr>
          <w:rFonts w:ascii="Times New Roman" w:hAnsi="Times New Roman" w:cs="Times New Roman"/>
          <w:b/>
          <w:sz w:val="28"/>
          <w:szCs w:val="28"/>
        </w:rPr>
        <w:t xml:space="preserve"> Thông tin, dữ liệu về vốn đầu tư trực tiếp nước ngoài vào lĩnh vực kinh doanh bất động sản; hoạt động của doanh nghiệp có ngành nghề kinh doanh bất động sản</w:t>
      </w:r>
    </w:p>
    <w:p w14:paraId="3BD76C1D" w14:textId="431FEFB9" w:rsidR="00623BC1" w:rsidRPr="00CD4DAF" w:rsidRDefault="00623BC1" w:rsidP="00CD4DAF">
      <w:pPr>
        <w:jc w:val="center"/>
        <w:rPr>
          <w:rFonts w:ascii="Times New Roman" w:hAnsi="Times New Roman" w:cs="Times New Roman"/>
          <w:sz w:val="28"/>
          <w:szCs w:val="28"/>
        </w:rPr>
      </w:pPr>
      <w:r w:rsidRPr="00CD4DAF">
        <w:rPr>
          <w:rFonts w:ascii="Times New Roman" w:hAnsi="Times New Roman" w:cs="Times New Roman"/>
          <w:sz w:val="28"/>
          <w:szCs w:val="28"/>
        </w:rPr>
        <w:t xml:space="preserve">Kỳ báo cáo: </w:t>
      </w:r>
      <w:r w:rsidR="00A90479" w:rsidRPr="00CD4DAF">
        <w:rPr>
          <w:rFonts w:ascii="Times New Roman" w:hAnsi="Times New Roman" w:cs="Times New Roman"/>
          <w:sz w:val="28"/>
          <w:szCs w:val="28"/>
        </w:rPr>
        <w:t>tháng</w:t>
      </w:r>
    </w:p>
    <w:p w14:paraId="525B5858" w14:textId="558FB765" w:rsidR="00623BC1" w:rsidRPr="00CD4DAF" w:rsidRDefault="00623BC1" w:rsidP="00CD4DAF">
      <w:pPr>
        <w:rPr>
          <w:rFonts w:ascii="Times New Roman" w:hAnsi="Times New Roman" w:cs="Times New Roman"/>
          <w:sz w:val="28"/>
          <w:szCs w:val="28"/>
        </w:rPr>
      </w:pPr>
      <w:r w:rsidRPr="00CD4DAF">
        <w:rPr>
          <w:rFonts w:ascii="Times New Roman" w:hAnsi="Times New Roman" w:cs="Times New Roman"/>
          <w:sz w:val="28"/>
          <w:szCs w:val="28"/>
        </w:rPr>
        <w:t>Đơn vị chia sẻ, cung cấp thông tin: Bộ Tài chính</w:t>
      </w:r>
    </w:p>
    <w:p w14:paraId="550ED83F" w14:textId="145882E2" w:rsidR="00F05C05" w:rsidRPr="00CD4DAF" w:rsidRDefault="00F05C05" w:rsidP="00CD4DAF">
      <w:pPr>
        <w:jc w:val="right"/>
        <w:rPr>
          <w:rFonts w:ascii="Times New Roman" w:hAnsi="Times New Roman" w:cs="Times New Roman"/>
          <w:i/>
          <w:sz w:val="28"/>
          <w:szCs w:val="28"/>
        </w:rPr>
      </w:pPr>
      <w:r w:rsidRPr="00CD4DAF">
        <w:rPr>
          <w:rFonts w:ascii="Times New Roman" w:hAnsi="Times New Roman" w:cs="Times New Roman"/>
          <w:i/>
          <w:sz w:val="28"/>
          <w:szCs w:val="28"/>
        </w:rPr>
        <w:t>Đơn vị tính: Tỷ USD</w:t>
      </w:r>
    </w:p>
    <w:tbl>
      <w:tblPr>
        <w:tblW w:w="5000" w:type="pct"/>
        <w:tblLook w:val="04A0" w:firstRow="1" w:lastRow="0" w:firstColumn="1" w:lastColumn="0" w:noHBand="0" w:noVBand="1"/>
      </w:tblPr>
      <w:tblGrid>
        <w:gridCol w:w="605"/>
        <w:gridCol w:w="5135"/>
        <w:gridCol w:w="1463"/>
        <w:gridCol w:w="1803"/>
      </w:tblGrid>
      <w:tr w:rsidR="00CD4DAF" w:rsidRPr="00CD4DAF" w14:paraId="71CD72C3" w14:textId="77777777" w:rsidTr="00F05C05">
        <w:trPr>
          <w:trHeight w:val="315"/>
        </w:trPr>
        <w:tc>
          <w:tcPr>
            <w:tcW w:w="336" w:type="pct"/>
            <w:tcBorders>
              <w:top w:val="single" w:sz="8" w:space="0" w:color="auto"/>
              <w:left w:val="single" w:sz="8" w:space="0" w:color="auto"/>
              <w:bottom w:val="nil"/>
              <w:right w:val="nil"/>
            </w:tcBorders>
            <w:shd w:val="clear" w:color="000000" w:fill="FFFFFF"/>
            <w:vAlign w:val="center"/>
            <w:hideMark/>
          </w:tcPr>
          <w:p w14:paraId="23959521" w14:textId="77777777" w:rsidR="00F05C05" w:rsidRPr="00CD4DAF" w:rsidRDefault="00F05C05"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TT</w:t>
            </w:r>
          </w:p>
        </w:tc>
        <w:tc>
          <w:tcPr>
            <w:tcW w:w="2851" w:type="pct"/>
            <w:tcBorders>
              <w:top w:val="single" w:sz="8" w:space="0" w:color="auto"/>
              <w:left w:val="single" w:sz="8" w:space="0" w:color="auto"/>
              <w:bottom w:val="nil"/>
              <w:right w:val="nil"/>
            </w:tcBorders>
            <w:shd w:val="clear" w:color="000000" w:fill="FFFFFF"/>
            <w:vAlign w:val="center"/>
            <w:hideMark/>
          </w:tcPr>
          <w:p w14:paraId="3C86D7C6" w14:textId="77777777" w:rsidR="00F05C05" w:rsidRPr="00CD4DAF" w:rsidRDefault="00F05C05"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Nội dung</w:t>
            </w:r>
          </w:p>
        </w:tc>
        <w:tc>
          <w:tcPr>
            <w:tcW w:w="812" w:type="pct"/>
            <w:tcBorders>
              <w:top w:val="single" w:sz="8" w:space="0" w:color="auto"/>
              <w:left w:val="single" w:sz="8" w:space="0" w:color="auto"/>
              <w:bottom w:val="nil"/>
              <w:right w:val="nil"/>
            </w:tcBorders>
            <w:shd w:val="clear" w:color="000000" w:fill="FFFFFF"/>
            <w:vAlign w:val="center"/>
            <w:hideMark/>
          </w:tcPr>
          <w:p w14:paraId="1C109708" w14:textId="77777777" w:rsidR="00F05C05" w:rsidRPr="00CD4DAF" w:rsidRDefault="00F05C05"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Số trong kỳ báo cáo</w:t>
            </w:r>
          </w:p>
        </w:tc>
        <w:tc>
          <w:tcPr>
            <w:tcW w:w="1001" w:type="pct"/>
            <w:tcBorders>
              <w:top w:val="single" w:sz="8" w:space="0" w:color="auto"/>
              <w:left w:val="single" w:sz="8" w:space="0" w:color="auto"/>
              <w:bottom w:val="nil"/>
              <w:right w:val="single" w:sz="8" w:space="0" w:color="auto"/>
            </w:tcBorders>
            <w:shd w:val="clear" w:color="000000" w:fill="FFFFFF"/>
            <w:vAlign w:val="center"/>
            <w:hideMark/>
          </w:tcPr>
          <w:p w14:paraId="437EC80D" w14:textId="77777777" w:rsidR="00F05C05" w:rsidRPr="00CD4DAF" w:rsidRDefault="00F05C05"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Số lũy kế từ đầu năm</w:t>
            </w:r>
          </w:p>
        </w:tc>
      </w:tr>
      <w:tr w:rsidR="00CD4DAF" w:rsidRPr="00CD4DAF" w14:paraId="040BAA04" w14:textId="77777777" w:rsidTr="00F05C05">
        <w:trPr>
          <w:trHeight w:val="315"/>
        </w:trPr>
        <w:tc>
          <w:tcPr>
            <w:tcW w:w="336" w:type="pct"/>
            <w:tcBorders>
              <w:top w:val="single" w:sz="8" w:space="0" w:color="auto"/>
              <w:left w:val="single" w:sz="8" w:space="0" w:color="auto"/>
              <w:bottom w:val="nil"/>
              <w:right w:val="nil"/>
            </w:tcBorders>
            <w:shd w:val="clear" w:color="000000" w:fill="FFFFFF"/>
            <w:vAlign w:val="center"/>
            <w:hideMark/>
          </w:tcPr>
          <w:p w14:paraId="0D04658C" w14:textId="77777777" w:rsidR="00F05C05" w:rsidRPr="00CD4DAF" w:rsidRDefault="00F05C05"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I</w:t>
            </w:r>
          </w:p>
        </w:tc>
        <w:tc>
          <w:tcPr>
            <w:tcW w:w="2851" w:type="pct"/>
            <w:tcBorders>
              <w:top w:val="single" w:sz="8" w:space="0" w:color="auto"/>
              <w:left w:val="single" w:sz="8" w:space="0" w:color="auto"/>
              <w:bottom w:val="nil"/>
              <w:right w:val="nil"/>
            </w:tcBorders>
            <w:shd w:val="clear" w:color="000000" w:fill="FFFFFF"/>
            <w:vAlign w:val="center"/>
            <w:hideMark/>
          </w:tcPr>
          <w:p w14:paraId="7CB8543E" w14:textId="77777777" w:rsidR="00F05C05" w:rsidRPr="00CD4DAF" w:rsidRDefault="00F05C05" w:rsidP="00CD4DAF">
            <w:pPr>
              <w:spacing w:after="0" w:line="240" w:lineRule="auto"/>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Về vốn đầu tư trực tiếp nước ngoài vào lĩnh vực kinh doanh bất động sản</w:t>
            </w:r>
          </w:p>
        </w:tc>
        <w:tc>
          <w:tcPr>
            <w:tcW w:w="812" w:type="pct"/>
            <w:tcBorders>
              <w:top w:val="single" w:sz="8" w:space="0" w:color="auto"/>
              <w:left w:val="single" w:sz="8" w:space="0" w:color="auto"/>
              <w:bottom w:val="nil"/>
              <w:right w:val="nil"/>
            </w:tcBorders>
            <w:shd w:val="clear" w:color="000000" w:fill="FFFFFF"/>
            <w:vAlign w:val="center"/>
            <w:hideMark/>
          </w:tcPr>
          <w:p w14:paraId="4684CB0E"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c>
          <w:tcPr>
            <w:tcW w:w="1001" w:type="pct"/>
            <w:tcBorders>
              <w:top w:val="single" w:sz="8" w:space="0" w:color="auto"/>
              <w:left w:val="single" w:sz="8" w:space="0" w:color="auto"/>
              <w:bottom w:val="nil"/>
              <w:right w:val="single" w:sz="8" w:space="0" w:color="auto"/>
            </w:tcBorders>
            <w:shd w:val="clear" w:color="000000" w:fill="FFFFFF"/>
            <w:vAlign w:val="center"/>
            <w:hideMark/>
          </w:tcPr>
          <w:p w14:paraId="6F6EADBA"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6B0B9E7A" w14:textId="77777777" w:rsidTr="00F05C05">
        <w:trPr>
          <w:trHeight w:val="525"/>
        </w:trPr>
        <w:tc>
          <w:tcPr>
            <w:tcW w:w="336" w:type="pct"/>
            <w:tcBorders>
              <w:top w:val="single" w:sz="8" w:space="0" w:color="auto"/>
              <w:left w:val="single" w:sz="8" w:space="0" w:color="auto"/>
              <w:bottom w:val="nil"/>
              <w:right w:val="nil"/>
            </w:tcBorders>
            <w:shd w:val="clear" w:color="000000" w:fill="FFFFFF"/>
            <w:vAlign w:val="center"/>
            <w:hideMark/>
          </w:tcPr>
          <w:p w14:paraId="4E860F3A" w14:textId="77777777" w:rsidR="00F05C05" w:rsidRPr="00CD4DAF" w:rsidRDefault="00F05C05"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c>
          <w:tcPr>
            <w:tcW w:w="2851" w:type="pct"/>
            <w:tcBorders>
              <w:top w:val="single" w:sz="8" w:space="0" w:color="auto"/>
              <w:left w:val="single" w:sz="8" w:space="0" w:color="auto"/>
              <w:bottom w:val="nil"/>
              <w:right w:val="nil"/>
            </w:tcBorders>
            <w:shd w:val="clear" w:color="000000" w:fill="FFFFFF"/>
            <w:vAlign w:val="center"/>
            <w:hideMark/>
          </w:tcPr>
          <w:p w14:paraId="0803119F" w14:textId="7AF39E72" w:rsidR="00623BC1"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Tổng vốn đăng ký cấp mới, điều chỉnh và góp vốn mua cổ phần của nhà đầu tư nước ngoài vào lĩnh vực bất động sản</w:t>
            </w:r>
          </w:p>
        </w:tc>
        <w:tc>
          <w:tcPr>
            <w:tcW w:w="812" w:type="pct"/>
            <w:tcBorders>
              <w:top w:val="single" w:sz="8" w:space="0" w:color="auto"/>
              <w:left w:val="single" w:sz="8" w:space="0" w:color="auto"/>
              <w:bottom w:val="nil"/>
              <w:right w:val="nil"/>
            </w:tcBorders>
            <w:shd w:val="clear" w:color="000000" w:fill="FFFFFF"/>
            <w:vAlign w:val="center"/>
            <w:hideMark/>
          </w:tcPr>
          <w:p w14:paraId="78C7A34D"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c>
          <w:tcPr>
            <w:tcW w:w="1001" w:type="pct"/>
            <w:tcBorders>
              <w:top w:val="single" w:sz="8" w:space="0" w:color="auto"/>
              <w:left w:val="single" w:sz="8" w:space="0" w:color="auto"/>
              <w:bottom w:val="nil"/>
              <w:right w:val="single" w:sz="8" w:space="0" w:color="auto"/>
            </w:tcBorders>
            <w:shd w:val="clear" w:color="000000" w:fill="FFFFFF"/>
            <w:vAlign w:val="center"/>
            <w:hideMark/>
          </w:tcPr>
          <w:p w14:paraId="1DD0B710"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0932C146" w14:textId="77777777" w:rsidTr="00F05C05">
        <w:trPr>
          <w:trHeight w:val="315"/>
        </w:trPr>
        <w:tc>
          <w:tcPr>
            <w:tcW w:w="336" w:type="pct"/>
            <w:tcBorders>
              <w:top w:val="single" w:sz="8" w:space="0" w:color="auto"/>
              <w:left w:val="single" w:sz="8" w:space="0" w:color="auto"/>
              <w:bottom w:val="nil"/>
              <w:right w:val="nil"/>
            </w:tcBorders>
            <w:shd w:val="clear" w:color="000000" w:fill="FFFFFF"/>
            <w:vAlign w:val="center"/>
            <w:hideMark/>
          </w:tcPr>
          <w:p w14:paraId="37CB9AF8" w14:textId="77777777" w:rsidR="00F05C05" w:rsidRPr="00CD4DAF" w:rsidRDefault="00F05C05"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II</w:t>
            </w:r>
          </w:p>
        </w:tc>
        <w:tc>
          <w:tcPr>
            <w:tcW w:w="2851" w:type="pct"/>
            <w:tcBorders>
              <w:top w:val="single" w:sz="8" w:space="0" w:color="auto"/>
              <w:left w:val="single" w:sz="8" w:space="0" w:color="auto"/>
              <w:bottom w:val="nil"/>
              <w:right w:val="nil"/>
            </w:tcBorders>
            <w:shd w:val="clear" w:color="000000" w:fill="FFFFFF"/>
            <w:vAlign w:val="center"/>
            <w:hideMark/>
          </w:tcPr>
          <w:p w14:paraId="1904DE42" w14:textId="77777777" w:rsidR="00F05C05" w:rsidRPr="00CD4DAF" w:rsidRDefault="00F05C05" w:rsidP="00CD4DAF">
            <w:pPr>
              <w:spacing w:after="0" w:line="240" w:lineRule="auto"/>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Hoạt động của doanh nghiệp có ngành nghề kinh doanh bất động sản</w:t>
            </w:r>
          </w:p>
        </w:tc>
        <w:tc>
          <w:tcPr>
            <w:tcW w:w="812" w:type="pct"/>
            <w:tcBorders>
              <w:top w:val="single" w:sz="8" w:space="0" w:color="auto"/>
              <w:left w:val="single" w:sz="8" w:space="0" w:color="auto"/>
              <w:bottom w:val="nil"/>
              <w:right w:val="nil"/>
            </w:tcBorders>
            <w:shd w:val="clear" w:color="000000" w:fill="FFFFFF"/>
            <w:vAlign w:val="center"/>
            <w:hideMark/>
          </w:tcPr>
          <w:p w14:paraId="6ACF4C5C"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c>
          <w:tcPr>
            <w:tcW w:w="1001" w:type="pct"/>
            <w:tcBorders>
              <w:top w:val="single" w:sz="8" w:space="0" w:color="auto"/>
              <w:left w:val="single" w:sz="8" w:space="0" w:color="auto"/>
              <w:bottom w:val="nil"/>
              <w:right w:val="single" w:sz="8" w:space="0" w:color="auto"/>
            </w:tcBorders>
            <w:shd w:val="clear" w:color="000000" w:fill="FFFFFF"/>
            <w:vAlign w:val="center"/>
            <w:hideMark/>
          </w:tcPr>
          <w:p w14:paraId="2DB16314"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6EC31C90" w14:textId="77777777" w:rsidTr="00F05C05">
        <w:trPr>
          <w:trHeight w:val="315"/>
        </w:trPr>
        <w:tc>
          <w:tcPr>
            <w:tcW w:w="336" w:type="pct"/>
            <w:tcBorders>
              <w:top w:val="single" w:sz="8" w:space="0" w:color="auto"/>
              <w:left w:val="single" w:sz="8" w:space="0" w:color="auto"/>
              <w:bottom w:val="nil"/>
              <w:right w:val="nil"/>
            </w:tcBorders>
            <w:shd w:val="clear" w:color="000000" w:fill="FFFFFF"/>
            <w:vAlign w:val="center"/>
            <w:hideMark/>
          </w:tcPr>
          <w:p w14:paraId="7B2D4715" w14:textId="77777777" w:rsidR="00F05C05" w:rsidRPr="00CD4DAF" w:rsidRDefault="00F05C05"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1</w:t>
            </w:r>
          </w:p>
        </w:tc>
        <w:tc>
          <w:tcPr>
            <w:tcW w:w="2851" w:type="pct"/>
            <w:tcBorders>
              <w:top w:val="single" w:sz="8" w:space="0" w:color="auto"/>
              <w:left w:val="single" w:sz="8" w:space="0" w:color="auto"/>
              <w:bottom w:val="nil"/>
              <w:right w:val="nil"/>
            </w:tcBorders>
            <w:shd w:val="clear" w:color="000000" w:fill="FFFFFF"/>
            <w:vAlign w:val="center"/>
            <w:hideMark/>
          </w:tcPr>
          <w:p w14:paraId="130CFABA"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Số lượng doanh nghiệp đăng ký hoạt động mới</w:t>
            </w:r>
          </w:p>
        </w:tc>
        <w:tc>
          <w:tcPr>
            <w:tcW w:w="812" w:type="pct"/>
            <w:tcBorders>
              <w:top w:val="single" w:sz="8" w:space="0" w:color="auto"/>
              <w:left w:val="single" w:sz="8" w:space="0" w:color="auto"/>
              <w:bottom w:val="nil"/>
              <w:right w:val="nil"/>
            </w:tcBorders>
            <w:shd w:val="clear" w:color="000000" w:fill="FFFFFF"/>
            <w:vAlign w:val="center"/>
            <w:hideMark/>
          </w:tcPr>
          <w:p w14:paraId="73FB5C0D"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c>
          <w:tcPr>
            <w:tcW w:w="1001" w:type="pct"/>
            <w:tcBorders>
              <w:top w:val="single" w:sz="8" w:space="0" w:color="auto"/>
              <w:left w:val="single" w:sz="8" w:space="0" w:color="auto"/>
              <w:bottom w:val="nil"/>
              <w:right w:val="single" w:sz="8" w:space="0" w:color="auto"/>
            </w:tcBorders>
            <w:shd w:val="clear" w:color="000000" w:fill="FFFFFF"/>
            <w:vAlign w:val="center"/>
            <w:hideMark/>
          </w:tcPr>
          <w:p w14:paraId="0D075E8E"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4BD00294" w14:textId="77777777" w:rsidTr="00F05C05">
        <w:trPr>
          <w:trHeight w:val="315"/>
        </w:trPr>
        <w:tc>
          <w:tcPr>
            <w:tcW w:w="336" w:type="pct"/>
            <w:tcBorders>
              <w:top w:val="single" w:sz="8" w:space="0" w:color="auto"/>
              <w:left w:val="single" w:sz="8" w:space="0" w:color="auto"/>
              <w:bottom w:val="nil"/>
              <w:right w:val="nil"/>
            </w:tcBorders>
            <w:shd w:val="clear" w:color="000000" w:fill="FFFFFF"/>
            <w:vAlign w:val="center"/>
            <w:hideMark/>
          </w:tcPr>
          <w:p w14:paraId="4E2BBC3E" w14:textId="77777777" w:rsidR="00F05C05" w:rsidRPr="00CD4DAF" w:rsidRDefault="00F05C05"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2</w:t>
            </w:r>
          </w:p>
        </w:tc>
        <w:tc>
          <w:tcPr>
            <w:tcW w:w="2851" w:type="pct"/>
            <w:tcBorders>
              <w:top w:val="single" w:sz="8" w:space="0" w:color="auto"/>
              <w:left w:val="single" w:sz="8" w:space="0" w:color="auto"/>
              <w:bottom w:val="nil"/>
              <w:right w:val="nil"/>
            </w:tcBorders>
            <w:shd w:val="clear" w:color="000000" w:fill="FFFFFF"/>
            <w:vAlign w:val="center"/>
            <w:hideMark/>
          </w:tcPr>
          <w:p w14:paraId="7EE18125"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Số lượng doanh nghiệp tạm dừng hoạt động</w:t>
            </w:r>
          </w:p>
        </w:tc>
        <w:tc>
          <w:tcPr>
            <w:tcW w:w="812" w:type="pct"/>
            <w:tcBorders>
              <w:top w:val="single" w:sz="8" w:space="0" w:color="auto"/>
              <w:left w:val="single" w:sz="8" w:space="0" w:color="auto"/>
              <w:bottom w:val="nil"/>
              <w:right w:val="nil"/>
            </w:tcBorders>
            <w:shd w:val="clear" w:color="000000" w:fill="FFFFFF"/>
            <w:vAlign w:val="center"/>
            <w:hideMark/>
          </w:tcPr>
          <w:p w14:paraId="2C24547D"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c>
          <w:tcPr>
            <w:tcW w:w="1001" w:type="pct"/>
            <w:tcBorders>
              <w:top w:val="single" w:sz="8" w:space="0" w:color="auto"/>
              <w:left w:val="single" w:sz="8" w:space="0" w:color="auto"/>
              <w:bottom w:val="nil"/>
              <w:right w:val="single" w:sz="8" w:space="0" w:color="auto"/>
            </w:tcBorders>
            <w:shd w:val="clear" w:color="000000" w:fill="FFFFFF"/>
            <w:vAlign w:val="center"/>
            <w:hideMark/>
          </w:tcPr>
          <w:p w14:paraId="08CA168E"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0B687A17" w14:textId="77777777" w:rsidTr="00F05C05">
        <w:trPr>
          <w:trHeight w:val="315"/>
        </w:trPr>
        <w:tc>
          <w:tcPr>
            <w:tcW w:w="336" w:type="pct"/>
            <w:tcBorders>
              <w:top w:val="single" w:sz="8" w:space="0" w:color="auto"/>
              <w:left w:val="single" w:sz="8" w:space="0" w:color="auto"/>
              <w:bottom w:val="single" w:sz="8" w:space="0" w:color="auto"/>
              <w:right w:val="nil"/>
            </w:tcBorders>
            <w:shd w:val="clear" w:color="000000" w:fill="FFFFFF"/>
            <w:vAlign w:val="center"/>
            <w:hideMark/>
          </w:tcPr>
          <w:p w14:paraId="05FFBC10" w14:textId="77777777" w:rsidR="00F05C05" w:rsidRPr="00CD4DAF" w:rsidRDefault="00F05C05"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3</w:t>
            </w:r>
          </w:p>
        </w:tc>
        <w:tc>
          <w:tcPr>
            <w:tcW w:w="2851" w:type="pct"/>
            <w:tcBorders>
              <w:top w:val="single" w:sz="8" w:space="0" w:color="auto"/>
              <w:left w:val="single" w:sz="8" w:space="0" w:color="auto"/>
              <w:bottom w:val="single" w:sz="8" w:space="0" w:color="auto"/>
              <w:right w:val="nil"/>
            </w:tcBorders>
            <w:shd w:val="clear" w:color="000000" w:fill="FFFFFF"/>
            <w:vAlign w:val="center"/>
            <w:hideMark/>
          </w:tcPr>
          <w:p w14:paraId="3EDE728D"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Số lượng doanh nghiệp giải thể</w:t>
            </w:r>
          </w:p>
        </w:tc>
        <w:tc>
          <w:tcPr>
            <w:tcW w:w="812" w:type="pct"/>
            <w:tcBorders>
              <w:top w:val="single" w:sz="8" w:space="0" w:color="auto"/>
              <w:left w:val="single" w:sz="8" w:space="0" w:color="auto"/>
              <w:bottom w:val="single" w:sz="8" w:space="0" w:color="auto"/>
              <w:right w:val="nil"/>
            </w:tcBorders>
            <w:shd w:val="clear" w:color="000000" w:fill="FFFFFF"/>
            <w:vAlign w:val="center"/>
            <w:hideMark/>
          </w:tcPr>
          <w:p w14:paraId="76DD62A9"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c>
          <w:tcPr>
            <w:tcW w:w="1001"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261EECA0" w14:textId="77777777" w:rsidR="00F05C05" w:rsidRPr="00CD4DAF" w:rsidRDefault="00F05C0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bl>
    <w:p w14:paraId="3C0BE8A9" w14:textId="77777777" w:rsidR="00F52C45" w:rsidRPr="00CD4DAF" w:rsidRDefault="00F52C45" w:rsidP="00CD4DAF">
      <w:pPr>
        <w:jc w:val="center"/>
        <w:rPr>
          <w:rFonts w:ascii="Times New Roman" w:hAnsi="Times New Roman" w:cs="Times New Roman"/>
          <w:b/>
          <w:sz w:val="28"/>
          <w:szCs w:val="28"/>
        </w:rPr>
      </w:pPr>
    </w:p>
    <w:p w14:paraId="461FE96A" w14:textId="3DC5E62C" w:rsidR="002E7625" w:rsidRPr="00CD4DAF" w:rsidRDefault="002E7625" w:rsidP="00CD4DAF">
      <w:pPr>
        <w:jc w:val="center"/>
        <w:rPr>
          <w:rFonts w:ascii="Times New Roman" w:hAnsi="Times New Roman" w:cs="Times New Roman"/>
          <w:b/>
          <w:sz w:val="28"/>
          <w:szCs w:val="28"/>
        </w:rPr>
      </w:pPr>
      <w:r w:rsidRPr="00CD4DAF">
        <w:rPr>
          <w:rFonts w:ascii="Times New Roman" w:hAnsi="Times New Roman" w:cs="Times New Roman"/>
          <w:b/>
          <w:sz w:val="28"/>
          <w:szCs w:val="28"/>
        </w:rPr>
        <w:lastRenderedPageBreak/>
        <w:t xml:space="preserve">Biểu số </w:t>
      </w:r>
      <w:r w:rsidR="00591FDD" w:rsidRPr="00CD4DAF">
        <w:rPr>
          <w:rFonts w:ascii="Times New Roman" w:hAnsi="Times New Roman" w:cs="Times New Roman"/>
          <w:b/>
          <w:sz w:val="28"/>
          <w:szCs w:val="28"/>
        </w:rPr>
        <w:t>7</w:t>
      </w:r>
    </w:p>
    <w:p w14:paraId="7DFAC014" w14:textId="79B85EF8" w:rsidR="002E7625" w:rsidRPr="00CD4DAF" w:rsidRDefault="002E7625" w:rsidP="00CD4DAF">
      <w:pPr>
        <w:spacing w:line="240" w:lineRule="auto"/>
        <w:jc w:val="center"/>
        <w:rPr>
          <w:rFonts w:ascii="Times New Roman" w:hAnsi="Times New Roman" w:cs="Times New Roman"/>
          <w:b/>
          <w:sz w:val="28"/>
          <w:szCs w:val="28"/>
        </w:rPr>
      </w:pPr>
      <w:r w:rsidRPr="00CD4DAF">
        <w:rPr>
          <w:rFonts w:ascii="Times New Roman" w:hAnsi="Times New Roman" w:cs="Times New Roman"/>
          <w:b/>
          <w:sz w:val="28"/>
          <w:szCs w:val="28"/>
        </w:rPr>
        <w:t>Thông tin, dữ liệu về thuế đối với hoạt động chuyển nhượng bất động sản</w:t>
      </w:r>
    </w:p>
    <w:p w14:paraId="3FC96487" w14:textId="2BCCBDBA" w:rsidR="00623BC1" w:rsidRPr="00CD4DAF" w:rsidRDefault="00623BC1" w:rsidP="00CD4DAF">
      <w:pPr>
        <w:spacing w:line="240" w:lineRule="auto"/>
        <w:jc w:val="center"/>
        <w:rPr>
          <w:rFonts w:ascii="Times New Roman" w:hAnsi="Times New Roman" w:cs="Times New Roman"/>
          <w:sz w:val="28"/>
          <w:szCs w:val="28"/>
        </w:rPr>
      </w:pPr>
      <w:r w:rsidRPr="00CD4DAF">
        <w:rPr>
          <w:rFonts w:ascii="Times New Roman" w:hAnsi="Times New Roman" w:cs="Times New Roman"/>
          <w:sz w:val="28"/>
          <w:szCs w:val="28"/>
        </w:rPr>
        <w:t xml:space="preserve">Kỳ báo cáo: </w:t>
      </w:r>
      <w:r w:rsidR="00A90479" w:rsidRPr="00CD4DAF">
        <w:rPr>
          <w:rFonts w:ascii="Times New Roman" w:hAnsi="Times New Roman" w:cs="Times New Roman"/>
          <w:sz w:val="28"/>
          <w:szCs w:val="28"/>
        </w:rPr>
        <w:t>tháng</w:t>
      </w:r>
    </w:p>
    <w:p w14:paraId="312050D2" w14:textId="2C225986" w:rsidR="00623BC1" w:rsidRPr="00CD4DAF" w:rsidRDefault="00623BC1" w:rsidP="00CD4DAF">
      <w:pPr>
        <w:spacing w:line="240" w:lineRule="auto"/>
        <w:rPr>
          <w:b/>
        </w:rPr>
      </w:pPr>
      <w:r w:rsidRPr="00CD4DAF">
        <w:rPr>
          <w:rFonts w:ascii="Times New Roman" w:hAnsi="Times New Roman" w:cs="Times New Roman"/>
          <w:sz w:val="28"/>
          <w:szCs w:val="28"/>
        </w:rPr>
        <w:t>Đơn vị chia sẻ, cung cấp thông tin: Bộ Tài chính</w:t>
      </w:r>
    </w:p>
    <w:p w14:paraId="05390DFC" w14:textId="3AC8603C" w:rsidR="002E7625" w:rsidRPr="00CD4DAF" w:rsidRDefault="002E7625" w:rsidP="00CD4DAF">
      <w:pPr>
        <w:jc w:val="right"/>
        <w:rPr>
          <w:rFonts w:ascii="Times New Roman" w:hAnsi="Times New Roman" w:cs="Times New Roman"/>
          <w:i/>
          <w:sz w:val="28"/>
          <w:szCs w:val="28"/>
        </w:rPr>
      </w:pPr>
      <w:r w:rsidRPr="00CD4DAF">
        <w:rPr>
          <w:rFonts w:ascii="Times New Roman" w:hAnsi="Times New Roman" w:cs="Times New Roman"/>
          <w:i/>
          <w:sz w:val="28"/>
          <w:szCs w:val="28"/>
        </w:rPr>
        <w:t>Đơn vị tính: Triệu đồng</w:t>
      </w:r>
    </w:p>
    <w:tbl>
      <w:tblPr>
        <w:tblW w:w="13664" w:type="dxa"/>
        <w:tblLook w:val="04A0" w:firstRow="1" w:lastRow="0" w:firstColumn="1" w:lastColumn="0" w:noHBand="0" w:noVBand="1"/>
      </w:tblPr>
      <w:tblGrid>
        <w:gridCol w:w="960"/>
        <w:gridCol w:w="4660"/>
        <w:gridCol w:w="3280"/>
        <w:gridCol w:w="1588"/>
        <w:gridCol w:w="1588"/>
        <w:gridCol w:w="1588"/>
      </w:tblGrid>
      <w:tr w:rsidR="00CD4DAF" w:rsidRPr="00CD4DAF" w14:paraId="39856D28" w14:textId="77777777" w:rsidTr="00327241">
        <w:trPr>
          <w:gridAfter w:val="3"/>
          <w:wAfter w:w="4764" w:type="dxa"/>
          <w:trHeight w:val="1097"/>
        </w:trPr>
        <w:tc>
          <w:tcPr>
            <w:tcW w:w="960"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4DECA37F" w14:textId="77777777" w:rsidR="00F52C45" w:rsidRPr="00CD4DAF" w:rsidRDefault="00F52C45"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STT</w:t>
            </w:r>
          </w:p>
        </w:tc>
        <w:tc>
          <w:tcPr>
            <w:tcW w:w="4660"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0A4926B1" w14:textId="77777777" w:rsidR="00F52C45" w:rsidRPr="00CD4DAF" w:rsidRDefault="00F52C45"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Loại bất động sản</w:t>
            </w:r>
          </w:p>
        </w:tc>
        <w:tc>
          <w:tcPr>
            <w:tcW w:w="3280" w:type="dxa"/>
            <w:tcBorders>
              <w:top w:val="single" w:sz="8" w:space="0" w:color="auto"/>
              <w:left w:val="nil"/>
              <w:right w:val="single" w:sz="8" w:space="0" w:color="auto"/>
            </w:tcBorders>
            <w:shd w:val="clear" w:color="000000" w:fill="FFFFFF"/>
            <w:vAlign w:val="center"/>
            <w:hideMark/>
          </w:tcPr>
          <w:p w14:paraId="335E08D4" w14:textId="486D0280" w:rsidR="00F52C45" w:rsidRPr="00CD4DAF" w:rsidRDefault="00F52C45" w:rsidP="00CD4DAF">
            <w:pPr>
              <w:spacing w:after="0" w:line="240" w:lineRule="auto"/>
              <w:jc w:val="center"/>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Số tiền</w:t>
            </w:r>
          </w:p>
        </w:tc>
      </w:tr>
      <w:tr w:rsidR="00CD4DAF" w:rsidRPr="00CD4DAF" w14:paraId="0D99D482" w14:textId="77777777" w:rsidTr="00F52C45">
        <w:trPr>
          <w:gridAfter w:val="3"/>
          <w:wAfter w:w="4764" w:type="dxa"/>
          <w:trHeight w:val="315"/>
        </w:trPr>
        <w:tc>
          <w:tcPr>
            <w:tcW w:w="960" w:type="dxa"/>
            <w:tcBorders>
              <w:top w:val="single" w:sz="8" w:space="0" w:color="auto"/>
              <w:left w:val="single" w:sz="8" w:space="0" w:color="auto"/>
              <w:bottom w:val="nil"/>
              <w:right w:val="nil"/>
            </w:tcBorders>
            <w:shd w:val="clear" w:color="000000" w:fill="FFFFFF"/>
            <w:vAlign w:val="center"/>
            <w:hideMark/>
          </w:tcPr>
          <w:p w14:paraId="101CF233" w14:textId="77777777" w:rsidR="002E7625" w:rsidRPr="00CD4DAF" w:rsidRDefault="002E7625"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1</w:t>
            </w:r>
          </w:p>
        </w:tc>
        <w:tc>
          <w:tcPr>
            <w:tcW w:w="4660" w:type="dxa"/>
            <w:tcBorders>
              <w:top w:val="single" w:sz="8" w:space="0" w:color="auto"/>
              <w:left w:val="single" w:sz="8" w:space="0" w:color="auto"/>
              <w:bottom w:val="nil"/>
              <w:right w:val="nil"/>
            </w:tcBorders>
            <w:shd w:val="clear" w:color="000000" w:fill="FFFFFF"/>
            <w:vAlign w:val="center"/>
            <w:hideMark/>
          </w:tcPr>
          <w:p w14:paraId="418444DA" w14:textId="77777777" w:rsidR="002E7625" w:rsidRPr="00CD4DAF" w:rsidRDefault="002E762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Bất động sản (mục đích sử dụng là đất ở)</w:t>
            </w:r>
          </w:p>
        </w:tc>
        <w:tc>
          <w:tcPr>
            <w:tcW w:w="3280" w:type="dxa"/>
            <w:tcBorders>
              <w:top w:val="single" w:sz="8" w:space="0" w:color="auto"/>
              <w:left w:val="single" w:sz="8" w:space="0" w:color="auto"/>
              <w:bottom w:val="nil"/>
              <w:right w:val="single" w:sz="8" w:space="0" w:color="auto"/>
            </w:tcBorders>
            <w:shd w:val="clear" w:color="000000" w:fill="FFFFFF"/>
            <w:vAlign w:val="center"/>
            <w:hideMark/>
          </w:tcPr>
          <w:p w14:paraId="0A522D20" w14:textId="77777777" w:rsidR="002E7625" w:rsidRPr="00CD4DAF" w:rsidRDefault="002E762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62F7D036" w14:textId="77777777" w:rsidTr="00F52C45">
        <w:trPr>
          <w:gridAfter w:val="3"/>
          <w:wAfter w:w="4764" w:type="dxa"/>
          <w:trHeight w:val="315"/>
        </w:trPr>
        <w:tc>
          <w:tcPr>
            <w:tcW w:w="960" w:type="dxa"/>
            <w:tcBorders>
              <w:top w:val="single" w:sz="8" w:space="0" w:color="auto"/>
              <w:left w:val="single" w:sz="8" w:space="0" w:color="auto"/>
              <w:bottom w:val="nil"/>
              <w:right w:val="nil"/>
            </w:tcBorders>
            <w:shd w:val="clear" w:color="000000" w:fill="FFFFFF"/>
            <w:vAlign w:val="center"/>
          </w:tcPr>
          <w:p w14:paraId="617A3553" w14:textId="74FD76D7" w:rsidR="002E7625" w:rsidRPr="00CD4DAF" w:rsidRDefault="00A90479"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w:t>
            </w:r>
          </w:p>
        </w:tc>
        <w:tc>
          <w:tcPr>
            <w:tcW w:w="4660" w:type="dxa"/>
            <w:tcBorders>
              <w:top w:val="single" w:sz="8" w:space="0" w:color="auto"/>
              <w:left w:val="single" w:sz="8" w:space="0" w:color="auto"/>
              <w:bottom w:val="nil"/>
              <w:right w:val="nil"/>
            </w:tcBorders>
            <w:shd w:val="clear" w:color="000000" w:fill="FFFFFF"/>
            <w:vAlign w:val="center"/>
            <w:hideMark/>
          </w:tcPr>
          <w:p w14:paraId="285C908A" w14:textId="77777777" w:rsidR="002E7625" w:rsidRPr="00CD4DAF" w:rsidRDefault="002E762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Đất ở đô thị</w:t>
            </w:r>
          </w:p>
        </w:tc>
        <w:tc>
          <w:tcPr>
            <w:tcW w:w="3280" w:type="dxa"/>
            <w:tcBorders>
              <w:top w:val="single" w:sz="8" w:space="0" w:color="auto"/>
              <w:left w:val="single" w:sz="8" w:space="0" w:color="auto"/>
              <w:bottom w:val="nil"/>
              <w:right w:val="single" w:sz="8" w:space="0" w:color="auto"/>
            </w:tcBorders>
            <w:shd w:val="clear" w:color="000000" w:fill="FFFFFF"/>
            <w:vAlign w:val="center"/>
            <w:hideMark/>
          </w:tcPr>
          <w:p w14:paraId="0221BA61" w14:textId="77777777" w:rsidR="002E7625" w:rsidRPr="00CD4DAF" w:rsidRDefault="002E762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3E3182EA" w14:textId="77777777" w:rsidTr="00F52C45">
        <w:trPr>
          <w:gridAfter w:val="3"/>
          <w:wAfter w:w="4764" w:type="dxa"/>
          <w:trHeight w:val="315"/>
        </w:trPr>
        <w:tc>
          <w:tcPr>
            <w:tcW w:w="960" w:type="dxa"/>
            <w:tcBorders>
              <w:top w:val="single" w:sz="8" w:space="0" w:color="auto"/>
              <w:left w:val="single" w:sz="8" w:space="0" w:color="auto"/>
              <w:bottom w:val="nil"/>
              <w:right w:val="nil"/>
            </w:tcBorders>
            <w:shd w:val="clear" w:color="000000" w:fill="FFFFFF"/>
            <w:vAlign w:val="center"/>
          </w:tcPr>
          <w:p w14:paraId="57FB9191" w14:textId="3AC51CE7" w:rsidR="002E7625" w:rsidRPr="00CD4DAF" w:rsidRDefault="00A90479"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w:t>
            </w:r>
          </w:p>
        </w:tc>
        <w:tc>
          <w:tcPr>
            <w:tcW w:w="4660" w:type="dxa"/>
            <w:tcBorders>
              <w:top w:val="single" w:sz="8" w:space="0" w:color="auto"/>
              <w:left w:val="single" w:sz="8" w:space="0" w:color="auto"/>
              <w:bottom w:val="nil"/>
              <w:right w:val="nil"/>
            </w:tcBorders>
            <w:shd w:val="clear" w:color="000000" w:fill="FFFFFF"/>
            <w:vAlign w:val="center"/>
            <w:hideMark/>
          </w:tcPr>
          <w:p w14:paraId="690C525F" w14:textId="77777777" w:rsidR="002E7625" w:rsidRPr="00CD4DAF" w:rsidRDefault="002E762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Đất ở nông thôn</w:t>
            </w:r>
          </w:p>
        </w:tc>
        <w:tc>
          <w:tcPr>
            <w:tcW w:w="3280" w:type="dxa"/>
            <w:tcBorders>
              <w:top w:val="single" w:sz="8" w:space="0" w:color="auto"/>
              <w:left w:val="single" w:sz="8" w:space="0" w:color="auto"/>
              <w:bottom w:val="nil"/>
              <w:right w:val="single" w:sz="8" w:space="0" w:color="auto"/>
            </w:tcBorders>
            <w:shd w:val="clear" w:color="000000" w:fill="FFFFFF"/>
            <w:vAlign w:val="center"/>
            <w:hideMark/>
          </w:tcPr>
          <w:p w14:paraId="18C0F988" w14:textId="77777777" w:rsidR="002E7625" w:rsidRPr="00CD4DAF" w:rsidRDefault="002E762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4A1190F7" w14:textId="77777777" w:rsidTr="00F52C45">
        <w:trPr>
          <w:gridAfter w:val="3"/>
          <w:wAfter w:w="4764" w:type="dxa"/>
          <w:trHeight w:val="315"/>
        </w:trPr>
        <w:tc>
          <w:tcPr>
            <w:tcW w:w="960" w:type="dxa"/>
            <w:tcBorders>
              <w:top w:val="single" w:sz="8" w:space="0" w:color="auto"/>
              <w:left w:val="single" w:sz="8" w:space="0" w:color="auto"/>
              <w:bottom w:val="nil"/>
              <w:right w:val="nil"/>
            </w:tcBorders>
            <w:shd w:val="clear" w:color="000000" w:fill="FFFFFF"/>
            <w:vAlign w:val="center"/>
            <w:hideMark/>
          </w:tcPr>
          <w:p w14:paraId="0C7820CE" w14:textId="77777777" w:rsidR="002E7625" w:rsidRPr="00CD4DAF" w:rsidRDefault="002E7625"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2</w:t>
            </w:r>
          </w:p>
        </w:tc>
        <w:tc>
          <w:tcPr>
            <w:tcW w:w="4660" w:type="dxa"/>
            <w:tcBorders>
              <w:top w:val="single" w:sz="8" w:space="0" w:color="auto"/>
              <w:left w:val="single" w:sz="8" w:space="0" w:color="auto"/>
              <w:bottom w:val="nil"/>
              <w:right w:val="nil"/>
            </w:tcBorders>
            <w:shd w:val="clear" w:color="000000" w:fill="FFFFFF"/>
            <w:vAlign w:val="center"/>
            <w:hideMark/>
          </w:tcPr>
          <w:p w14:paraId="778F317C" w14:textId="77777777" w:rsidR="002E7625" w:rsidRPr="00CD4DAF" w:rsidRDefault="002E762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Bất động sản khác</w:t>
            </w:r>
          </w:p>
        </w:tc>
        <w:tc>
          <w:tcPr>
            <w:tcW w:w="3280" w:type="dxa"/>
            <w:tcBorders>
              <w:top w:val="single" w:sz="8" w:space="0" w:color="auto"/>
              <w:left w:val="single" w:sz="8" w:space="0" w:color="auto"/>
              <w:bottom w:val="nil"/>
              <w:right w:val="single" w:sz="8" w:space="0" w:color="auto"/>
            </w:tcBorders>
            <w:shd w:val="clear" w:color="000000" w:fill="FFFFFF"/>
            <w:vAlign w:val="center"/>
            <w:hideMark/>
          </w:tcPr>
          <w:p w14:paraId="4B6A5A28" w14:textId="77777777" w:rsidR="002E7625" w:rsidRPr="00CD4DAF" w:rsidRDefault="002E762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51FC87BA" w14:textId="77777777" w:rsidTr="00F52C45">
        <w:trPr>
          <w:gridAfter w:val="3"/>
          <w:wAfter w:w="4764" w:type="dxa"/>
          <w:trHeight w:val="315"/>
        </w:trPr>
        <w:tc>
          <w:tcPr>
            <w:tcW w:w="960" w:type="dxa"/>
            <w:tcBorders>
              <w:top w:val="single" w:sz="8" w:space="0" w:color="auto"/>
              <w:left w:val="single" w:sz="8" w:space="0" w:color="auto"/>
              <w:bottom w:val="single" w:sz="8" w:space="0" w:color="auto"/>
              <w:right w:val="nil"/>
            </w:tcBorders>
            <w:shd w:val="clear" w:color="000000" w:fill="FFFFFF"/>
            <w:vAlign w:val="center"/>
            <w:hideMark/>
          </w:tcPr>
          <w:p w14:paraId="1EF324CE" w14:textId="77777777" w:rsidR="002E7625" w:rsidRPr="00CD4DAF" w:rsidRDefault="002E762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c>
          <w:tcPr>
            <w:tcW w:w="4660" w:type="dxa"/>
            <w:tcBorders>
              <w:top w:val="single" w:sz="8" w:space="0" w:color="auto"/>
              <w:left w:val="single" w:sz="8" w:space="0" w:color="auto"/>
              <w:bottom w:val="single" w:sz="8" w:space="0" w:color="auto"/>
              <w:right w:val="nil"/>
            </w:tcBorders>
            <w:shd w:val="clear" w:color="000000" w:fill="FFFFFF"/>
            <w:vAlign w:val="center"/>
            <w:hideMark/>
          </w:tcPr>
          <w:p w14:paraId="70D7BAD7" w14:textId="77777777" w:rsidR="002E7625" w:rsidRPr="00CD4DAF" w:rsidRDefault="002E7625" w:rsidP="00CD4DAF">
            <w:pPr>
              <w:spacing w:after="0" w:line="240" w:lineRule="auto"/>
              <w:rPr>
                <w:rFonts w:ascii="Times New Roman" w:eastAsia="Times New Roman" w:hAnsi="Times New Roman" w:cs="Times New Roman"/>
                <w:b/>
                <w:bCs/>
                <w:kern w:val="0"/>
                <w:lang w:val="en-US"/>
                <w14:ligatures w14:val="none"/>
              </w:rPr>
            </w:pPr>
            <w:r w:rsidRPr="00CD4DAF">
              <w:rPr>
                <w:rFonts w:ascii="Times New Roman" w:eastAsia="Times New Roman" w:hAnsi="Times New Roman" w:cs="Times New Roman"/>
                <w:b/>
                <w:bCs/>
                <w:kern w:val="0"/>
                <w:lang w:val="en-US"/>
                <w14:ligatures w14:val="none"/>
              </w:rPr>
              <w:t>Tổng cộng</w:t>
            </w:r>
          </w:p>
        </w:tc>
        <w:tc>
          <w:tcPr>
            <w:tcW w:w="328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F27B94D" w14:textId="77777777" w:rsidR="002E7625" w:rsidRPr="00CD4DAF" w:rsidRDefault="002E7625" w:rsidP="00CD4DAF">
            <w:pPr>
              <w:spacing w:after="0" w:line="240" w:lineRule="auto"/>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 </w:t>
            </w:r>
          </w:p>
        </w:tc>
      </w:tr>
      <w:tr w:rsidR="00CD4DAF" w:rsidRPr="00CD4DAF" w14:paraId="7E62021F" w14:textId="59C39904" w:rsidTr="00F52C45">
        <w:trPr>
          <w:trHeight w:val="315"/>
        </w:trPr>
        <w:tc>
          <w:tcPr>
            <w:tcW w:w="960" w:type="dxa"/>
            <w:tcBorders>
              <w:top w:val="single" w:sz="8" w:space="0" w:color="auto"/>
              <w:left w:val="single" w:sz="8" w:space="0" w:color="auto"/>
              <w:bottom w:val="single" w:sz="8" w:space="0" w:color="auto"/>
              <w:right w:val="nil"/>
            </w:tcBorders>
            <w:shd w:val="clear" w:color="000000" w:fill="FFFFFF"/>
            <w:vAlign w:val="center"/>
          </w:tcPr>
          <w:p w14:paraId="6CF7064E" w14:textId="2CA2D73B" w:rsidR="00F52C45" w:rsidRPr="00CD4DAF" w:rsidRDefault="00F52C45"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3</w:t>
            </w:r>
          </w:p>
        </w:tc>
        <w:tc>
          <w:tcPr>
            <w:tcW w:w="4660" w:type="dxa"/>
            <w:tcBorders>
              <w:top w:val="single" w:sz="8" w:space="0" w:color="auto"/>
              <w:left w:val="single" w:sz="8" w:space="0" w:color="auto"/>
              <w:bottom w:val="single" w:sz="8" w:space="0" w:color="auto"/>
              <w:right w:val="nil"/>
            </w:tcBorders>
            <w:shd w:val="clear" w:color="000000" w:fill="FFFFFF"/>
            <w:vAlign w:val="center"/>
          </w:tcPr>
          <w:p w14:paraId="5BB9DB17" w14:textId="6DBA8B81" w:rsidR="00F52C45" w:rsidRPr="00CD4DAF" w:rsidRDefault="00F52C45" w:rsidP="00CD4DAF">
            <w:pPr>
              <w:spacing w:after="0" w:line="240" w:lineRule="auto"/>
              <w:rPr>
                <w:rFonts w:ascii="Times New Roman" w:eastAsia="Times New Roman" w:hAnsi="Times New Roman" w:cs="Times New Roman"/>
                <w:b/>
                <w:bCs/>
                <w:kern w:val="0"/>
                <w:lang w:val="en-US"/>
                <w14:ligatures w14:val="none"/>
              </w:rPr>
            </w:pPr>
            <w:r w:rsidRPr="00CD4DAF">
              <w:rPr>
                <w:rFonts w:ascii="Times New Roman" w:hAnsi="Times New Roman" w:cs="Times New Roman"/>
              </w:rPr>
              <w:t>Nghĩa vụ tài chính, thuế phát sinh từ giao dịch BĐS</w:t>
            </w:r>
          </w:p>
        </w:tc>
        <w:tc>
          <w:tcPr>
            <w:tcW w:w="3280" w:type="dxa"/>
            <w:tcBorders>
              <w:top w:val="single" w:sz="8" w:space="0" w:color="auto"/>
              <w:left w:val="single" w:sz="8" w:space="0" w:color="auto"/>
              <w:bottom w:val="single" w:sz="8" w:space="0" w:color="auto"/>
              <w:right w:val="single" w:sz="8" w:space="0" w:color="auto"/>
            </w:tcBorders>
            <w:shd w:val="clear" w:color="000000" w:fill="FFFFFF"/>
            <w:vAlign w:val="center"/>
          </w:tcPr>
          <w:p w14:paraId="0416EBD5" w14:textId="15912765" w:rsidR="00F52C45" w:rsidRPr="00CD4DAF" w:rsidRDefault="00F52C45" w:rsidP="00CD4DAF">
            <w:pPr>
              <w:spacing w:after="0" w:line="240" w:lineRule="auto"/>
              <w:rPr>
                <w:rFonts w:ascii="Times New Roman" w:eastAsia="Times New Roman" w:hAnsi="Times New Roman" w:cs="Times New Roman"/>
                <w:kern w:val="0"/>
                <w:lang w:val="en-US"/>
                <w14:ligatures w14:val="none"/>
              </w:rPr>
            </w:pPr>
          </w:p>
        </w:tc>
        <w:tc>
          <w:tcPr>
            <w:tcW w:w="1588" w:type="dxa"/>
            <w:vAlign w:val="center"/>
          </w:tcPr>
          <w:p w14:paraId="3FD21541" w14:textId="77777777" w:rsidR="00F52C45" w:rsidRPr="00CD4DAF" w:rsidRDefault="00F52C45" w:rsidP="00CD4DAF"/>
        </w:tc>
        <w:tc>
          <w:tcPr>
            <w:tcW w:w="1588" w:type="dxa"/>
            <w:vAlign w:val="center"/>
          </w:tcPr>
          <w:p w14:paraId="7986408B" w14:textId="77777777" w:rsidR="00F52C45" w:rsidRPr="00CD4DAF" w:rsidRDefault="00F52C45" w:rsidP="00CD4DAF"/>
        </w:tc>
        <w:tc>
          <w:tcPr>
            <w:tcW w:w="1588" w:type="dxa"/>
            <w:vAlign w:val="center"/>
          </w:tcPr>
          <w:p w14:paraId="2E66FDD9" w14:textId="77777777" w:rsidR="00F52C45" w:rsidRPr="00CD4DAF" w:rsidRDefault="00F52C45" w:rsidP="00CD4DAF"/>
        </w:tc>
      </w:tr>
      <w:tr w:rsidR="00CD4DAF" w:rsidRPr="00CD4DAF" w14:paraId="74B458E4" w14:textId="54A842C5" w:rsidTr="00F52C45">
        <w:trPr>
          <w:trHeight w:val="315"/>
        </w:trPr>
        <w:tc>
          <w:tcPr>
            <w:tcW w:w="960" w:type="dxa"/>
            <w:tcBorders>
              <w:top w:val="single" w:sz="8" w:space="0" w:color="auto"/>
              <w:left w:val="single" w:sz="8" w:space="0" w:color="auto"/>
              <w:bottom w:val="single" w:sz="8" w:space="0" w:color="auto"/>
              <w:right w:val="nil"/>
            </w:tcBorders>
            <w:shd w:val="clear" w:color="000000" w:fill="FFFFFF"/>
            <w:vAlign w:val="center"/>
          </w:tcPr>
          <w:p w14:paraId="546E096A" w14:textId="53BB3A4E" w:rsidR="00F52C45" w:rsidRPr="00CD4DAF" w:rsidRDefault="00F52C45" w:rsidP="00CD4DAF">
            <w:pPr>
              <w:spacing w:after="0" w:line="240" w:lineRule="auto"/>
              <w:jc w:val="center"/>
              <w:rPr>
                <w:rFonts w:ascii="Times New Roman" w:eastAsia="Times New Roman" w:hAnsi="Times New Roman" w:cs="Times New Roman"/>
                <w:kern w:val="0"/>
                <w:lang w:val="en-US"/>
                <w14:ligatures w14:val="none"/>
              </w:rPr>
            </w:pPr>
            <w:r w:rsidRPr="00CD4DAF">
              <w:rPr>
                <w:rFonts w:ascii="Times New Roman" w:eastAsia="Times New Roman" w:hAnsi="Times New Roman" w:cs="Times New Roman"/>
                <w:kern w:val="0"/>
                <w:lang w:val="en-US"/>
                <w14:ligatures w14:val="none"/>
              </w:rPr>
              <w:t>4</w:t>
            </w:r>
          </w:p>
        </w:tc>
        <w:tc>
          <w:tcPr>
            <w:tcW w:w="4660" w:type="dxa"/>
            <w:tcBorders>
              <w:top w:val="single" w:sz="8" w:space="0" w:color="auto"/>
              <w:left w:val="single" w:sz="8" w:space="0" w:color="auto"/>
              <w:bottom w:val="single" w:sz="8" w:space="0" w:color="auto"/>
              <w:right w:val="nil"/>
            </w:tcBorders>
            <w:shd w:val="clear" w:color="000000" w:fill="FFFFFF"/>
            <w:vAlign w:val="center"/>
          </w:tcPr>
          <w:p w14:paraId="1C6C02A0" w14:textId="0FF02995" w:rsidR="00F52C45" w:rsidRPr="00CD4DAF" w:rsidRDefault="00F52C45" w:rsidP="00CD4DAF">
            <w:pPr>
              <w:spacing w:after="0" w:line="240" w:lineRule="auto"/>
              <w:rPr>
                <w:rFonts w:ascii="Times New Roman" w:eastAsia="Times New Roman" w:hAnsi="Times New Roman" w:cs="Times New Roman"/>
                <w:b/>
                <w:bCs/>
                <w:kern w:val="0"/>
                <w:lang w:val="en-US"/>
                <w14:ligatures w14:val="none"/>
              </w:rPr>
            </w:pPr>
            <w:r w:rsidRPr="00CD4DAF">
              <w:rPr>
                <w:rFonts w:ascii="Times New Roman" w:hAnsi="Times New Roman" w:cs="Times New Roman"/>
              </w:rPr>
              <w:t>Nghĩa vụ tài chính, thuế đã thực hiện</w:t>
            </w:r>
          </w:p>
        </w:tc>
        <w:tc>
          <w:tcPr>
            <w:tcW w:w="3280" w:type="dxa"/>
            <w:tcBorders>
              <w:top w:val="single" w:sz="8" w:space="0" w:color="auto"/>
              <w:left w:val="single" w:sz="8" w:space="0" w:color="auto"/>
              <w:bottom w:val="single" w:sz="8" w:space="0" w:color="auto"/>
              <w:right w:val="single" w:sz="8" w:space="0" w:color="auto"/>
            </w:tcBorders>
            <w:shd w:val="clear" w:color="000000" w:fill="FFFFFF"/>
            <w:vAlign w:val="center"/>
          </w:tcPr>
          <w:p w14:paraId="76AD62CD" w14:textId="7CA0FE04" w:rsidR="00F52C45" w:rsidRPr="00CD4DAF" w:rsidRDefault="00F52C45" w:rsidP="00CD4DAF">
            <w:pPr>
              <w:spacing w:after="0" w:line="240" w:lineRule="auto"/>
              <w:rPr>
                <w:rFonts w:ascii="Times New Roman" w:eastAsia="Times New Roman" w:hAnsi="Times New Roman" w:cs="Times New Roman"/>
                <w:kern w:val="0"/>
                <w:lang w:val="en-US"/>
                <w14:ligatures w14:val="none"/>
              </w:rPr>
            </w:pPr>
          </w:p>
        </w:tc>
        <w:tc>
          <w:tcPr>
            <w:tcW w:w="1588" w:type="dxa"/>
            <w:vAlign w:val="center"/>
          </w:tcPr>
          <w:p w14:paraId="56166ADD" w14:textId="77777777" w:rsidR="00F52C45" w:rsidRPr="00CD4DAF" w:rsidRDefault="00F52C45" w:rsidP="00CD4DAF"/>
        </w:tc>
        <w:tc>
          <w:tcPr>
            <w:tcW w:w="1588" w:type="dxa"/>
            <w:vAlign w:val="center"/>
          </w:tcPr>
          <w:p w14:paraId="350E7E52" w14:textId="77777777" w:rsidR="00F52C45" w:rsidRPr="00CD4DAF" w:rsidRDefault="00F52C45" w:rsidP="00CD4DAF"/>
        </w:tc>
        <w:tc>
          <w:tcPr>
            <w:tcW w:w="1588" w:type="dxa"/>
            <w:vAlign w:val="center"/>
          </w:tcPr>
          <w:p w14:paraId="0810E80F" w14:textId="77777777" w:rsidR="00F52C45" w:rsidRPr="00CD4DAF" w:rsidRDefault="00F52C45" w:rsidP="00CD4DAF"/>
        </w:tc>
      </w:tr>
    </w:tbl>
    <w:p w14:paraId="286053F7" w14:textId="77777777" w:rsidR="00591FDD" w:rsidRPr="00CD4DAF" w:rsidRDefault="00591FDD" w:rsidP="00CD4DAF">
      <w:pPr>
        <w:jc w:val="center"/>
        <w:rPr>
          <w:b/>
        </w:rPr>
      </w:pPr>
    </w:p>
    <w:p w14:paraId="02F616BA" w14:textId="065C922C" w:rsidR="002E7625" w:rsidRPr="00CD4DAF" w:rsidRDefault="0032500E" w:rsidP="00CD4DAF">
      <w:pPr>
        <w:jc w:val="center"/>
        <w:rPr>
          <w:b/>
        </w:rPr>
      </w:pPr>
      <w:r w:rsidRPr="00CD4DAF">
        <w:rPr>
          <w:b/>
        </w:rPr>
        <w:t>B</w:t>
      </w:r>
      <w:r w:rsidR="002E7625" w:rsidRPr="00CD4DAF">
        <w:rPr>
          <w:rFonts w:ascii="Times New Roman" w:hAnsi="Times New Roman" w:cs="Times New Roman"/>
          <w:b/>
          <w:sz w:val="28"/>
          <w:szCs w:val="28"/>
        </w:rPr>
        <w:t xml:space="preserve">iểu mẫu số </w:t>
      </w:r>
      <w:r w:rsidR="00591FDD" w:rsidRPr="00CD4DAF">
        <w:rPr>
          <w:rFonts w:ascii="Times New Roman" w:hAnsi="Times New Roman" w:cs="Times New Roman"/>
          <w:b/>
          <w:sz w:val="28"/>
          <w:szCs w:val="28"/>
        </w:rPr>
        <w:t>8</w:t>
      </w:r>
    </w:p>
    <w:p w14:paraId="2F6D8157" w14:textId="6F12668F" w:rsidR="002E7625" w:rsidRPr="00CD4DAF" w:rsidRDefault="002E7625" w:rsidP="00CD4DAF">
      <w:pPr>
        <w:jc w:val="center"/>
        <w:rPr>
          <w:rFonts w:ascii="Times New Roman" w:hAnsi="Times New Roman" w:cs="Times New Roman"/>
          <w:b/>
          <w:sz w:val="28"/>
          <w:szCs w:val="28"/>
        </w:rPr>
      </w:pPr>
      <w:r w:rsidRPr="00CD4DAF">
        <w:rPr>
          <w:rFonts w:ascii="Times New Roman" w:hAnsi="Times New Roman" w:cs="Times New Roman"/>
          <w:b/>
          <w:sz w:val="28"/>
          <w:szCs w:val="28"/>
        </w:rPr>
        <w:t>Thông tin, dữ liệu về tổ chức kinh doanh dịch vụ bất động sản đăng ký hoạt động trên địa bàn</w:t>
      </w:r>
    </w:p>
    <w:p w14:paraId="7638C677" w14:textId="0AEB1C08" w:rsidR="00623BC1" w:rsidRPr="00CD4DAF" w:rsidRDefault="00623BC1" w:rsidP="00CD4DAF">
      <w:pPr>
        <w:jc w:val="center"/>
        <w:rPr>
          <w:rFonts w:ascii="Times New Roman" w:hAnsi="Times New Roman" w:cs="Times New Roman"/>
          <w:sz w:val="28"/>
          <w:szCs w:val="28"/>
        </w:rPr>
      </w:pPr>
      <w:r w:rsidRPr="00CD4DAF">
        <w:rPr>
          <w:rFonts w:ascii="Times New Roman" w:hAnsi="Times New Roman" w:cs="Times New Roman"/>
          <w:sz w:val="28"/>
          <w:szCs w:val="28"/>
        </w:rPr>
        <w:t xml:space="preserve">Kỳ báo cáo: </w:t>
      </w:r>
      <w:r w:rsidR="00A90479" w:rsidRPr="00CD4DAF">
        <w:rPr>
          <w:rFonts w:ascii="Times New Roman" w:hAnsi="Times New Roman" w:cs="Times New Roman"/>
          <w:sz w:val="28"/>
          <w:szCs w:val="28"/>
        </w:rPr>
        <w:t>tháng</w:t>
      </w:r>
    </w:p>
    <w:p w14:paraId="2FF57290" w14:textId="2FDE7159" w:rsidR="00623BC1" w:rsidRPr="00CD4DAF" w:rsidRDefault="00623BC1" w:rsidP="00CD4DAF">
      <w:pPr>
        <w:rPr>
          <w:rFonts w:ascii="Times New Roman" w:hAnsi="Times New Roman" w:cs="Times New Roman"/>
          <w:b/>
          <w:sz w:val="28"/>
          <w:szCs w:val="28"/>
        </w:rPr>
      </w:pPr>
      <w:r w:rsidRPr="00CD4DAF">
        <w:rPr>
          <w:rFonts w:ascii="Times New Roman" w:hAnsi="Times New Roman" w:cs="Times New Roman"/>
          <w:sz w:val="28"/>
          <w:szCs w:val="28"/>
        </w:rPr>
        <w:t xml:space="preserve">Đơn vị </w:t>
      </w:r>
      <w:r w:rsidR="00DF02CC" w:rsidRPr="00CD4DAF">
        <w:rPr>
          <w:rFonts w:ascii="Times New Roman" w:hAnsi="Times New Roman" w:cs="Times New Roman"/>
          <w:sz w:val="28"/>
          <w:szCs w:val="28"/>
        </w:rPr>
        <w:t>báo cáo</w:t>
      </w:r>
      <w:r w:rsidRPr="00CD4DAF">
        <w:rPr>
          <w:rFonts w:ascii="Times New Roman" w:hAnsi="Times New Roman" w:cs="Times New Roman"/>
          <w:sz w:val="28"/>
          <w:szCs w:val="28"/>
        </w:rPr>
        <w:t>: Ủy ban nhân dân tỉnh, thành phố thuộc trung ương</w:t>
      </w:r>
      <w:r w:rsidR="00DF02CC" w:rsidRPr="00CD4DAF">
        <w:rPr>
          <w:rFonts w:ascii="Times New Roman" w:hAnsi="Times New Roman" w:cs="Times New Roman"/>
          <w:sz w:val="28"/>
          <w:szCs w:val="28"/>
        </w:rPr>
        <w:t>……</w:t>
      </w:r>
      <w:proofErr w:type="gramStart"/>
      <w:r w:rsidR="00DF02CC" w:rsidRPr="00CD4DAF">
        <w:rPr>
          <w:rFonts w:ascii="Times New Roman" w:hAnsi="Times New Roman" w:cs="Times New Roman"/>
          <w:sz w:val="28"/>
          <w:szCs w:val="28"/>
        </w:rPr>
        <w:t>…..</w:t>
      </w:r>
      <w:proofErr w:type="gramEnd"/>
    </w:p>
    <w:tbl>
      <w:tblPr>
        <w:tblStyle w:val="TableGrid"/>
        <w:tblW w:w="5000" w:type="pct"/>
        <w:tblLook w:val="04A0" w:firstRow="1" w:lastRow="0" w:firstColumn="1" w:lastColumn="0" w:noHBand="0" w:noVBand="1"/>
      </w:tblPr>
      <w:tblGrid>
        <w:gridCol w:w="670"/>
        <w:gridCol w:w="2835"/>
        <w:gridCol w:w="990"/>
        <w:gridCol w:w="1596"/>
        <w:gridCol w:w="685"/>
        <w:gridCol w:w="844"/>
        <w:gridCol w:w="1396"/>
      </w:tblGrid>
      <w:tr w:rsidR="00CD4DAF" w:rsidRPr="00CD4DAF" w14:paraId="0675BDCD" w14:textId="77777777" w:rsidTr="00BD7AB8">
        <w:tc>
          <w:tcPr>
            <w:tcW w:w="372" w:type="pct"/>
          </w:tcPr>
          <w:p w14:paraId="613E45BA" w14:textId="2DC197F6" w:rsidR="00A1031B" w:rsidRPr="00CD4DAF" w:rsidRDefault="00A1031B" w:rsidP="00CD4DAF">
            <w:pPr>
              <w:jc w:val="center"/>
              <w:rPr>
                <w:rFonts w:ascii="Times New Roman" w:hAnsi="Times New Roman" w:cs="Times New Roman"/>
                <w:b/>
              </w:rPr>
            </w:pPr>
            <w:r w:rsidRPr="00CD4DAF">
              <w:rPr>
                <w:rFonts w:ascii="Times New Roman" w:hAnsi="Times New Roman" w:cs="Times New Roman"/>
                <w:b/>
              </w:rPr>
              <w:t>STT</w:t>
            </w:r>
          </w:p>
        </w:tc>
        <w:tc>
          <w:tcPr>
            <w:tcW w:w="1572" w:type="pct"/>
          </w:tcPr>
          <w:p w14:paraId="2D05E2FD" w14:textId="2EF06F52" w:rsidR="00A1031B" w:rsidRPr="00CD4DAF" w:rsidRDefault="00A1031B" w:rsidP="00CD4DAF">
            <w:pPr>
              <w:jc w:val="center"/>
              <w:rPr>
                <w:rFonts w:ascii="Times New Roman" w:hAnsi="Times New Roman" w:cs="Times New Roman"/>
                <w:b/>
              </w:rPr>
            </w:pPr>
            <w:r w:rsidRPr="00CD4DAF">
              <w:rPr>
                <w:rFonts w:ascii="Times New Roman" w:hAnsi="Times New Roman" w:cs="Times New Roman"/>
                <w:b/>
              </w:rPr>
              <w:t>Tên Sàn giao dịch/ Tổ chức kinh doanh dịch vụ môi giới/ Tổ chức kinh doanh dịch vụ tư vấn, quản lý bất động sản</w:t>
            </w:r>
          </w:p>
        </w:tc>
        <w:tc>
          <w:tcPr>
            <w:tcW w:w="549" w:type="pct"/>
          </w:tcPr>
          <w:p w14:paraId="55E1C565" w14:textId="42BFDE55" w:rsidR="00A1031B" w:rsidRPr="00CD4DAF" w:rsidRDefault="00A1031B" w:rsidP="00CD4DAF">
            <w:pPr>
              <w:jc w:val="center"/>
              <w:rPr>
                <w:rFonts w:ascii="Times New Roman" w:hAnsi="Times New Roman" w:cs="Times New Roman"/>
                <w:b/>
              </w:rPr>
            </w:pPr>
            <w:r w:rsidRPr="00CD4DAF">
              <w:rPr>
                <w:rFonts w:ascii="Times New Roman" w:hAnsi="Times New Roman" w:cs="Times New Roman"/>
                <w:b/>
              </w:rPr>
              <w:t>Mã số thuế</w:t>
            </w:r>
          </w:p>
        </w:tc>
        <w:tc>
          <w:tcPr>
            <w:tcW w:w="885" w:type="pct"/>
          </w:tcPr>
          <w:p w14:paraId="37BDFA29" w14:textId="024A1147" w:rsidR="00A1031B" w:rsidRPr="00CD4DAF" w:rsidRDefault="00A1031B" w:rsidP="00CD4DAF">
            <w:pPr>
              <w:jc w:val="center"/>
              <w:rPr>
                <w:rFonts w:ascii="Times New Roman" w:hAnsi="Times New Roman" w:cs="Times New Roman"/>
                <w:b/>
              </w:rPr>
            </w:pPr>
            <w:r w:rsidRPr="00CD4DAF">
              <w:rPr>
                <w:rFonts w:ascii="Times New Roman" w:hAnsi="Times New Roman" w:cs="Times New Roman"/>
                <w:b/>
              </w:rPr>
              <w:t>Tên người quản lý, điều hành</w:t>
            </w:r>
          </w:p>
        </w:tc>
        <w:tc>
          <w:tcPr>
            <w:tcW w:w="380" w:type="pct"/>
          </w:tcPr>
          <w:p w14:paraId="0E32BE74" w14:textId="58F680BD" w:rsidR="00A1031B" w:rsidRPr="00CD4DAF" w:rsidRDefault="00A1031B" w:rsidP="00CD4DAF">
            <w:pPr>
              <w:jc w:val="center"/>
              <w:rPr>
                <w:rFonts w:ascii="Times New Roman" w:hAnsi="Times New Roman" w:cs="Times New Roman"/>
                <w:b/>
              </w:rPr>
            </w:pPr>
            <w:r w:rsidRPr="00CD4DAF">
              <w:rPr>
                <w:rFonts w:ascii="Times New Roman" w:hAnsi="Times New Roman" w:cs="Times New Roman"/>
                <w:b/>
              </w:rPr>
              <w:t>Địa chỉ</w:t>
            </w:r>
          </w:p>
        </w:tc>
        <w:tc>
          <w:tcPr>
            <w:tcW w:w="468" w:type="pct"/>
          </w:tcPr>
          <w:p w14:paraId="4BC12D86" w14:textId="6DB351D0" w:rsidR="00A1031B" w:rsidRPr="00CD4DAF" w:rsidRDefault="00A1031B" w:rsidP="00CD4DAF">
            <w:pPr>
              <w:jc w:val="center"/>
              <w:rPr>
                <w:rFonts w:ascii="Times New Roman" w:hAnsi="Times New Roman" w:cs="Times New Roman"/>
                <w:b/>
              </w:rPr>
            </w:pPr>
            <w:r w:rsidRPr="00CD4DAF">
              <w:rPr>
                <w:rFonts w:ascii="Times New Roman" w:hAnsi="Times New Roman" w:cs="Times New Roman"/>
                <w:b/>
              </w:rPr>
              <w:t>Số lượng nhân viên</w:t>
            </w:r>
          </w:p>
        </w:tc>
        <w:tc>
          <w:tcPr>
            <w:tcW w:w="774" w:type="pct"/>
          </w:tcPr>
          <w:p w14:paraId="4CFC4F29" w14:textId="43DE7A7A" w:rsidR="00A1031B" w:rsidRPr="00CD4DAF" w:rsidRDefault="00A1031B" w:rsidP="00CD4DAF">
            <w:pPr>
              <w:jc w:val="center"/>
              <w:rPr>
                <w:rFonts w:ascii="Times New Roman" w:hAnsi="Times New Roman" w:cs="Times New Roman"/>
                <w:b/>
              </w:rPr>
            </w:pPr>
            <w:r w:rsidRPr="00CD4DAF">
              <w:rPr>
                <w:rFonts w:ascii="Times New Roman" w:hAnsi="Times New Roman" w:cs="Times New Roman"/>
                <w:b/>
              </w:rPr>
              <w:t>Số lượng nhân viên có chứng chỉ môi giới bất động sản</w:t>
            </w:r>
          </w:p>
        </w:tc>
      </w:tr>
      <w:tr w:rsidR="00CD4DAF" w:rsidRPr="00CD4DAF" w14:paraId="4EFD194E" w14:textId="77777777" w:rsidTr="00BD7AB8">
        <w:tc>
          <w:tcPr>
            <w:tcW w:w="372" w:type="pct"/>
          </w:tcPr>
          <w:p w14:paraId="6DFF1625" w14:textId="490D6F54" w:rsidR="00A1031B" w:rsidRPr="00CD4DAF" w:rsidRDefault="00A1031B" w:rsidP="00CD4DAF">
            <w:pPr>
              <w:jc w:val="center"/>
              <w:rPr>
                <w:rFonts w:ascii="Times New Roman" w:hAnsi="Times New Roman" w:cs="Times New Roman"/>
              </w:rPr>
            </w:pPr>
            <w:r w:rsidRPr="00CD4DAF">
              <w:rPr>
                <w:rFonts w:ascii="Times New Roman" w:hAnsi="Times New Roman" w:cs="Times New Roman"/>
              </w:rPr>
              <w:t>1</w:t>
            </w:r>
          </w:p>
        </w:tc>
        <w:tc>
          <w:tcPr>
            <w:tcW w:w="1572" w:type="pct"/>
          </w:tcPr>
          <w:p w14:paraId="6E017DE1" w14:textId="77777777" w:rsidR="00A1031B" w:rsidRPr="00CD4DAF" w:rsidRDefault="00A1031B" w:rsidP="00CD4DAF">
            <w:pPr>
              <w:rPr>
                <w:rFonts w:ascii="Times New Roman" w:hAnsi="Times New Roman" w:cs="Times New Roman"/>
              </w:rPr>
            </w:pPr>
          </w:p>
        </w:tc>
        <w:tc>
          <w:tcPr>
            <w:tcW w:w="549" w:type="pct"/>
          </w:tcPr>
          <w:p w14:paraId="4A470511" w14:textId="77777777" w:rsidR="00A1031B" w:rsidRPr="00CD4DAF" w:rsidRDefault="00A1031B" w:rsidP="00CD4DAF">
            <w:pPr>
              <w:rPr>
                <w:rFonts w:ascii="Times New Roman" w:hAnsi="Times New Roman" w:cs="Times New Roman"/>
              </w:rPr>
            </w:pPr>
          </w:p>
        </w:tc>
        <w:tc>
          <w:tcPr>
            <w:tcW w:w="885" w:type="pct"/>
          </w:tcPr>
          <w:p w14:paraId="357F57A4" w14:textId="77777777" w:rsidR="00A1031B" w:rsidRPr="00CD4DAF" w:rsidRDefault="00A1031B" w:rsidP="00CD4DAF">
            <w:pPr>
              <w:rPr>
                <w:rFonts w:ascii="Times New Roman" w:hAnsi="Times New Roman" w:cs="Times New Roman"/>
              </w:rPr>
            </w:pPr>
          </w:p>
        </w:tc>
        <w:tc>
          <w:tcPr>
            <w:tcW w:w="380" w:type="pct"/>
          </w:tcPr>
          <w:p w14:paraId="715206C4" w14:textId="77777777" w:rsidR="00A1031B" w:rsidRPr="00CD4DAF" w:rsidRDefault="00A1031B" w:rsidP="00CD4DAF">
            <w:pPr>
              <w:rPr>
                <w:rFonts w:ascii="Times New Roman" w:hAnsi="Times New Roman" w:cs="Times New Roman"/>
              </w:rPr>
            </w:pPr>
          </w:p>
        </w:tc>
        <w:tc>
          <w:tcPr>
            <w:tcW w:w="468" w:type="pct"/>
          </w:tcPr>
          <w:p w14:paraId="72DA8563" w14:textId="77777777" w:rsidR="00A1031B" w:rsidRPr="00CD4DAF" w:rsidRDefault="00A1031B" w:rsidP="00CD4DAF">
            <w:pPr>
              <w:rPr>
                <w:rFonts w:ascii="Times New Roman" w:hAnsi="Times New Roman" w:cs="Times New Roman"/>
              </w:rPr>
            </w:pPr>
          </w:p>
        </w:tc>
        <w:tc>
          <w:tcPr>
            <w:tcW w:w="774" w:type="pct"/>
          </w:tcPr>
          <w:p w14:paraId="443C0E4B" w14:textId="77777777" w:rsidR="00A1031B" w:rsidRPr="00CD4DAF" w:rsidRDefault="00A1031B" w:rsidP="00CD4DAF">
            <w:pPr>
              <w:rPr>
                <w:rFonts w:ascii="Times New Roman" w:hAnsi="Times New Roman" w:cs="Times New Roman"/>
              </w:rPr>
            </w:pPr>
          </w:p>
        </w:tc>
      </w:tr>
      <w:tr w:rsidR="00CD4DAF" w:rsidRPr="00CD4DAF" w14:paraId="21773610" w14:textId="77777777" w:rsidTr="00BD7AB8">
        <w:tc>
          <w:tcPr>
            <w:tcW w:w="372" w:type="pct"/>
          </w:tcPr>
          <w:p w14:paraId="5EC098CE" w14:textId="2374B2F3" w:rsidR="00A1031B" w:rsidRPr="00CD4DAF" w:rsidRDefault="00A1031B" w:rsidP="00CD4DAF">
            <w:pPr>
              <w:jc w:val="center"/>
              <w:rPr>
                <w:rFonts w:ascii="Times New Roman" w:hAnsi="Times New Roman" w:cs="Times New Roman"/>
              </w:rPr>
            </w:pPr>
            <w:r w:rsidRPr="00CD4DAF">
              <w:rPr>
                <w:rFonts w:ascii="Times New Roman" w:hAnsi="Times New Roman" w:cs="Times New Roman"/>
              </w:rPr>
              <w:t>2</w:t>
            </w:r>
          </w:p>
        </w:tc>
        <w:tc>
          <w:tcPr>
            <w:tcW w:w="1572" w:type="pct"/>
          </w:tcPr>
          <w:p w14:paraId="1DB2FE04" w14:textId="77777777" w:rsidR="00A1031B" w:rsidRPr="00CD4DAF" w:rsidRDefault="00A1031B" w:rsidP="00CD4DAF">
            <w:pPr>
              <w:rPr>
                <w:rFonts w:ascii="Times New Roman" w:hAnsi="Times New Roman" w:cs="Times New Roman"/>
              </w:rPr>
            </w:pPr>
          </w:p>
        </w:tc>
        <w:tc>
          <w:tcPr>
            <w:tcW w:w="549" w:type="pct"/>
          </w:tcPr>
          <w:p w14:paraId="76C7977F" w14:textId="77777777" w:rsidR="00A1031B" w:rsidRPr="00CD4DAF" w:rsidRDefault="00A1031B" w:rsidP="00CD4DAF">
            <w:pPr>
              <w:rPr>
                <w:rFonts w:ascii="Times New Roman" w:hAnsi="Times New Roman" w:cs="Times New Roman"/>
              </w:rPr>
            </w:pPr>
          </w:p>
        </w:tc>
        <w:tc>
          <w:tcPr>
            <w:tcW w:w="885" w:type="pct"/>
          </w:tcPr>
          <w:p w14:paraId="7C59DB25" w14:textId="77777777" w:rsidR="00A1031B" w:rsidRPr="00CD4DAF" w:rsidRDefault="00A1031B" w:rsidP="00CD4DAF">
            <w:pPr>
              <w:rPr>
                <w:rFonts w:ascii="Times New Roman" w:hAnsi="Times New Roman" w:cs="Times New Roman"/>
              </w:rPr>
            </w:pPr>
          </w:p>
        </w:tc>
        <w:tc>
          <w:tcPr>
            <w:tcW w:w="380" w:type="pct"/>
          </w:tcPr>
          <w:p w14:paraId="1E39067E" w14:textId="77777777" w:rsidR="00A1031B" w:rsidRPr="00CD4DAF" w:rsidRDefault="00A1031B" w:rsidP="00CD4DAF">
            <w:pPr>
              <w:rPr>
                <w:rFonts w:ascii="Times New Roman" w:hAnsi="Times New Roman" w:cs="Times New Roman"/>
              </w:rPr>
            </w:pPr>
          </w:p>
        </w:tc>
        <w:tc>
          <w:tcPr>
            <w:tcW w:w="468" w:type="pct"/>
          </w:tcPr>
          <w:p w14:paraId="0CBAC08E" w14:textId="77777777" w:rsidR="00A1031B" w:rsidRPr="00CD4DAF" w:rsidRDefault="00A1031B" w:rsidP="00CD4DAF">
            <w:pPr>
              <w:rPr>
                <w:rFonts w:ascii="Times New Roman" w:hAnsi="Times New Roman" w:cs="Times New Roman"/>
              </w:rPr>
            </w:pPr>
          </w:p>
        </w:tc>
        <w:tc>
          <w:tcPr>
            <w:tcW w:w="774" w:type="pct"/>
          </w:tcPr>
          <w:p w14:paraId="7379C493" w14:textId="77777777" w:rsidR="00A1031B" w:rsidRPr="00CD4DAF" w:rsidRDefault="00A1031B" w:rsidP="00CD4DAF">
            <w:pPr>
              <w:rPr>
                <w:rFonts w:ascii="Times New Roman" w:hAnsi="Times New Roman" w:cs="Times New Roman"/>
              </w:rPr>
            </w:pPr>
          </w:p>
        </w:tc>
      </w:tr>
      <w:tr w:rsidR="00CD4DAF" w:rsidRPr="00CD4DAF" w14:paraId="58ED2187" w14:textId="77777777" w:rsidTr="00BD7AB8">
        <w:tc>
          <w:tcPr>
            <w:tcW w:w="372" w:type="pct"/>
          </w:tcPr>
          <w:p w14:paraId="414EC331" w14:textId="77777777" w:rsidR="00F52C45" w:rsidRPr="00CD4DAF" w:rsidRDefault="00F52C45" w:rsidP="00CD4DAF">
            <w:pPr>
              <w:jc w:val="center"/>
              <w:rPr>
                <w:rFonts w:ascii="Times New Roman" w:hAnsi="Times New Roman" w:cs="Times New Roman"/>
              </w:rPr>
            </w:pPr>
          </w:p>
        </w:tc>
        <w:tc>
          <w:tcPr>
            <w:tcW w:w="1572" w:type="pct"/>
          </w:tcPr>
          <w:p w14:paraId="05A2F4F0" w14:textId="77777777" w:rsidR="00F52C45" w:rsidRPr="00CD4DAF" w:rsidRDefault="00F52C45" w:rsidP="00CD4DAF">
            <w:pPr>
              <w:rPr>
                <w:rFonts w:ascii="Times New Roman" w:hAnsi="Times New Roman" w:cs="Times New Roman"/>
              </w:rPr>
            </w:pPr>
          </w:p>
        </w:tc>
        <w:tc>
          <w:tcPr>
            <w:tcW w:w="549" w:type="pct"/>
          </w:tcPr>
          <w:p w14:paraId="579B4F43" w14:textId="77777777" w:rsidR="00F52C45" w:rsidRPr="00CD4DAF" w:rsidRDefault="00F52C45" w:rsidP="00CD4DAF">
            <w:pPr>
              <w:rPr>
                <w:rFonts w:ascii="Times New Roman" w:hAnsi="Times New Roman" w:cs="Times New Roman"/>
              </w:rPr>
            </w:pPr>
          </w:p>
        </w:tc>
        <w:tc>
          <w:tcPr>
            <w:tcW w:w="885" w:type="pct"/>
          </w:tcPr>
          <w:p w14:paraId="7C3CA064" w14:textId="77777777" w:rsidR="00F52C45" w:rsidRPr="00CD4DAF" w:rsidRDefault="00F52C45" w:rsidP="00CD4DAF">
            <w:pPr>
              <w:rPr>
                <w:rFonts w:ascii="Times New Roman" w:hAnsi="Times New Roman" w:cs="Times New Roman"/>
              </w:rPr>
            </w:pPr>
          </w:p>
        </w:tc>
        <w:tc>
          <w:tcPr>
            <w:tcW w:w="380" w:type="pct"/>
          </w:tcPr>
          <w:p w14:paraId="3CE2217A" w14:textId="77777777" w:rsidR="00F52C45" w:rsidRPr="00CD4DAF" w:rsidRDefault="00F52C45" w:rsidP="00CD4DAF">
            <w:pPr>
              <w:rPr>
                <w:rFonts w:ascii="Times New Roman" w:hAnsi="Times New Roman" w:cs="Times New Roman"/>
              </w:rPr>
            </w:pPr>
          </w:p>
        </w:tc>
        <w:tc>
          <w:tcPr>
            <w:tcW w:w="468" w:type="pct"/>
          </w:tcPr>
          <w:p w14:paraId="4A2B169E" w14:textId="77777777" w:rsidR="00F52C45" w:rsidRPr="00CD4DAF" w:rsidRDefault="00F52C45" w:rsidP="00CD4DAF">
            <w:pPr>
              <w:rPr>
                <w:rFonts w:ascii="Times New Roman" w:hAnsi="Times New Roman" w:cs="Times New Roman"/>
              </w:rPr>
            </w:pPr>
          </w:p>
        </w:tc>
        <w:tc>
          <w:tcPr>
            <w:tcW w:w="774" w:type="pct"/>
          </w:tcPr>
          <w:p w14:paraId="720F884F" w14:textId="77777777" w:rsidR="00F52C45" w:rsidRPr="00CD4DAF" w:rsidRDefault="00F52C45" w:rsidP="00CD4DAF">
            <w:pPr>
              <w:rPr>
                <w:rFonts w:ascii="Times New Roman" w:hAnsi="Times New Roman" w:cs="Times New Roman"/>
              </w:rPr>
            </w:pPr>
          </w:p>
        </w:tc>
      </w:tr>
      <w:tr w:rsidR="00CD4DAF" w:rsidRPr="00CD4DAF" w14:paraId="1F143412" w14:textId="77777777" w:rsidTr="00BD7AB8">
        <w:tc>
          <w:tcPr>
            <w:tcW w:w="372" w:type="pct"/>
          </w:tcPr>
          <w:p w14:paraId="5D61EB0D" w14:textId="77777777" w:rsidR="00F52C45" w:rsidRPr="00CD4DAF" w:rsidRDefault="00F52C45" w:rsidP="00CD4DAF">
            <w:pPr>
              <w:jc w:val="center"/>
              <w:rPr>
                <w:rFonts w:ascii="Times New Roman" w:hAnsi="Times New Roman" w:cs="Times New Roman"/>
              </w:rPr>
            </w:pPr>
          </w:p>
        </w:tc>
        <w:tc>
          <w:tcPr>
            <w:tcW w:w="1572" w:type="pct"/>
          </w:tcPr>
          <w:p w14:paraId="10834AF6" w14:textId="77777777" w:rsidR="00F52C45" w:rsidRPr="00CD4DAF" w:rsidRDefault="00F52C45" w:rsidP="00CD4DAF">
            <w:pPr>
              <w:rPr>
                <w:rFonts w:ascii="Times New Roman" w:hAnsi="Times New Roman" w:cs="Times New Roman"/>
              </w:rPr>
            </w:pPr>
          </w:p>
        </w:tc>
        <w:tc>
          <w:tcPr>
            <w:tcW w:w="549" w:type="pct"/>
          </w:tcPr>
          <w:p w14:paraId="17DF6ECD" w14:textId="77777777" w:rsidR="00F52C45" w:rsidRPr="00CD4DAF" w:rsidRDefault="00F52C45" w:rsidP="00CD4DAF">
            <w:pPr>
              <w:rPr>
                <w:rFonts w:ascii="Times New Roman" w:hAnsi="Times New Roman" w:cs="Times New Roman"/>
              </w:rPr>
            </w:pPr>
          </w:p>
        </w:tc>
        <w:tc>
          <w:tcPr>
            <w:tcW w:w="885" w:type="pct"/>
          </w:tcPr>
          <w:p w14:paraId="71AA611F" w14:textId="77777777" w:rsidR="00F52C45" w:rsidRPr="00CD4DAF" w:rsidRDefault="00F52C45" w:rsidP="00CD4DAF">
            <w:pPr>
              <w:rPr>
                <w:rFonts w:ascii="Times New Roman" w:hAnsi="Times New Roman" w:cs="Times New Roman"/>
              </w:rPr>
            </w:pPr>
          </w:p>
        </w:tc>
        <w:tc>
          <w:tcPr>
            <w:tcW w:w="380" w:type="pct"/>
          </w:tcPr>
          <w:p w14:paraId="305CDA60" w14:textId="77777777" w:rsidR="00F52C45" w:rsidRPr="00CD4DAF" w:rsidRDefault="00F52C45" w:rsidP="00CD4DAF">
            <w:pPr>
              <w:rPr>
                <w:rFonts w:ascii="Times New Roman" w:hAnsi="Times New Roman" w:cs="Times New Roman"/>
              </w:rPr>
            </w:pPr>
          </w:p>
        </w:tc>
        <w:tc>
          <w:tcPr>
            <w:tcW w:w="468" w:type="pct"/>
          </w:tcPr>
          <w:p w14:paraId="75324EF1" w14:textId="77777777" w:rsidR="00F52C45" w:rsidRPr="00CD4DAF" w:rsidRDefault="00F52C45" w:rsidP="00CD4DAF">
            <w:pPr>
              <w:rPr>
                <w:rFonts w:ascii="Times New Roman" w:hAnsi="Times New Roman" w:cs="Times New Roman"/>
              </w:rPr>
            </w:pPr>
          </w:p>
        </w:tc>
        <w:tc>
          <w:tcPr>
            <w:tcW w:w="774" w:type="pct"/>
          </w:tcPr>
          <w:p w14:paraId="260B6AFD" w14:textId="77777777" w:rsidR="00F52C45" w:rsidRPr="00CD4DAF" w:rsidRDefault="00F52C45" w:rsidP="00CD4DAF">
            <w:pPr>
              <w:rPr>
                <w:rFonts w:ascii="Times New Roman" w:hAnsi="Times New Roman" w:cs="Times New Roman"/>
              </w:rPr>
            </w:pPr>
          </w:p>
        </w:tc>
      </w:tr>
      <w:tr w:rsidR="00CD4DAF" w:rsidRPr="00CD4DAF" w14:paraId="256B4851" w14:textId="77777777" w:rsidTr="00BD7AB8">
        <w:tc>
          <w:tcPr>
            <w:tcW w:w="372" w:type="pct"/>
          </w:tcPr>
          <w:p w14:paraId="7EC59EA3" w14:textId="77777777" w:rsidR="00F52C45" w:rsidRPr="00CD4DAF" w:rsidRDefault="00F52C45" w:rsidP="00CD4DAF">
            <w:pPr>
              <w:jc w:val="center"/>
              <w:rPr>
                <w:rFonts w:ascii="Times New Roman" w:hAnsi="Times New Roman" w:cs="Times New Roman"/>
              </w:rPr>
            </w:pPr>
          </w:p>
        </w:tc>
        <w:tc>
          <w:tcPr>
            <w:tcW w:w="1572" w:type="pct"/>
          </w:tcPr>
          <w:p w14:paraId="7E63D9EF" w14:textId="77777777" w:rsidR="00F52C45" w:rsidRPr="00CD4DAF" w:rsidRDefault="00F52C45" w:rsidP="00CD4DAF">
            <w:pPr>
              <w:rPr>
                <w:rFonts w:ascii="Times New Roman" w:hAnsi="Times New Roman" w:cs="Times New Roman"/>
              </w:rPr>
            </w:pPr>
          </w:p>
        </w:tc>
        <w:tc>
          <w:tcPr>
            <w:tcW w:w="549" w:type="pct"/>
          </w:tcPr>
          <w:p w14:paraId="57AC9671" w14:textId="77777777" w:rsidR="00F52C45" w:rsidRPr="00CD4DAF" w:rsidRDefault="00F52C45" w:rsidP="00CD4DAF">
            <w:pPr>
              <w:rPr>
                <w:rFonts w:ascii="Times New Roman" w:hAnsi="Times New Roman" w:cs="Times New Roman"/>
              </w:rPr>
            </w:pPr>
          </w:p>
        </w:tc>
        <w:tc>
          <w:tcPr>
            <w:tcW w:w="885" w:type="pct"/>
          </w:tcPr>
          <w:p w14:paraId="13144731" w14:textId="77777777" w:rsidR="00F52C45" w:rsidRPr="00CD4DAF" w:rsidRDefault="00F52C45" w:rsidP="00CD4DAF">
            <w:pPr>
              <w:rPr>
                <w:rFonts w:ascii="Times New Roman" w:hAnsi="Times New Roman" w:cs="Times New Roman"/>
              </w:rPr>
            </w:pPr>
          </w:p>
        </w:tc>
        <w:tc>
          <w:tcPr>
            <w:tcW w:w="380" w:type="pct"/>
          </w:tcPr>
          <w:p w14:paraId="0BFBE9FC" w14:textId="77777777" w:rsidR="00F52C45" w:rsidRPr="00CD4DAF" w:rsidRDefault="00F52C45" w:rsidP="00CD4DAF">
            <w:pPr>
              <w:rPr>
                <w:rFonts w:ascii="Times New Roman" w:hAnsi="Times New Roman" w:cs="Times New Roman"/>
              </w:rPr>
            </w:pPr>
          </w:p>
        </w:tc>
        <w:tc>
          <w:tcPr>
            <w:tcW w:w="468" w:type="pct"/>
          </w:tcPr>
          <w:p w14:paraId="5A4C3173" w14:textId="77777777" w:rsidR="00F52C45" w:rsidRPr="00CD4DAF" w:rsidRDefault="00F52C45" w:rsidP="00CD4DAF">
            <w:pPr>
              <w:rPr>
                <w:rFonts w:ascii="Times New Roman" w:hAnsi="Times New Roman" w:cs="Times New Roman"/>
              </w:rPr>
            </w:pPr>
          </w:p>
        </w:tc>
        <w:tc>
          <w:tcPr>
            <w:tcW w:w="774" w:type="pct"/>
          </w:tcPr>
          <w:p w14:paraId="3811FEDD" w14:textId="77777777" w:rsidR="00F52C45" w:rsidRPr="00CD4DAF" w:rsidRDefault="00F52C45" w:rsidP="00CD4DAF">
            <w:pPr>
              <w:rPr>
                <w:rFonts w:ascii="Times New Roman" w:hAnsi="Times New Roman" w:cs="Times New Roman"/>
              </w:rPr>
            </w:pPr>
          </w:p>
        </w:tc>
      </w:tr>
      <w:tr w:rsidR="00CD4DAF" w:rsidRPr="00CD4DAF" w14:paraId="6601E81B" w14:textId="77777777" w:rsidTr="00BD7AB8">
        <w:tc>
          <w:tcPr>
            <w:tcW w:w="372" w:type="pct"/>
          </w:tcPr>
          <w:p w14:paraId="74C6D5EA" w14:textId="77777777" w:rsidR="00F52C45" w:rsidRPr="00CD4DAF" w:rsidRDefault="00F52C45" w:rsidP="00CD4DAF">
            <w:pPr>
              <w:jc w:val="center"/>
              <w:rPr>
                <w:rFonts w:ascii="Times New Roman" w:hAnsi="Times New Roman" w:cs="Times New Roman"/>
              </w:rPr>
            </w:pPr>
          </w:p>
        </w:tc>
        <w:tc>
          <w:tcPr>
            <w:tcW w:w="1572" w:type="pct"/>
          </w:tcPr>
          <w:p w14:paraId="0B095930" w14:textId="77777777" w:rsidR="00F52C45" w:rsidRPr="00CD4DAF" w:rsidRDefault="00F52C45" w:rsidP="00CD4DAF">
            <w:pPr>
              <w:rPr>
                <w:rFonts w:ascii="Times New Roman" w:hAnsi="Times New Roman" w:cs="Times New Roman"/>
              </w:rPr>
            </w:pPr>
          </w:p>
        </w:tc>
        <w:tc>
          <w:tcPr>
            <w:tcW w:w="549" w:type="pct"/>
          </w:tcPr>
          <w:p w14:paraId="00AF3E90" w14:textId="77777777" w:rsidR="00F52C45" w:rsidRPr="00CD4DAF" w:rsidRDefault="00F52C45" w:rsidP="00CD4DAF">
            <w:pPr>
              <w:rPr>
                <w:rFonts w:ascii="Times New Roman" w:hAnsi="Times New Roman" w:cs="Times New Roman"/>
              </w:rPr>
            </w:pPr>
          </w:p>
        </w:tc>
        <w:tc>
          <w:tcPr>
            <w:tcW w:w="885" w:type="pct"/>
          </w:tcPr>
          <w:p w14:paraId="5DFFCFA9" w14:textId="77777777" w:rsidR="00F52C45" w:rsidRPr="00CD4DAF" w:rsidRDefault="00F52C45" w:rsidP="00CD4DAF">
            <w:pPr>
              <w:rPr>
                <w:rFonts w:ascii="Times New Roman" w:hAnsi="Times New Roman" w:cs="Times New Roman"/>
              </w:rPr>
            </w:pPr>
          </w:p>
        </w:tc>
        <w:tc>
          <w:tcPr>
            <w:tcW w:w="380" w:type="pct"/>
          </w:tcPr>
          <w:p w14:paraId="39CE6CD3" w14:textId="77777777" w:rsidR="00F52C45" w:rsidRPr="00CD4DAF" w:rsidRDefault="00F52C45" w:rsidP="00CD4DAF">
            <w:pPr>
              <w:rPr>
                <w:rFonts w:ascii="Times New Roman" w:hAnsi="Times New Roman" w:cs="Times New Roman"/>
              </w:rPr>
            </w:pPr>
          </w:p>
        </w:tc>
        <w:tc>
          <w:tcPr>
            <w:tcW w:w="468" w:type="pct"/>
          </w:tcPr>
          <w:p w14:paraId="3F31A535" w14:textId="77777777" w:rsidR="00F52C45" w:rsidRPr="00CD4DAF" w:rsidRDefault="00F52C45" w:rsidP="00CD4DAF">
            <w:pPr>
              <w:rPr>
                <w:rFonts w:ascii="Times New Roman" w:hAnsi="Times New Roman" w:cs="Times New Roman"/>
              </w:rPr>
            </w:pPr>
          </w:p>
        </w:tc>
        <w:tc>
          <w:tcPr>
            <w:tcW w:w="774" w:type="pct"/>
          </w:tcPr>
          <w:p w14:paraId="6E9BB1D3" w14:textId="77777777" w:rsidR="00F52C45" w:rsidRPr="00CD4DAF" w:rsidRDefault="00F52C45" w:rsidP="00CD4DAF">
            <w:pPr>
              <w:rPr>
                <w:rFonts w:ascii="Times New Roman" w:hAnsi="Times New Roman" w:cs="Times New Roman"/>
              </w:rPr>
            </w:pPr>
          </w:p>
        </w:tc>
      </w:tr>
      <w:tr w:rsidR="00CD4DAF" w:rsidRPr="00CD4DAF" w14:paraId="6704DF2C" w14:textId="77777777" w:rsidTr="00BD7AB8">
        <w:tc>
          <w:tcPr>
            <w:tcW w:w="372" w:type="pct"/>
          </w:tcPr>
          <w:p w14:paraId="429D29AD" w14:textId="77777777" w:rsidR="00F52C45" w:rsidRPr="00CD4DAF" w:rsidRDefault="00F52C45" w:rsidP="00CD4DAF">
            <w:pPr>
              <w:jc w:val="center"/>
              <w:rPr>
                <w:rFonts w:ascii="Times New Roman" w:hAnsi="Times New Roman" w:cs="Times New Roman"/>
              </w:rPr>
            </w:pPr>
          </w:p>
        </w:tc>
        <w:tc>
          <w:tcPr>
            <w:tcW w:w="1572" w:type="pct"/>
          </w:tcPr>
          <w:p w14:paraId="2254B4E8" w14:textId="77777777" w:rsidR="00F52C45" w:rsidRPr="00CD4DAF" w:rsidRDefault="00F52C45" w:rsidP="00CD4DAF">
            <w:pPr>
              <w:rPr>
                <w:rFonts w:ascii="Times New Roman" w:hAnsi="Times New Roman" w:cs="Times New Roman"/>
              </w:rPr>
            </w:pPr>
          </w:p>
        </w:tc>
        <w:tc>
          <w:tcPr>
            <w:tcW w:w="549" w:type="pct"/>
          </w:tcPr>
          <w:p w14:paraId="26ACE0B4" w14:textId="77777777" w:rsidR="00F52C45" w:rsidRPr="00CD4DAF" w:rsidRDefault="00F52C45" w:rsidP="00CD4DAF">
            <w:pPr>
              <w:rPr>
                <w:rFonts w:ascii="Times New Roman" w:hAnsi="Times New Roman" w:cs="Times New Roman"/>
              </w:rPr>
            </w:pPr>
          </w:p>
        </w:tc>
        <w:tc>
          <w:tcPr>
            <w:tcW w:w="885" w:type="pct"/>
          </w:tcPr>
          <w:p w14:paraId="51352A9D" w14:textId="77777777" w:rsidR="00F52C45" w:rsidRPr="00CD4DAF" w:rsidRDefault="00F52C45" w:rsidP="00CD4DAF">
            <w:pPr>
              <w:rPr>
                <w:rFonts w:ascii="Times New Roman" w:hAnsi="Times New Roman" w:cs="Times New Roman"/>
              </w:rPr>
            </w:pPr>
          </w:p>
        </w:tc>
        <w:tc>
          <w:tcPr>
            <w:tcW w:w="380" w:type="pct"/>
          </w:tcPr>
          <w:p w14:paraId="7FB09EF9" w14:textId="77777777" w:rsidR="00F52C45" w:rsidRPr="00CD4DAF" w:rsidRDefault="00F52C45" w:rsidP="00CD4DAF">
            <w:pPr>
              <w:rPr>
                <w:rFonts w:ascii="Times New Roman" w:hAnsi="Times New Roman" w:cs="Times New Roman"/>
              </w:rPr>
            </w:pPr>
          </w:p>
        </w:tc>
        <w:tc>
          <w:tcPr>
            <w:tcW w:w="468" w:type="pct"/>
          </w:tcPr>
          <w:p w14:paraId="35CFC3C6" w14:textId="77777777" w:rsidR="00F52C45" w:rsidRPr="00CD4DAF" w:rsidRDefault="00F52C45" w:rsidP="00CD4DAF">
            <w:pPr>
              <w:rPr>
                <w:rFonts w:ascii="Times New Roman" w:hAnsi="Times New Roman" w:cs="Times New Roman"/>
              </w:rPr>
            </w:pPr>
          </w:p>
        </w:tc>
        <w:tc>
          <w:tcPr>
            <w:tcW w:w="774" w:type="pct"/>
          </w:tcPr>
          <w:p w14:paraId="7E964C95" w14:textId="77777777" w:rsidR="00F52C45" w:rsidRPr="00CD4DAF" w:rsidRDefault="00F52C45" w:rsidP="00CD4DAF">
            <w:pPr>
              <w:rPr>
                <w:rFonts w:ascii="Times New Roman" w:hAnsi="Times New Roman" w:cs="Times New Roman"/>
              </w:rPr>
            </w:pPr>
          </w:p>
        </w:tc>
      </w:tr>
      <w:tr w:rsidR="00BD7AB8" w:rsidRPr="00CD4DAF" w14:paraId="46FB7BB1" w14:textId="77777777" w:rsidTr="00BD7AB8">
        <w:tc>
          <w:tcPr>
            <w:tcW w:w="372" w:type="pct"/>
          </w:tcPr>
          <w:p w14:paraId="7561C49F" w14:textId="1B3FE143" w:rsidR="00A1031B" w:rsidRPr="00CD4DAF" w:rsidRDefault="00A1031B" w:rsidP="00CD4DAF">
            <w:pPr>
              <w:jc w:val="center"/>
              <w:rPr>
                <w:rFonts w:ascii="Times New Roman" w:hAnsi="Times New Roman" w:cs="Times New Roman"/>
              </w:rPr>
            </w:pPr>
            <w:r w:rsidRPr="00CD4DAF">
              <w:rPr>
                <w:rFonts w:ascii="Times New Roman" w:hAnsi="Times New Roman" w:cs="Times New Roman"/>
              </w:rPr>
              <w:t>…</w:t>
            </w:r>
          </w:p>
        </w:tc>
        <w:tc>
          <w:tcPr>
            <w:tcW w:w="1572" w:type="pct"/>
          </w:tcPr>
          <w:p w14:paraId="42C10C89" w14:textId="77777777" w:rsidR="00A1031B" w:rsidRPr="00CD4DAF" w:rsidRDefault="00A1031B" w:rsidP="00CD4DAF">
            <w:pPr>
              <w:rPr>
                <w:rFonts w:ascii="Times New Roman" w:hAnsi="Times New Roman" w:cs="Times New Roman"/>
              </w:rPr>
            </w:pPr>
          </w:p>
        </w:tc>
        <w:tc>
          <w:tcPr>
            <w:tcW w:w="549" w:type="pct"/>
          </w:tcPr>
          <w:p w14:paraId="030AB884" w14:textId="77777777" w:rsidR="00A1031B" w:rsidRPr="00CD4DAF" w:rsidRDefault="00A1031B" w:rsidP="00CD4DAF">
            <w:pPr>
              <w:rPr>
                <w:rFonts w:ascii="Times New Roman" w:hAnsi="Times New Roman" w:cs="Times New Roman"/>
              </w:rPr>
            </w:pPr>
          </w:p>
        </w:tc>
        <w:tc>
          <w:tcPr>
            <w:tcW w:w="885" w:type="pct"/>
          </w:tcPr>
          <w:p w14:paraId="5FEF77CB" w14:textId="77777777" w:rsidR="00A1031B" w:rsidRPr="00CD4DAF" w:rsidRDefault="00A1031B" w:rsidP="00CD4DAF">
            <w:pPr>
              <w:rPr>
                <w:rFonts w:ascii="Times New Roman" w:hAnsi="Times New Roman" w:cs="Times New Roman"/>
              </w:rPr>
            </w:pPr>
          </w:p>
        </w:tc>
        <w:tc>
          <w:tcPr>
            <w:tcW w:w="380" w:type="pct"/>
          </w:tcPr>
          <w:p w14:paraId="00D398DE" w14:textId="77777777" w:rsidR="00A1031B" w:rsidRPr="00CD4DAF" w:rsidRDefault="00A1031B" w:rsidP="00CD4DAF">
            <w:pPr>
              <w:rPr>
                <w:rFonts w:ascii="Times New Roman" w:hAnsi="Times New Roman" w:cs="Times New Roman"/>
              </w:rPr>
            </w:pPr>
          </w:p>
        </w:tc>
        <w:tc>
          <w:tcPr>
            <w:tcW w:w="468" w:type="pct"/>
          </w:tcPr>
          <w:p w14:paraId="509C2243" w14:textId="77777777" w:rsidR="00A1031B" w:rsidRPr="00CD4DAF" w:rsidRDefault="00A1031B" w:rsidP="00CD4DAF">
            <w:pPr>
              <w:rPr>
                <w:rFonts w:ascii="Times New Roman" w:hAnsi="Times New Roman" w:cs="Times New Roman"/>
              </w:rPr>
            </w:pPr>
          </w:p>
        </w:tc>
        <w:tc>
          <w:tcPr>
            <w:tcW w:w="774" w:type="pct"/>
          </w:tcPr>
          <w:p w14:paraId="10DB453A" w14:textId="77777777" w:rsidR="00A1031B" w:rsidRPr="00CD4DAF" w:rsidRDefault="00A1031B" w:rsidP="00CD4DAF">
            <w:pPr>
              <w:rPr>
                <w:rFonts w:ascii="Times New Roman" w:hAnsi="Times New Roman" w:cs="Times New Roman"/>
              </w:rPr>
            </w:pPr>
          </w:p>
        </w:tc>
      </w:tr>
    </w:tbl>
    <w:p w14:paraId="03E8F147" w14:textId="77777777" w:rsidR="00F52C45" w:rsidRPr="00CD4DAF" w:rsidRDefault="00F52C45" w:rsidP="00CD4DAF">
      <w:pPr>
        <w:rPr>
          <w:rFonts w:ascii="Times New Roman" w:hAnsi="Times New Roman" w:cs="Times New Roman"/>
          <w:b/>
          <w:sz w:val="28"/>
          <w:szCs w:val="28"/>
        </w:rPr>
      </w:pPr>
    </w:p>
    <w:p w14:paraId="6DCE4FC2" w14:textId="4E8BBAA7" w:rsidR="002E7625" w:rsidRPr="00CD4DAF" w:rsidRDefault="002753F8" w:rsidP="00CD4DAF">
      <w:pPr>
        <w:jc w:val="center"/>
        <w:rPr>
          <w:rFonts w:ascii="Times New Roman" w:hAnsi="Times New Roman" w:cs="Times New Roman"/>
          <w:b/>
          <w:sz w:val="28"/>
          <w:szCs w:val="28"/>
        </w:rPr>
      </w:pPr>
      <w:r w:rsidRPr="00CD4DAF">
        <w:rPr>
          <w:rFonts w:ascii="Times New Roman" w:hAnsi="Times New Roman" w:cs="Times New Roman"/>
          <w:b/>
          <w:sz w:val="28"/>
          <w:szCs w:val="28"/>
        </w:rPr>
        <w:lastRenderedPageBreak/>
        <w:t>Biểu mẫu số</w:t>
      </w:r>
      <w:r w:rsidR="0032500E" w:rsidRPr="00CD4DAF">
        <w:rPr>
          <w:rFonts w:ascii="Times New Roman" w:hAnsi="Times New Roman" w:cs="Times New Roman"/>
          <w:b/>
          <w:sz w:val="28"/>
          <w:szCs w:val="28"/>
        </w:rPr>
        <w:t xml:space="preserve"> </w:t>
      </w:r>
      <w:r w:rsidR="00591FDD" w:rsidRPr="00CD4DAF">
        <w:rPr>
          <w:rFonts w:ascii="Times New Roman" w:hAnsi="Times New Roman" w:cs="Times New Roman"/>
          <w:b/>
          <w:sz w:val="28"/>
          <w:szCs w:val="28"/>
        </w:rPr>
        <w:t>9</w:t>
      </w:r>
    </w:p>
    <w:p w14:paraId="4B9768E5" w14:textId="264B243A" w:rsidR="002753F8" w:rsidRPr="00CD4DAF" w:rsidRDefault="002753F8" w:rsidP="00CD4DAF">
      <w:pPr>
        <w:jc w:val="center"/>
        <w:rPr>
          <w:rFonts w:ascii="Times New Roman" w:hAnsi="Times New Roman" w:cs="Times New Roman"/>
          <w:b/>
          <w:sz w:val="28"/>
          <w:szCs w:val="28"/>
        </w:rPr>
      </w:pPr>
      <w:r w:rsidRPr="00CD4DAF">
        <w:rPr>
          <w:rFonts w:ascii="Times New Roman" w:hAnsi="Times New Roman" w:cs="Times New Roman"/>
          <w:b/>
          <w:sz w:val="28"/>
          <w:szCs w:val="28"/>
        </w:rPr>
        <w:t>Thông tin, dữ liệu về chứng chỉ môi giới bất động sản được cấp trong kỳ</w:t>
      </w:r>
    </w:p>
    <w:p w14:paraId="0AECC400" w14:textId="77777777" w:rsidR="00DF02CC" w:rsidRPr="00CD4DAF" w:rsidRDefault="00DF02CC" w:rsidP="00CD4DAF">
      <w:pPr>
        <w:jc w:val="center"/>
        <w:rPr>
          <w:rFonts w:ascii="Times New Roman" w:hAnsi="Times New Roman" w:cs="Times New Roman"/>
          <w:sz w:val="28"/>
          <w:szCs w:val="28"/>
        </w:rPr>
      </w:pPr>
      <w:r w:rsidRPr="00CD4DAF">
        <w:rPr>
          <w:rFonts w:ascii="Times New Roman" w:hAnsi="Times New Roman" w:cs="Times New Roman"/>
          <w:sz w:val="28"/>
          <w:szCs w:val="28"/>
        </w:rPr>
        <w:t>Kỳ báo cáo: Quý</w:t>
      </w:r>
    </w:p>
    <w:p w14:paraId="3827F63D" w14:textId="77777777" w:rsidR="00DF02CC" w:rsidRPr="00CD4DAF" w:rsidRDefault="00DF02CC" w:rsidP="00CD4DAF">
      <w:pPr>
        <w:rPr>
          <w:rFonts w:ascii="Times New Roman" w:hAnsi="Times New Roman" w:cs="Times New Roman"/>
          <w:b/>
          <w:sz w:val="28"/>
          <w:szCs w:val="28"/>
        </w:rPr>
      </w:pPr>
      <w:r w:rsidRPr="00CD4DAF">
        <w:rPr>
          <w:rFonts w:ascii="Times New Roman" w:hAnsi="Times New Roman" w:cs="Times New Roman"/>
          <w:sz w:val="28"/>
          <w:szCs w:val="28"/>
        </w:rPr>
        <w:t>Đơn vị báo cáo: Ủy ban nhân dân tỉnh, thành phố thuộc trung ương……</w:t>
      </w:r>
      <w:proofErr w:type="gramStart"/>
      <w:r w:rsidRPr="00CD4DAF">
        <w:rPr>
          <w:rFonts w:ascii="Times New Roman" w:hAnsi="Times New Roman" w:cs="Times New Roman"/>
          <w:sz w:val="28"/>
          <w:szCs w:val="28"/>
        </w:rPr>
        <w:t>…..</w:t>
      </w:r>
      <w:proofErr w:type="gramEnd"/>
    </w:p>
    <w:tbl>
      <w:tblPr>
        <w:tblStyle w:val="TableGrid"/>
        <w:tblW w:w="5000" w:type="pct"/>
        <w:tblLook w:val="04A0" w:firstRow="1" w:lastRow="0" w:firstColumn="1" w:lastColumn="0" w:noHBand="0" w:noVBand="1"/>
      </w:tblPr>
      <w:tblGrid>
        <w:gridCol w:w="671"/>
        <w:gridCol w:w="867"/>
        <w:gridCol w:w="855"/>
        <w:gridCol w:w="995"/>
        <w:gridCol w:w="1022"/>
        <w:gridCol w:w="1028"/>
        <w:gridCol w:w="1923"/>
        <w:gridCol w:w="1655"/>
      </w:tblGrid>
      <w:tr w:rsidR="00CD4DAF" w:rsidRPr="00CD4DAF" w14:paraId="406B50C0" w14:textId="77777777" w:rsidTr="00DF02CC">
        <w:tc>
          <w:tcPr>
            <w:tcW w:w="372" w:type="pct"/>
          </w:tcPr>
          <w:p w14:paraId="4048EE8A" w14:textId="77777777" w:rsidR="00E22443" w:rsidRPr="00CD4DAF" w:rsidRDefault="00E22443" w:rsidP="00CD4DAF">
            <w:pPr>
              <w:jc w:val="center"/>
              <w:rPr>
                <w:rFonts w:ascii="Times New Roman" w:hAnsi="Times New Roman" w:cs="Times New Roman"/>
                <w:b/>
              </w:rPr>
            </w:pPr>
            <w:r w:rsidRPr="00CD4DAF">
              <w:rPr>
                <w:rFonts w:ascii="Times New Roman" w:hAnsi="Times New Roman" w:cs="Times New Roman"/>
                <w:b/>
              </w:rPr>
              <w:t>STT</w:t>
            </w:r>
          </w:p>
        </w:tc>
        <w:tc>
          <w:tcPr>
            <w:tcW w:w="481" w:type="pct"/>
          </w:tcPr>
          <w:p w14:paraId="48F3FC40" w14:textId="1E4038CB" w:rsidR="00E22443" w:rsidRPr="00CD4DAF" w:rsidRDefault="00E22443" w:rsidP="00CD4DAF">
            <w:pPr>
              <w:jc w:val="center"/>
              <w:rPr>
                <w:rFonts w:ascii="Times New Roman" w:hAnsi="Times New Roman" w:cs="Times New Roman"/>
                <w:b/>
              </w:rPr>
            </w:pPr>
            <w:r w:rsidRPr="00CD4DAF">
              <w:rPr>
                <w:rFonts w:ascii="Times New Roman" w:hAnsi="Times New Roman" w:cs="Times New Roman"/>
                <w:b/>
              </w:rPr>
              <w:t>Số quyết định</w:t>
            </w:r>
          </w:p>
        </w:tc>
        <w:tc>
          <w:tcPr>
            <w:tcW w:w="474" w:type="pct"/>
          </w:tcPr>
          <w:p w14:paraId="5320EE1A" w14:textId="45438EC7" w:rsidR="00E22443" w:rsidRPr="00CD4DAF" w:rsidRDefault="00E22443" w:rsidP="00CD4DAF">
            <w:pPr>
              <w:jc w:val="center"/>
              <w:rPr>
                <w:rFonts w:ascii="Times New Roman" w:hAnsi="Times New Roman" w:cs="Times New Roman"/>
                <w:b/>
              </w:rPr>
            </w:pPr>
            <w:r w:rsidRPr="00CD4DAF">
              <w:rPr>
                <w:rFonts w:ascii="Times New Roman" w:hAnsi="Times New Roman" w:cs="Times New Roman"/>
                <w:b/>
              </w:rPr>
              <w:t>Số hiệu chứng chỉ</w:t>
            </w:r>
          </w:p>
        </w:tc>
        <w:tc>
          <w:tcPr>
            <w:tcW w:w="552" w:type="pct"/>
          </w:tcPr>
          <w:p w14:paraId="58AE2DE3" w14:textId="25F7ABBD" w:rsidR="00E22443" w:rsidRPr="00CD4DAF" w:rsidRDefault="00E22443" w:rsidP="00CD4DAF">
            <w:pPr>
              <w:jc w:val="center"/>
              <w:rPr>
                <w:rFonts w:ascii="Times New Roman" w:hAnsi="Times New Roman" w:cs="Times New Roman"/>
                <w:b/>
              </w:rPr>
            </w:pPr>
            <w:r w:rsidRPr="00CD4DAF">
              <w:rPr>
                <w:rFonts w:ascii="Times New Roman" w:hAnsi="Times New Roman" w:cs="Times New Roman"/>
                <w:b/>
              </w:rPr>
              <w:t>Ngày tháng cấp chứng chỉ</w:t>
            </w:r>
          </w:p>
        </w:tc>
        <w:tc>
          <w:tcPr>
            <w:tcW w:w="567" w:type="pct"/>
          </w:tcPr>
          <w:p w14:paraId="315B46E5" w14:textId="710E9D1C" w:rsidR="00E22443" w:rsidRPr="00CD4DAF" w:rsidRDefault="00E22443" w:rsidP="00CD4DAF">
            <w:pPr>
              <w:jc w:val="center"/>
              <w:rPr>
                <w:rFonts w:ascii="Times New Roman" w:hAnsi="Times New Roman" w:cs="Times New Roman"/>
                <w:b/>
              </w:rPr>
            </w:pPr>
            <w:r w:rsidRPr="00CD4DAF">
              <w:rPr>
                <w:rFonts w:ascii="Times New Roman" w:hAnsi="Times New Roman" w:cs="Times New Roman"/>
                <w:b/>
              </w:rPr>
              <w:t>Họ và tên</w:t>
            </w:r>
          </w:p>
        </w:tc>
        <w:tc>
          <w:tcPr>
            <w:tcW w:w="570" w:type="pct"/>
          </w:tcPr>
          <w:p w14:paraId="15BB84CD" w14:textId="172BAB5A" w:rsidR="00E22443" w:rsidRPr="00CD4DAF" w:rsidRDefault="00E22443" w:rsidP="00CD4DAF">
            <w:pPr>
              <w:jc w:val="center"/>
              <w:rPr>
                <w:rFonts w:ascii="Times New Roman" w:hAnsi="Times New Roman" w:cs="Times New Roman"/>
                <w:b/>
              </w:rPr>
            </w:pPr>
            <w:r w:rsidRPr="00CD4DAF">
              <w:rPr>
                <w:rFonts w:ascii="Times New Roman" w:hAnsi="Times New Roman" w:cs="Times New Roman"/>
                <w:b/>
              </w:rPr>
              <w:t>Số căn cước/hộ chiếu</w:t>
            </w:r>
          </w:p>
        </w:tc>
        <w:tc>
          <w:tcPr>
            <w:tcW w:w="1066" w:type="pct"/>
          </w:tcPr>
          <w:p w14:paraId="55E27C7F" w14:textId="4F06C5CF" w:rsidR="00E22443" w:rsidRPr="00CD4DAF" w:rsidRDefault="00E22443" w:rsidP="00CD4DAF">
            <w:pPr>
              <w:jc w:val="center"/>
              <w:rPr>
                <w:rFonts w:ascii="Times New Roman" w:hAnsi="Times New Roman" w:cs="Times New Roman"/>
                <w:b/>
              </w:rPr>
            </w:pPr>
            <w:r w:rsidRPr="00CD4DAF">
              <w:rPr>
                <w:rFonts w:ascii="Times New Roman" w:hAnsi="Times New Roman" w:cs="Times New Roman"/>
                <w:b/>
              </w:rPr>
              <w:t>Ngày/tháng/năm sinh</w:t>
            </w:r>
          </w:p>
        </w:tc>
        <w:tc>
          <w:tcPr>
            <w:tcW w:w="918" w:type="pct"/>
          </w:tcPr>
          <w:p w14:paraId="5980E202" w14:textId="67565BFA" w:rsidR="00E22443" w:rsidRPr="00CD4DAF" w:rsidRDefault="00E22443" w:rsidP="00CD4DAF">
            <w:pPr>
              <w:jc w:val="center"/>
              <w:rPr>
                <w:rFonts w:ascii="Times New Roman" w:hAnsi="Times New Roman" w:cs="Times New Roman"/>
                <w:b/>
              </w:rPr>
            </w:pPr>
            <w:r w:rsidRPr="00CD4DAF">
              <w:rPr>
                <w:rFonts w:ascii="Times New Roman" w:hAnsi="Times New Roman" w:cs="Times New Roman"/>
                <w:b/>
              </w:rPr>
              <w:t>Báo cáo về tình hình tổ chức kỳ thi sát sách hạch (đính kèm định dạng *.pdf *.doc)</w:t>
            </w:r>
          </w:p>
        </w:tc>
      </w:tr>
      <w:tr w:rsidR="00CD4DAF" w:rsidRPr="00CD4DAF" w14:paraId="65E40E19" w14:textId="77777777" w:rsidTr="00DF02CC">
        <w:tc>
          <w:tcPr>
            <w:tcW w:w="372" w:type="pct"/>
          </w:tcPr>
          <w:p w14:paraId="7005B069" w14:textId="77777777" w:rsidR="00E22443" w:rsidRPr="00CD4DAF" w:rsidRDefault="00E22443" w:rsidP="00CD4DAF">
            <w:pPr>
              <w:jc w:val="center"/>
              <w:rPr>
                <w:rFonts w:ascii="Times New Roman" w:hAnsi="Times New Roman" w:cs="Times New Roman"/>
              </w:rPr>
            </w:pPr>
            <w:r w:rsidRPr="00CD4DAF">
              <w:rPr>
                <w:rFonts w:ascii="Times New Roman" w:hAnsi="Times New Roman" w:cs="Times New Roman"/>
              </w:rPr>
              <w:t>1</w:t>
            </w:r>
          </w:p>
        </w:tc>
        <w:tc>
          <w:tcPr>
            <w:tcW w:w="481" w:type="pct"/>
          </w:tcPr>
          <w:p w14:paraId="254DA41B" w14:textId="77777777" w:rsidR="00E22443" w:rsidRPr="00CD4DAF" w:rsidRDefault="00E22443" w:rsidP="00CD4DAF">
            <w:pPr>
              <w:rPr>
                <w:rFonts w:ascii="Times New Roman" w:hAnsi="Times New Roman" w:cs="Times New Roman"/>
              </w:rPr>
            </w:pPr>
          </w:p>
        </w:tc>
        <w:tc>
          <w:tcPr>
            <w:tcW w:w="474" w:type="pct"/>
          </w:tcPr>
          <w:p w14:paraId="2E9D724E" w14:textId="77777777" w:rsidR="00E22443" w:rsidRPr="00CD4DAF" w:rsidRDefault="00E22443" w:rsidP="00CD4DAF">
            <w:pPr>
              <w:rPr>
                <w:rFonts w:ascii="Times New Roman" w:hAnsi="Times New Roman" w:cs="Times New Roman"/>
              </w:rPr>
            </w:pPr>
          </w:p>
        </w:tc>
        <w:tc>
          <w:tcPr>
            <w:tcW w:w="552" w:type="pct"/>
          </w:tcPr>
          <w:p w14:paraId="3B9776CD" w14:textId="77777777" w:rsidR="00E22443" w:rsidRPr="00CD4DAF" w:rsidRDefault="00E22443" w:rsidP="00CD4DAF">
            <w:pPr>
              <w:rPr>
                <w:rFonts w:ascii="Times New Roman" w:hAnsi="Times New Roman" w:cs="Times New Roman"/>
              </w:rPr>
            </w:pPr>
          </w:p>
        </w:tc>
        <w:tc>
          <w:tcPr>
            <w:tcW w:w="567" w:type="pct"/>
          </w:tcPr>
          <w:p w14:paraId="6936F3A6" w14:textId="2D233AE7" w:rsidR="00E22443" w:rsidRPr="00CD4DAF" w:rsidRDefault="00E22443" w:rsidP="00CD4DAF">
            <w:pPr>
              <w:rPr>
                <w:rFonts w:ascii="Times New Roman" w:hAnsi="Times New Roman" w:cs="Times New Roman"/>
              </w:rPr>
            </w:pPr>
          </w:p>
        </w:tc>
        <w:tc>
          <w:tcPr>
            <w:tcW w:w="570" w:type="pct"/>
          </w:tcPr>
          <w:p w14:paraId="7C2E14EC" w14:textId="77777777" w:rsidR="00E22443" w:rsidRPr="00CD4DAF" w:rsidRDefault="00E22443" w:rsidP="00CD4DAF">
            <w:pPr>
              <w:rPr>
                <w:rFonts w:ascii="Times New Roman" w:hAnsi="Times New Roman" w:cs="Times New Roman"/>
              </w:rPr>
            </w:pPr>
          </w:p>
        </w:tc>
        <w:tc>
          <w:tcPr>
            <w:tcW w:w="1066" w:type="pct"/>
          </w:tcPr>
          <w:p w14:paraId="0EE597F9" w14:textId="77777777" w:rsidR="00E22443" w:rsidRPr="00CD4DAF" w:rsidRDefault="00E22443" w:rsidP="00CD4DAF">
            <w:pPr>
              <w:rPr>
                <w:rFonts w:ascii="Times New Roman" w:hAnsi="Times New Roman" w:cs="Times New Roman"/>
              </w:rPr>
            </w:pPr>
          </w:p>
        </w:tc>
        <w:tc>
          <w:tcPr>
            <w:tcW w:w="918" w:type="pct"/>
          </w:tcPr>
          <w:p w14:paraId="482F9E98" w14:textId="77777777" w:rsidR="00E22443" w:rsidRPr="00CD4DAF" w:rsidRDefault="00E22443" w:rsidP="00CD4DAF">
            <w:pPr>
              <w:rPr>
                <w:rFonts w:ascii="Times New Roman" w:hAnsi="Times New Roman" w:cs="Times New Roman"/>
              </w:rPr>
            </w:pPr>
          </w:p>
        </w:tc>
      </w:tr>
      <w:tr w:rsidR="00CD4DAF" w:rsidRPr="00CD4DAF" w14:paraId="685583D7" w14:textId="77777777" w:rsidTr="00DF02CC">
        <w:tc>
          <w:tcPr>
            <w:tcW w:w="372" w:type="pct"/>
          </w:tcPr>
          <w:p w14:paraId="78FDCFF6" w14:textId="77777777" w:rsidR="00E22443" w:rsidRPr="00CD4DAF" w:rsidRDefault="00E22443" w:rsidP="00CD4DAF">
            <w:pPr>
              <w:jc w:val="center"/>
              <w:rPr>
                <w:rFonts w:ascii="Times New Roman" w:hAnsi="Times New Roman" w:cs="Times New Roman"/>
              </w:rPr>
            </w:pPr>
            <w:r w:rsidRPr="00CD4DAF">
              <w:rPr>
                <w:rFonts w:ascii="Times New Roman" w:hAnsi="Times New Roman" w:cs="Times New Roman"/>
              </w:rPr>
              <w:t>2</w:t>
            </w:r>
          </w:p>
        </w:tc>
        <w:tc>
          <w:tcPr>
            <w:tcW w:w="481" w:type="pct"/>
          </w:tcPr>
          <w:p w14:paraId="3C200C60" w14:textId="77777777" w:rsidR="00E22443" w:rsidRPr="00CD4DAF" w:rsidRDefault="00E22443" w:rsidP="00CD4DAF">
            <w:pPr>
              <w:rPr>
                <w:rFonts w:ascii="Times New Roman" w:hAnsi="Times New Roman" w:cs="Times New Roman"/>
              </w:rPr>
            </w:pPr>
          </w:p>
        </w:tc>
        <w:tc>
          <w:tcPr>
            <w:tcW w:w="474" w:type="pct"/>
          </w:tcPr>
          <w:p w14:paraId="34878A07" w14:textId="77777777" w:rsidR="00E22443" w:rsidRPr="00CD4DAF" w:rsidRDefault="00E22443" w:rsidP="00CD4DAF">
            <w:pPr>
              <w:rPr>
                <w:rFonts w:ascii="Times New Roman" w:hAnsi="Times New Roman" w:cs="Times New Roman"/>
              </w:rPr>
            </w:pPr>
          </w:p>
        </w:tc>
        <w:tc>
          <w:tcPr>
            <w:tcW w:w="552" w:type="pct"/>
          </w:tcPr>
          <w:p w14:paraId="16AB49DC" w14:textId="77777777" w:rsidR="00E22443" w:rsidRPr="00CD4DAF" w:rsidRDefault="00E22443" w:rsidP="00CD4DAF">
            <w:pPr>
              <w:rPr>
                <w:rFonts w:ascii="Times New Roman" w:hAnsi="Times New Roman" w:cs="Times New Roman"/>
              </w:rPr>
            </w:pPr>
          </w:p>
        </w:tc>
        <w:tc>
          <w:tcPr>
            <w:tcW w:w="567" w:type="pct"/>
          </w:tcPr>
          <w:p w14:paraId="4EC70F80" w14:textId="3CB569DE" w:rsidR="00E22443" w:rsidRPr="00CD4DAF" w:rsidRDefault="00E22443" w:rsidP="00CD4DAF">
            <w:pPr>
              <w:rPr>
                <w:rFonts w:ascii="Times New Roman" w:hAnsi="Times New Roman" w:cs="Times New Roman"/>
              </w:rPr>
            </w:pPr>
          </w:p>
        </w:tc>
        <w:tc>
          <w:tcPr>
            <w:tcW w:w="570" w:type="pct"/>
          </w:tcPr>
          <w:p w14:paraId="45AA7CFD" w14:textId="77777777" w:rsidR="00E22443" w:rsidRPr="00CD4DAF" w:rsidRDefault="00E22443" w:rsidP="00CD4DAF">
            <w:pPr>
              <w:rPr>
                <w:rFonts w:ascii="Times New Roman" w:hAnsi="Times New Roman" w:cs="Times New Roman"/>
              </w:rPr>
            </w:pPr>
          </w:p>
        </w:tc>
        <w:tc>
          <w:tcPr>
            <w:tcW w:w="1066" w:type="pct"/>
          </w:tcPr>
          <w:p w14:paraId="3889C76F" w14:textId="77777777" w:rsidR="00E22443" w:rsidRPr="00CD4DAF" w:rsidRDefault="00E22443" w:rsidP="00CD4DAF">
            <w:pPr>
              <w:rPr>
                <w:rFonts w:ascii="Times New Roman" w:hAnsi="Times New Roman" w:cs="Times New Roman"/>
              </w:rPr>
            </w:pPr>
          </w:p>
        </w:tc>
        <w:tc>
          <w:tcPr>
            <w:tcW w:w="918" w:type="pct"/>
          </w:tcPr>
          <w:p w14:paraId="682180C2" w14:textId="77777777" w:rsidR="00E22443" w:rsidRPr="00CD4DAF" w:rsidRDefault="00E22443" w:rsidP="00CD4DAF">
            <w:pPr>
              <w:rPr>
                <w:rFonts w:ascii="Times New Roman" w:hAnsi="Times New Roman" w:cs="Times New Roman"/>
              </w:rPr>
            </w:pPr>
          </w:p>
        </w:tc>
      </w:tr>
      <w:tr w:rsidR="00CD4DAF" w:rsidRPr="00CD4DAF" w14:paraId="1255C649" w14:textId="77777777" w:rsidTr="00DF02CC">
        <w:tc>
          <w:tcPr>
            <w:tcW w:w="372" w:type="pct"/>
          </w:tcPr>
          <w:p w14:paraId="4BDFEF69" w14:textId="77777777" w:rsidR="00F52C45" w:rsidRPr="00CD4DAF" w:rsidRDefault="00F52C45" w:rsidP="00CD4DAF">
            <w:pPr>
              <w:jc w:val="center"/>
              <w:rPr>
                <w:rFonts w:ascii="Times New Roman" w:hAnsi="Times New Roman" w:cs="Times New Roman"/>
              </w:rPr>
            </w:pPr>
          </w:p>
        </w:tc>
        <w:tc>
          <w:tcPr>
            <w:tcW w:w="481" w:type="pct"/>
          </w:tcPr>
          <w:p w14:paraId="68F06DDA" w14:textId="77777777" w:rsidR="00F52C45" w:rsidRPr="00CD4DAF" w:rsidRDefault="00F52C45" w:rsidP="00CD4DAF">
            <w:pPr>
              <w:rPr>
                <w:rFonts w:ascii="Times New Roman" w:hAnsi="Times New Roman" w:cs="Times New Roman"/>
              </w:rPr>
            </w:pPr>
          </w:p>
        </w:tc>
        <w:tc>
          <w:tcPr>
            <w:tcW w:w="474" w:type="pct"/>
          </w:tcPr>
          <w:p w14:paraId="6AB334CF" w14:textId="77777777" w:rsidR="00F52C45" w:rsidRPr="00CD4DAF" w:rsidRDefault="00F52C45" w:rsidP="00CD4DAF">
            <w:pPr>
              <w:rPr>
                <w:rFonts w:ascii="Times New Roman" w:hAnsi="Times New Roman" w:cs="Times New Roman"/>
              </w:rPr>
            </w:pPr>
          </w:p>
        </w:tc>
        <w:tc>
          <w:tcPr>
            <w:tcW w:w="552" w:type="pct"/>
          </w:tcPr>
          <w:p w14:paraId="77FDE9A0" w14:textId="77777777" w:rsidR="00F52C45" w:rsidRPr="00CD4DAF" w:rsidRDefault="00F52C45" w:rsidP="00CD4DAF">
            <w:pPr>
              <w:rPr>
                <w:rFonts w:ascii="Times New Roman" w:hAnsi="Times New Roman" w:cs="Times New Roman"/>
              </w:rPr>
            </w:pPr>
          </w:p>
        </w:tc>
        <w:tc>
          <w:tcPr>
            <w:tcW w:w="567" w:type="pct"/>
          </w:tcPr>
          <w:p w14:paraId="62F885B3" w14:textId="77777777" w:rsidR="00F52C45" w:rsidRPr="00CD4DAF" w:rsidRDefault="00F52C45" w:rsidP="00CD4DAF">
            <w:pPr>
              <w:rPr>
                <w:rFonts w:ascii="Times New Roman" w:hAnsi="Times New Roman" w:cs="Times New Roman"/>
              </w:rPr>
            </w:pPr>
          </w:p>
        </w:tc>
        <w:tc>
          <w:tcPr>
            <w:tcW w:w="570" w:type="pct"/>
          </w:tcPr>
          <w:p w14:paraId="732E177D" w14:textId="77777777" w:rsidR="00F52C45" w:rsidRPr="00CD4DAF" w:rsidRDefault="00F52C45" w:rsidP="00CD4DAF">
            <w:pPr>
              <w:rPr>
                <w:rFonts w:ascii="Times New Roman" w:hAnsi="Times New Roman" w:cs="Times New Roman"/>
              </w:rPr>
            </w:pPr>
          </w:p>
        </w:tc>
        <w:tc>
          <w:tcPr>
            <w:tcW w:w="1066" w:type="pct"/>
          </w:tcPr>
          <w:p w14:paraId="4A481317" w14:textId="77777777" w:rsidR="00F52C45" w:rsidRPr="00CD4DAF" w:rsidRDefault="00F52C45" w:rsidP="00CD4DAF">
            <w:pPr>
              <w:rPr>
                <w:rFonts w:ascii="Times New Roman" w:hAnsi="Times New Roman" w:cs="Times New Roman"/>
              </w:rPr>
            </w:pPr>
          </w:p>
        </w:tc>
        <w:tc>
          <w:tcPr>
            <w:tcW w:w="918" w:type="pct"/>
          </w:tcPr>
          <w:p w14:paraId="4A113CC9" w14:textId="77777777" w:rsidR="00F52C45" w:rsidRPr="00CD4DAF" w:rsidRDefault="00F52C45" w:rsidP="00CD4DAF">
            <w:pPr>
              <w:rPr>
                <w:rFonts w:ascii="Times New Roman" w:hAnsi="Times New Roman" w:cs="Times New Roman"/>
              </w:rPr>
            </w:pPr>
          </w:p>
        </w:tc>
      </w:tr>
      <w:tr w:rsidR="00CD4DAF" w:rsidRPr="00CD4DAF" w14:paraId="6040AC08" w14:textId="77777777" w:rsidTr="00DF02CC">
        <w:tc>
          <w:tcPr>
            <w:tcW w:w="372" w:type="pct"/>
          </w:tcPr>
          <w:p w14:paraId="4EA64121" w14:textId="77777777" w:rsidR="00F52C45" w:rsidRPr="00CD4DAF" w:rsidRDefault="00F52C45" w:rsidP="00CD4DAF">
            <w:pPr>
              <w:jc w:val="center"/>
              <w:rPr>
                <w:rFonts w:ascii="Times New Roman" w:hAnsi="Times New Roman" w:cs="Times New Roman"/>
              </w:rPr>
            </w:pPr>
          </w:p>
        </w:tc>
        <w:tc>
          <w:tcPr>
            <w:tcW w:w="481" w:type="pct"/>
          </w:tcPr>
          <w:p w14:paraId="5B1D7830" w14:textId="77777777" w:rsidR="00F52C45" w:rsidRPr="00CD4DAF" w:rsidRDefault="00F52C45" w:rsidP="00CD4DAF">
            <w:pPr>
              <w:rPr>
                <w:rFonts w:ascii="Times New Roman" w:hAnsi="Times New Roman" w:cs="Times New Roman"/>
              </w:rPr>
            </w:pPr>
          </w:p>
        </w:tc>
        <w:tc>
          <w:tcPr>
            <w:tcW w:w="474" w:type="pct"/>
          </w:tcPr>
          <w:p w14:paraId="1498A42E" w14:textId="77777777" w:rsidR="00F52C45" w:rsidRPr="00CD4DAF" w:rsidRDefault="00F52C45" w:rsidP="00CD4DAF">
            <w:pPr>
              <w:rPr>
                <w:rFonts w:ascii="Times New Roman" w:hAnsi="Times New Roman" w:cs="Times New Roman"/>
              </w:rPr>
            </w:pPr>
          </w:p>
        </w:tc>
        <w:tc>
          <w:tcPr>
            <w:tcW w:w="552" w:type="pct"/>
          </w:tcPr>
          <w:p w14:paraId="3EDF2AEA" w14:textId="77777777" w:rsidR="00F52C45" w:rsidRPr="00CD4DAF" w:rsidRDefault="00F52C45" w:rsidP="00CD4DAF">
            <w:pPr>
              <w:rPr>
                <w:rFonts w:ascii="Times New Roman" w:hAnsi="Times New Roman" w:cs="Times New Roman"/>
              </w:rPr>
            </w:pPr>
          </w:p>
        </w:tc>
        <w:tc>
          <w:tcPr>
            <w:tcW w:w="567" w:type="pct"/>
          </w:tcPr>
          <w:p w14:paraId="127E2150" w14:textId="77777777" w:rsidR="00F52C45" w:rsidRPr="00CD4DAF" w:rsidRDefault="00F52C45" w:rsidP="00CD4DAF">
            <w:pPr>
              <w:rPr>
                <w:rFonts w:ascii="Times New Roman" w:hAnsi="Times New Roman" w:cs="Times New Roman"/>
              </w:rPr>
            </w:pPr>
          </w:p>
        </w:tc>
        <w:tc>
          <w:tcPr>
            <w:tcW w:w="570" w:type="pct"/>
          </w:tcPr>
          <w:p w14:paraId="0BD0A66C" w14:textId="77777777" w:rsidR="00F52C45" w:rsidRPr="00CD4DAF" w:rsidRDefault="00F52C45" w:rsidP="00CD4DAF">
            <w:pPr>
              <w:rPr>
                <w:rFonts w:ascii="Times New Roman" w:hAnsi="Times New Roman" w:cs="Times New Roman"/>
              </w:rPr>
            </w:pPr>
          </w:p>
        </w:tc>
        <w:tc>
          <w:tcPr>
            <w:tcW w:w="1066" w:type="pct"/>
          </w:tcPr>
          <w:p w14:paraId="5E8D4517" w14:textId="77777777" w:rsidR="00F52C45" w:rsidRPr="00CD4DAF" w:rsidRDefault="00F52C45" w:rsidP="00CD4DAF">
            <w:pPr>
              <w:rPr>
                <w:rFonts w:ascii="Times New Roman" w:hAnsi="Times New Roman" w:cs="Times New Roman"/>
              </w:rPr>
            </w:pPr>
          </w:p>
        </w:tc>
        <w:tc>
          <w:tcPr>
            <w:tcW w:w="918" w:type="pct"/>
          </w:tcPr>
          <w:p w14:paraId="6CA0649C" w14:textId="77777777" w:rsidR="00F52C45" w:rsidRPr="00CD4DAF" w:rsidRDefault="00F52C45" w:rsidP="00CD4DAF">
            <w:pPr>
              <w:rPr>
                <w:rFonts w:ascii="Times New Roman" w:hAnsi="Times New Roman" w:cs="Times New Roman"/>
              </w:rPr>
            </w:pPr>
          </w:p>
        </w:tc>
      </w:tr>
      <w:tr w:rsidR="00CD4DAF" w:rsidRPr="00CD4DAF" w14:paraId="363B91AB" w14:textId="77777777" w:rsidTr="00DF02CC">
        <w:tc>
          <w:tcPr>
            <w:tcW w:w="372" w:type="pct"/>
          </w:tcPr>
          <w:p w14:paraId="53D4D2B0" w14:textId="77777777" w:rsidR="00F52C45" w:rsidRPr="00CD4DAF" w:rsidRDefault="00F52C45" w:rsidP="00CD4DAF">
            <w:pPr>
              <w:jc w:val="center"/>
              <w:rPr>
                <w:rFonts w:ascii="Times New Roman" w:hAnsi="Times New Roman" w:cs="Times New Roman"/>
              </w:rPr>
            </w:pPr>
          </w:p>
        </w:tc>
        <w:tc>
          <w:tcPr>
            <w:tcW w:w="481" w:type="pct"/>
          </w:tcPr>
          <w:p w14:paraId="26A37F0F" w14:textId="77777777" w:rsidR="00F52C45" w:rsidRPr="00CD4DAF" w:rsidRDefault="00F52C45" w:rsidP="00CD4DAF">
            <w:pPr>
              <w:rPr>
                <w:rFonts w:ascii="Times New Roman" w:hAnsi="Times New Roman" w:cs="Times New Roman"/>
              </w:rPr>
            </w:pPr>
          </w:p>
        </w:tc>
        <w:tc>
          <w:tcPr>
            <w:tcW w:w="474" w:type="pct"/>
          </w:tcPr>
          <w:p w14:paraId="694E231C" w14:textId="77777777" w:rsidR="00F52C45" w:rsidRPr="00CD4DAF" w:rsidRDefault="00F52C45" w:rsidP="00CD4DAF">
            <w:pPr>
              <w:rPr>
                <w:rFonts w:ascii="Times New Roman" w:hAnsi="Times New Roman" w:cs="Times New Roman"/>
              </w:rPr>
            </w:pPr>
          </w:p>
        </w:tc>
        <w:tc>
          <w:tcPr>
            <w:tcW w:w="552" w:type="pct"/>
          </w:tcPr>
          <w:p w14:paraId="75A5E001" w14:textId="77777777" w:rsidR="00F52C45" w:rsidRPr="00CD4DAF" w:rsidRDefault="00F52C45" w:rsidP="00CD4DAF">
            <w:pPr>
              <w:rPr>
                <w:rFonts w:ascii="Times New Roman" w:hAnsi="Times New Roman" w:cs="Times New Roman"/>
              </w:rPr>
            </w:pPr>
          </w:p>
        </w:tc>
        <w:tc>
          <w:tcPr>
            <w:tcW w:w="567" w:type="pct"/>
          </w:tcPr>
          <w:p w14:paraId="778F89B6" w14:textId="77777777" w:rsidR="00F52C45" w:rsidRPr="00CD4DAF" w:rsidRDefault="00F52C45" w:rsidP="00CD4DAF">
            <w:pPr>
              <w:rPr>
                <w:rFonts w:ascii="Times New Roman" w:hAnsi="Times New Roman" w:cs="Times New Roman"/>
              </w:rPr>
            </w:pPr>
          </w:p>
        </w:tc>
        <w:tc>
          <w:tcPr>
            <w:tcW w:w="570" w:type="pct"/>
          </w:tcPr>
          <w:p w14:paraId="58A2F4FD" w14:textId="77777777" w:rsidR="00F52C45" w:rsidRPr="00CD4DAF" w:rsidRDefault="00F52C45" w:rsidP="00CD4DAF">
            <w:pPr>
              <w:rPr>
                <w:rFonts w:ascii="Times New Roman" w:hAnsi="Times New Roman" w:cs="Times New Roman"/>
              </w:rPr>
            </w:pPr>
          </w:p>
        </w:tc>
        <w:tc>
          <w:tcPr>
            <w:tcW w:w="1066" w:type="pct"/>
          </w:tcPr>
          <w:p w14:paraId="7E9D8112" w14:textId="77777777" w:rsidR="00F52C45" w:rsidRPr="00CD4DAF" w:rsidRDefault="00F52C45" w:rsidP="00CD4DAF">
            <w:pPr>
              <w:rPr>
                <w:rFonts w:ascii="Times New Roman" w:hAnsi="Times New Roman" w:cs="Times New Roman"/>
              </w:rPr>
            </w:pPr>
          </w:p>
        </w:tc>
        <w:tc>
          <w:tcPr>
            <w:tcW w:w="918" w:type="pct"/>
          </w:tcPr>
          <w:p w14:paraId="7B6D96B5" w14:textId="77777777" w:rsidR="00F52C45" w:rsidRPr="00CD4DAF" w:rsidRDefault="00F52C45" w:rsidP="00CD4DAF">
            <w:pPr>
              <w:rPr>
                <w:rFonts w:ascii="Times New Roman" w:hAnsi="Times New Roman" w:cs="Times New Roman"/>
              </w:rPr>
            </w:pPr>
          </w:p>
        </w:tc>
      </w:tr>
      <w:tr w:rsidR="00CD4DAF" w:rsidRPr="00CD4DAF" w14:paraId="2272A627" w14:textId="77777777" w:rsidTr="00DF02CC">
        <w:tc>
          <w:tcPr>
            <w:tcW w:w="372" w:type="pct"/>
          </w:tcPr>
          <w:p w14:paraId="3C507FF2" w14:textId="77777777" w:rsidR="00F52C45" w:rsidRPr="00CD4DAF" w:rsidRDefault="00F52C45" w:rsidP="00CD4DAF">
            <w:pPr>
              <w:jc w:val="center"/>
              <w:rPr>
                <w:rFonts w:ascii="Times New Roman" w:hAnsi="Times New Roman" w:cs="Times New Roman"/>
              </w:rPr>
            </w:pPr>
          </w:p>
        </w:tc>
        <w:tc>
          <w:tcPr>
            <w:tcW w:w="481" w:type="pct"/>
          </w:tcPr>
          <w:p w14:paraId="77492986" w14:textId="77777777" w:rsidR="00F52C45" w:rsidRPr="00CD4DAF" w:rsidRDefault="00F52C45" w:rsidP="00CD4DAF">
            <w:pPr>
              <w:rPr>
                <w:rFonts w:ascii="Times New Roman" w:hAnsi="Times New Roman" w:cs="Times New Roman"/>
              </w:rPr>
            </w:pPr>
          </w:p>
        </w:tc>
        <w:tc>
          <w:tcPr>
            <w:tcW w:w="474" w:type="pct"/>
          </w:tcPr>
          <w:p w14:paraId="4CCAE5E0" w14:textId="77777777" w:rsidR="00F52C45" w:rsidRPr="00CD4DAF" w:rsidRDefault="00F52C45" w:rsidP="00CD4DAF">
            <w:pPr>
              <w:rPr>
                <w:rFonts w:ascii="Times New Roman" w:hAnsi="Times New Roman" w:cs="Times New Roman"/>
              </w:rPr>
            </w:pPr>
          </w:p>
        </w:tc>
        <w:tc>
          <w:tcPr>
            <w:tcW w:w="552" w:type="pct"/>
          </w:tcPr>
          <w:p w14:paraId="1EE1A74E" w14:textId="77777777" w:rsidR="00F52C45" w:rsidRPr="00CD4DAF" w:rsidRDefault="00F52C45" w:rsidP="00CD4DAF">
            <w:pPr>
              <w:rPr>
                <w:rFonts w:ascii="Times New Roman" w:hAnsi="Times New Roman" w:cs="Times New Roman"/>
              </w:rPr>
            </w:pPr>
          </w:p>
        </w:tc>
        <w:tc>
          <w:tcPr>
            <w:tcW w:w="567" w:type="pct"/>
          </w:tcPr>
          <w:p w14:paraId="51DC2883" w14:textId="77777777" w:rsidR="00F52C45" w:rsidRPr="00CD4DAF" w:rsidRDefault="00F52C45" w:rsidP="00CD4DAF">
            <w:pPr>
              <w:rPr>
                <w:rFonts w:ascii="Times New Roman" w:hAnsi="Times New Roman" w:cs="Times New Roman"/>
              </w:rPr>
            </w:pPr>
          </w:p>
        </w:tc>
        <w:tc>
          <w:tcPr>
            <w:tcW w:w="570" w:type="pct"/>
          </w:tcPr>
          <w:p w14:paraId="060B06E1" w14:textId="77777777" w:rsidR="00F52C45" w:rsidRPr="00CD4DAF" w:rsidRDefault="00F52C45" w:rsidP="00CD4DAF">
            <w:pPr>
              <w:rPr>
                <w:rFonts w:ascii="Times New Roman" w:hAnsi="Times New Roman" w:cs="Times New Roman"/>
              </w:rPr>
            </w:pPr>
          </w:p>
        </w:tc>
        <w:tc>
          <w:tcPr>
            <w:tcW w:w="1066" w:type="pct"/>
          </w:tcPr>
          <w:p w14:paraId="70139EAE" w14:textId="77777777" w:rsidR="00F52C45" w:rsidRPr="00CD4DAF" w:rsidRDefault="00F52C45" w:rsidP="00CD4DAF">
            <w:pPr>
              <w:rPr>
                <w:rFonts w:ascii="Times New Roman" w:hAnsi="Times New Roman" w:cs="Times New Roman"/>
              </w:rPr>
            </w:pPr>
          </w:p>
        </w:tc>
        <w:tc>
          <w:tcPr>
            <w:tcW w:w="918" w:type="pct"/>
          </w:tcPr>
          <w:p w14:paraId="3BBB7B36" w14:textId="77777777" w:rsidR="00F52C45" w:rsidRPr="00CD4DAF" w:rsidRDefault="00F52C45" w:rsidP="00CD4DAF">
            <w:pPr>
              <w:rPr>
                <w:rFonts w:ascii="Times New Roman" w:hAnsi="Times New Roman" w:cs="Times New Roman"/>
              </w:rPr>
            </w:pPr>
          </w:p>
        </w:tc>
      </w:tr>
      <w:tr w:rsidR="00CD4DAF" w:rsidRPr="00CD4DAF" w14:paraId="22E0EBDF" w14:textId="77777777" w:rsidTr="00DF02CC">
        <w:tc>
          <w:tcPr>
            <w:tcW w:w="372" w:type="pct"/>
          </w:tcPr>
          <w:p w14:paraId="77C84BBF" w14:textId="77777777" w:rsidR="00F52C45" w:rsidRPr="00CD4DAF" w:rsidRDefault="00F52C45" w:rsidP="00CD4DAF">
            <w:pPr>
              <w:jc w:val="center"/>
              <w:rPr>
                <w:rFonts w:ascii="Times New Roman" w:hAnsi="Times New Roman" w:cs="Times New Roman"/>
              </w:rPr>
            </w:pPr>
          </w:p>
        </w:tc>
        <w:tc>
          <w:tcPr>
            <w:tcW w:w="481" w:type="pct"/>
          </w:tcPr>
          <w:p w14:paraId="5A0EE076" w14:textId="77777777" w:rsidR="00F52C45" w:rsidRPr="00CD4DAF" w:rsidRDefault="00F52C45" w:rsidP="00CD4DAF">
            <w:pPr>
              <w:rPr>
                <w:rFonts w:ascii="Times New Roman" w:hAnsi="Times New Roman" w:cs="Times New Roman"/>
              </w:rPr>
            </w:pPr>
          </w:p>
        </w:tc>
        <w:tc>
          <w:tcPr>
            <w:tcW w:w="474" w:type="pct"/>
          </w:tcPr>
          <w:p w14:paraId="07C5F54C" w14:textId="77777777" w:rsidR="00F52C45" w:rsidRPr="00CD4DAF" w:rsidRDefault="00F52C45" w:rsidP="00CD4DAF">
            <w:pPr>
              <w:rPr>
                <w:rFonts w:ascii="Times New Roman" w:hAnsi="Times New Roman" w:cs="Times New Roman"/>
              </w:rPr>
            </w:pPr>
          </w:p>
        </w:tc>
        <w:tc>
          <w:tcPr>
            <w:tcW w:w="552" w:type="pct"/>
          </w:tcPr>
          <w:p w14:paraId="506023B3" w14:textId="77777777" w:rsidR="00F52C45" w:rsidRPr="00CD4DAF" w:rsidRDefault="00F52C45" w:rsidP="00CD4DAF">
            <w:pPr>
              <w:rPr>
                <w:rFonts w:ascii="Times New Roman" w:hAnsi="Times New Roman" w:cs="Times New Roman"/>
              </w:rPr>
            </w:pPr>
          </w:p>
        </w:tc>
        <w:tc>
          <w:tcPr>
            <w:tcW w:w="567" w:type="pct"/>
          </w:tcPr>
          <w:p w14:paraId="1346619F" w14:textId="77777777" w:rsidR="00F52C45" w:rsidRPr="00CD4DAF" w:rsidRDefault="00F52C45" w:rsidP="00CD4DAF">
            <w:pPr>
              <w:rPr>
                <w:rFonts w:ascii="Times New Roman" w:hAnsi="Times New Roman" w:cs="Times New Roman"/>
              </w:rPr>
            </w:pPr>
          </w:p>
        </w:tc>
        <w:tc>
          <w:tcPr>
            <w:tcW w:w="570" w:type="pct"/>
          </w:tcPr>
          <w:p w14:paraId="0E1BD134" w14:textId="77777777" w:rsidR="00F52C45" w:rsidRPr="00CD4DAF" w:rsidRDefault="00F52C45" w:rsidP="00CD4DAF">
            <w:pPr>
              <w:rPr>
                <w:rFonts w:ascii="Times New Roman" w:hAnsi="Times New Roman" w:cs="Times New Roman"/>
              </w:rPr>
            </w:pPr>
          </w:p>
        </w:tc>
        <w:tc>
          <w:tcPr>
            <w:tcW w:w="1066" w:type="pct"/>
          </w:tcPr>
          <w:p w14:paraId="5C357375" w14:textId="77777777" w:rsidR="00F52C45" w:rsidRPr="00CD4DAF" w:rsidRDefault="00F52C45" w:rsidP="00CD4DAF">
            <w:pPr>
              <w:rPr>
                <w:rFonts w:ascii="Times New Roman" w:hAnsi="Times New Roman" w:cs="Times New Roman"/>
              </w:rPr>
            </w:pPr>
          </w:p>
        </w:tc>
        <w:tc>
          <w:tcPr>
            <w:tcW w:w="918" w:type="pct"/>
          </w:tcPr>
          <w:p w14:paraId="099B38DB" w14:textId="77777777" w:rsidR="00F52C45" w:rsidRPr="00CD4DAF" w:rsidRDefault="00F52C45" w:rsidP="00CD4DAF">
            <w:pPr>
              <w:rPr>
                <w:rFonts w:ascii="Times New Roman" w:hAnsi="Times New Roman" w:cs="Times New Roman"/>
              </w:rPr>
            </w:pPr>
          </w:p>
        </w:tc>
      </w:tr>
      <w:tr w:rsidR="00E22443" w:rsidRPr="00CD4DAF" w14:paraId="51C4A364" w14:textId="77777777" w:rsidTr="00DF02CC">
        <w:tc>
          <w:tcPr>
            <w:tcW w:w="372" w:type="pct"/>
          </w:tcPr>
          <w:p w14:paraId="33AFC87E" w14:textId="5F334552" w:rsidR="00E22443" w:rsidRPr="00CD4DAF" w:rsidRDefault="00A1031B" w:rsidP="00CD4DAF">
            <w:pPr>
              <w:jc w:val="center"/>
              <w:rPr>
                <w:rFonts w:ascii="Times New Roman" w:hAnsi="Times New Roman" w:cs="Times New Roman"/>
              </w:rPr>
            </w:pPr>
            <w:r w:rsidRPr="00CD4DAF">
              <w:rPr>
                <w:rFonts w:ascii="Times New Roman" w:hAnsi="Times New Roman" w:cs="Times New Roman"/>
              </w:rPr>
              <w:t>…</w:t>
            </w:r>
          </w:p>
        </w:tc>
        <w:tc>
          <w:tcPr>
            <w:tcW w:w="481" w:type="pct"/>
          </w:tcPr>
          <w:p w14:paraId="79AB4723" w14:textId="77777777" w:rsidR="00E22443" w:rsidRPr="00CD4DAF" w:rsidRDefault="00E22443" w:rsidP="00CD4DAF">
            <w:pPr>
              <w:rPr>
                <w:rFonts w:ascii="Times New Roman" w:hAnsi="Times New Roman" w:cs="Times New Roman"/>
              </w:rPr>
            </w:pPr>
          </w:p>
        </w:tc>
        <w:tc>
          <w:tcPr>
            <w:tcW w:w="474" w:type="pct"/>
          </w:tcPr>
          <w:p w14:paraId="3AD500DA" w14:textId="77777777" w:rsidR="00E22443" w:rsidRPr="00CD4DAF" w:rsidRDefault="00E22443" w:rsidP="00CD4DAF">
            <w:pPr>
              <w:rPr>
                <w:rFonts w:ascii="Times New Roman" w:hAnsi="Times New Roman" w:cs="Times New Roman"/>
              </w:rPr>
            </w:pPr>
          </w:p>
        </w:tc>
        <w:tc>
          <w:tcPr>
            <w:tcW w:w="552" w:type="pct"/>
          </w:tcPr>
          <w:p w14:paraId="7BC3FBB9" w14:textId="77777777" w:rsidR="00E22443" w:rsidRPr="00CD4DAF" w:rsidRDefault="00E22443" w:rsidP="00CD4DAF">
            <w:pPr>
              <w:rPr>
                <w:rFonts w:ascii="Times New Roman" w:hAnsi="Times New Roman" w:cs="Times New Roman"/>
              </w:rPr>
            </w:pPr>
          </w:p>
        </w:tc>
        <w:tc>
          <w:tcPr>
            <w:tcW w:w="567" w:type="pct"/>
          </w:tcPr>
          <w:p w14:paraId="188E7DD8" w14:textId="443D3917" w:rsidR="00E22443" w:rsidRPr="00CD4DAF" w:rsidRDefault="00E22443" w:rsidP="00CD4DAF">
            <w:pPr>
              <w:rPr>
                <w:rFonts w:ascii="Times New Roman" w:hAnsi="Times New Roman" w:cs="Times New Roman"/>
              </w:rPr>
            </w:pPr>
          </w:p>
        </w:tc>
        <w:tc>
          <w:tcPr>
            <w:tcW w:w="570" w:type="pct"/>
          </w:tcPr>
          <w:p w14:paraId="2D7E885C" w14:textId="77777777" w:rsidR="00E22443" w:rsidRPr="00CD4DAF" w:rsidRDefault="00E22443" w:rsidP="00CD4DAF">
            <w:pPr>
              <w:rPr>
                <w:rFonts w:ascii="Times New Roman" w:hAnsi="Times New Roman" w:cs="Times New Roman"/>
              </w:rPr>
            </w:pPr>
          </w:p>
        </w:tc>
        <w:tc>
          <w:tcPr>
            <w:tcW w:w="1066" w:type="pct"/>
          </w:tcPr>
          <w:p w14:paraId="6A41F06F" w14:textId="77777777" w:rsidR="00E22443" w:rsidRPr="00CD4DAF" w:rsidRDefault="00E22443" w:rsidP="00CD4DAF">
            <w:pPr>
              <w:rPr>
                <w:rFonts w:ascii="Times New Roman" w:hAnsi="Times New Roman" w:cs="Times New Roman"/>
              </w:rPr>
            </w:pPr>
          </w:p>
        </w:tc>
        <w:tc>
          <w:tcPr>
            <w:tcW w:w="918" w:type="pct"/>
          </w:tcPr>
          <w:p w14:paraId="0584C6A0" w14:textId="77777777" w:rsidR="00E22443" w:rsidRPr="00CD4DAF" w:rsidRDefault="00E22443" w:rsidP="00CD4DAF">
            <w:pPr>
              <w:rPr>
                <w:rFonts w:ascii="Times New Roman" w:hAnsi="Times New Roman" w:cs="Times New Roman"/>
              </w:rPr>
            </w:pPr>
          </w:p>
        </w:tc>
      </w:tr>
    </w:tbl>
    <w:p w14:paraId="3DA22524" w14:textId="2F9C65D0" w:rsidR="004C1E84" w:rsidRPr="00CD4DAF" w:rsidRDefault="004C1E84" w:rsidP="00CD4DAF">
      <w:pPr>
        <w:rPr>
          <w:b/>
        </w:rPr>
      </w:pPr>
    </w:p>
    <w:p w14:paraId="1916DC96" w14:textId="27FD17A0" w:rsidR="00A1031B" w:rsidRPr="00CD4DAF" w:rsidRDefault="00A1031B" w:rsidP="00CD4DAF">
      <w:pPr>
        <w:jc w:val="center"/>
        <w:rPr>
          <w:rFonts w:ascii="Times New Roman" w:hAnsi="Times New Roman" w:cs="Times New Roman"/>
          <w:b/>
          <w:sz w:val="28"/>
          <w:szCs w:val="28"/>
        </w:rPr>
      </w:pPr>
      <w:r w:rsidRPr="00CD4DAF">
        <w:rPr>
          <w:rFonts w:ascii="Times New Roman" w:hAnsi="Times New Roman" w:cs="Times New Roman"/>
          <w:b/>
          <w:sz w:val="28"/>
          <w:szCs w:val="28"/>
        </w:rPr>
        <w:t>Biểu mẫu số</w:t>
      </w:r>
      <w:r w:rsidR="0032500E" w:rsidRPr="00CD4DAF">
        <w:rPr>
          <w:rFonts w:ascii="Times New Roman" w:hAnsi="Times New Roman" w:cs="Times New Roman"/>
          <w:b/>
          <w:sz w:val="28"/>
          <w:szCs w:val="28"/>
        </w:rPr>
        <w:t xml:space="preserve"> 1</w:t>
      </w:r>
      <w:r w:rsidR="00591FDD" w:rsidRPr="00CD4DAF">
        <w:rPr>
          <w:rFonts w:ascii="Times New Roman" w:hAnsi="Times New Roman" w:cs="Times New Roman"/>
          <w:b/>
          <w:sz w:val="28"/>
          <w:szCs w:val="28"/>
        </w:rPr>
        <w:t>0</w:t>
      </w:r>
    </w:p>
    <w:p w14:paraId="1D193791" w14:textId="701E4B83" w:rsidR="00A1031B" w:rsidRPr="00CD4DAF" w:rsidRDefault="00A1031B" w:rsidP="00CD4DAF">
      <w:pPr>
        <w:jc w:val="center"/>
        <w:rPr>
          <w:rFonts w:ascii="Times New Roman" w:hAnsi="Times New Roman" w:cs="Times New Roman"/>
          <w:b/>
          <w:sz w:val="28"/>
          <w:szCs w:val="28"/>
        </w:rPr>
      </w:pPr>
      <w:r w:rsidRPr="00CD4DAF">
        <w:rPr>
          <w:rFonts w:ascii="Times New Roman" w:hAnsi="Times New Roman" w:cs="Times New Roman"/>
          <w:b/>
          <w:sz w:val="28"/>
          <w:szCs w:val="28"/>
        </w:rPr>
        <w:t>Thông tin, dữ liệu về cơ sở đào tạo, bồi dưỡng kiến thức hành nghề môi giới bất động sản, điều hành sàn giao dịch bất động sản</w:t>
      </w:r>
    </w:p>
    <w:p w14:paraId="2713C914" w14:textId="77777777" w:rsidR="00DF02CC" w:rsidRPr="00CD4DAF" w:rsidRDefault="00DF02CC" w:rsidP="00CD4DAF">
      <w:pPr>
        <w:jc w:val="center"/>
        <w:rPr>
          <w:rFonts w:ascii="Times New Roman" w:hAnsi="Times New Roman" w:cs="Times New Roman"/>
          <w:sz w:val="28"/>
          <w:szCs w:val="28"/>
        </w:rPr>
      </w:pPr>
      <w:r w:rsidRPr="00CD4DAF">
        <w:rPr>
          <w:rFonts w:ascii="Times New Roman" w:hAnsi="Times New Roman" w:cs="Times New Roman"/>
          <w:sz w:val="28"/>
          <w:szCs w:val="28"/>
        </w:rPr>
        <w:t>Kỳ báo cáo: Quý</w:t>
      </w:r>
    </w:p>
    <w:p w14:paraId="3D15DABC" w14:textId="77777777" w:rsidR="00DF02CC" w:rsidRPr="00CD4DAF" w:rsidRDefault="00DF02CC" w:rsidP="00CD4DAF">
      <w:pPr>
        <w:rPr>
          <w:rFonts w:ascii="Times New Roman" w:hAnsi="Times New Roman" w:cs="Times New Roman"/>
          <w:b/>
          <w:sz w:val="28"/>
          <w:szCs w:val="28"/>
        </w:rPr>
      </w:pPr>
      <w:r w:rsidRPr="00CD4DAF">
        <w:rPr>
          <w:rFonts w:ascii="Times New Roman" w:hAnsi="Times New Roman" w:cs="Times New Roman"/>
          <w:sz w:val="28"/>
          <w:szCs w:val="28"/>
        </w:rPr>
        <w:t>Đơn vị báo cáo: Ủy ban nhân dân tỉnh, thành phố thuộc trung ương……</w:t>
      </w:r>
      <w:proofErr w:type="gramStart"/>
      <w:r w:rsidRPr="00CD4DAF">
        <w:rPr>
          <w:rFonts w:ascii="Times New Roman" w:hAnsi="Times New Roman" w:cs="Times New Roman"/>
          <w:sz w:val="28"/>
          <w:szCs w:val="28"/>
        </w:rPr>
        <w:t>…..</w:t>
      </w:r>
      <w:proofErr w:type="gramEnd"/>
    </w:p>
    <w:p w14:paraId="5543DA1F" w14:textId="77777777" w:rsidR="00DF02CC" w:rsidRPr="00CD4DAF" w:rsidRDefault="00DF02CC" w:rsidP="00CD4DAF">
      <w:pPr>
        <w:jc w:val="center"/>
        <w:rPr>
          <w:rFonts w:ascii="Times New Roman" w:hAnsi="Times New Roman" w:cs="Times New Roman"/>
          <w:b/>
          <w:sz w:val="28"/>
          <w:szCs w:val="28"/>
        </w:rPr>
      </w:pPr>
    </w:p>
    <w:tbl>
      <w:tblPr>
        <w:tblStyle w:val="TableGrid"/>
        <w:tblW w:w="5000" w:type="pct"/>
        <w:tblLook w:val="04A0" w:firstRow="1" w:lastRow="0" w:firstColumn="1" w:lastColumn="0" w:noHBand="0" w:noVBand="1"/>
      </w:tblPr>
      <w:tblGrid>
        <w:gridCol w:w="684"/>
        <w:gridCol w:w="1509"/>
        <w:gridCol w:w="1201"/>
        <w:gridCol w:w="2299"/>
        <w:gridCol w:w="1383"/>
        <w:gridCol w:w="1940"/>
      </w:tblGrid>
      <w:tr w:rsidR="00CD4DAF" w:rsidRPr="00CD4DAF" w14:paraId="47D5EC9A" w14:textId="77777777" w:rsidTr="00A1031B">
        <w:tc>
          <w:tcPr>
            <w:tcW w:w="379" w:type="pct"/>
          </w:tcPr>
          <w:p w14:paraId="6B75892E" w14:textId="6951F89D" w:rsidR="00A1031B" w:rsidRPr="00CD4DAF" w:rsidRDefault="00A1031B" w:rsidP="00CD4DAF">
            <w:pPr>
              <w:jc w:val="center"/>
              <w:rPr>
                <w:rFonts w:ascii="Times New Roman" w:hAnsi="Times New Roman" w:cs="Times New Roman"/>
                <w:b/>
              </w:rPr>
            </w:pPr>
            <w:r w:rsidRPr="00CD4DAF">
              <w:rPr>
                <w:rFonts w:ascii="Times New Roman" w:hAnsi="Times New Roman" w:cs="Times New Roman"/>
                <w:b/>
              </w:rPr>
              <w:t>STT</w:t>
            </w:r>
          </w:p>
        </w:tc>
        <w:tc>
          <w:tcPr>
            <w:tcW w:w="837" w:type="pct"/>
          </w:tcPr>
          <w:p w14:paraId="171CA78E" w14:textId="5B702034" w:rsidR="00A1031B" w:rsidRPr="00CD4DAF" w:rsidRDefault="00A1031B" w:rsidP="00CD4DAF">
            <w:pPr>
              <w:jc w:val="center"/>
              <w:rPr>
                <w:rFonts w:ascii="Times New Roman" w:hAnsi="Times New Roman" w:cs="Times New Roman"/>
                <w:b/>
              </w:rPr>
            </w:pPr>
            <w:r w:rsidRPr="00CD4DAF">
              <w:rPr>
                <w:rFonts w:ascii="Times New Roman" w:hAnsi="Times New Roman" w:cs="Times New Roman"/>
                <w:b/>
              </w:rPr>
              <w:t>Tên cơ sở đào tạo</w:t>
            </w:r>
          </w:p>
        </w:tc>
        <w:tc>
          <w:tcPr>
            <w:tcW w:w="666" w:type="pct"/>
          </w:tcPr>
          <w:p w14:paraId="4154BBCB" w14:textId="718084BB" w:rsidR="00A1031B" w:rsidRPr="00CD4DAF" w:rsidRDefault="00BD7AB8" w:rsidP="00CD4DAF">
            <w:pPr>
              <w:jc w:val="center"/>
              <w:rPr>
                <w:rFonts w:ascii="Times New Roman" w:hAnsi="Times New Roman" w:cs="Times New Roman"/>
                <w:b/>
              </w:rPr>
            </w:pPr>
            <w:r w:rsidRPr="00CD4DAF">
              <w:rPr>
                <w:rFonts w:ascii="Times New Roman" w:hAnsi="Times New Roman" w:cs="Times New Roman"/>
                <w:b/>
              </w:rPr>
              <w:t>Mã</w:t>
            </w:r>
            <w:r w:rsidR="00A1031B" w:rsidRPr="00CD4DAF">
              <w:rPr>
                <w:rFonts w:ascii="Times New Roman" w:hAnsi="Times New Roman" w:cs="Times New Roman"/>
                <w:b/>
              </w:rPr>
              <w:t xml:space="preserve"> số thuế</w:t>
            </w:r>
          </w:p>
        </w:tc>
        <w:tc>
          <w:tcPr>
            <w:tcW w:w="1275" w:type="pct"/>
          </w:tcPr>
          <w:p w14:paraId="4198B3BB" w14:textId="31CF85A2" w:rsidR="00A1031B" w:rsidRPr="00CD4DAF" w:rsidRDefault="00A1031B" w:rsidP="00CD4DAF">
            <w:pPr>
              <w:jc w:val="center"/>
              <w:rPr>
                <w:rFonts w:ascii="Times New Roman" w:hAnsi="Times New Roman" w:cs="Times New Roman"/>
                <w:b/>
              </w:rPr>
            </w:pPr>
            <w:r w:rsidRPr="00CD4DAF">
              <w:rPr>
                <w:rFonts w:ascii="Times New Roman" w:hAnsi="Times New Roman" w:cs="Times New Roman"/>
                <w:b/>
              </w:rPr>
              <w:t>Tên người quản lý, điề</w:t>
            </w:r>
            <w:r w:rsidR="00BD7AB8" w:rsidRPr="00CD4DAF">
              <w:rPr>
                <w:rFonts w:ascii="Times New Roman" w:hAnsi="Times New Roman" w:cs="Times New Roman"/>
                <w:b/>
              </w:rPr>
              <w:t>u hành</w:t>
            </w:r>
          </w:p>
        </w:tc>
        <w:tc>
          <w:tcPr>
            <w:tcW w:w="767" w:type="pct"/>
          </w:tcPr>
          <w:p w14:paraId="1A33D4B8" w14:textId="2AE788B3" w:rsidR="00A1031B" w:rsidRPr="00CD4DAF" w:rsidRDefault="00A1031B" w:rsidP="00CD4DAF">
            <w:pPr>
              <w:jc w:val="center"/>
              <w:rPr>
                <w:rFonts w:ascii="Times New Roman" w:hAnsi="Times New Roman" w:cs="Times New Roman"/>
                <w:b/>
              </w:rPr>
            </w:pPr>
            <w:r w:rsidRPr="00CD4DAF">
              <w:rPr>
                <w:rFonts w:ascii="Times New Roman" w:hAnsi="Times New Roman" w:cs="Times New Roman"/>
                <w:b/>
              </w:rPr>
              <w:t>Địa chỉ</w:t>
            </w:r>
          </w:p>
        </w:tc>
        <w:tc>
          <w:tcPr>
            <w:tcW w:w="1076" w:type="pct"/>
          </w:tcPr>
          <w:p w14:paraId="51744AC5" w14:textId="5398544A" w:rsidR="00A1031B" w:rsidRPr="00CD4DAF" w:rsidRDefault="00327241" w:rsidP="00CD4DAF">
            <w:pPr>
              <w:jc w:val="center"/>
              <w:rPr>
                <w:rFonts w:ascii="Times New Roman" w:hAnsi="Times New Roman" w:cs="Times New Roman"/>
                <w:b/>
              </w:rPr>
            </w:pPr>
            <w:r w:rsidRPr="00CD4DAF">
              <w:rPr>
                <w:rFonts w:ascii="Times New Roman" w:hAnsi="Times New Roman" w:cs="Times New Roman"/>
                <w:b/>
              </w:rPr>
              <w:t>Giấy chứng nhận đăng ký doanh nghiệp</w:t>
            </w:r>
          </w:p>
        </w:tc>
      </w:tr>
      <w:tr w:rsidR="00CD4DAF" w:rsidRPr="00CD4DAF" w14:paraId="3A30A56B" w14:textId="77777777" w:rsidTr="00A1031B">
        <w:tc>
          <w:tcPr>
            <w:tcW w:w="379" w:type="pct"/>
          </w:tcPr>
          <w:p w14:paraId="74E2A07E" w14:textId="77777777" w:rsidR="00A1031B" w:rsidRPr="00CD4DAF" w:rsidRDefault="00A1031B" w:rsidP="00CD4DAF">
            <w:pPr>
              <w:jc w:val="center"/>
              <w:rPr>
                <w:rFonts w:ascii="Times New Roman" w:hAnsi="Times New Roman" w:cs="Times New Roman"/>
              </w:rPr>
            </w:pPr>
            <w:r w:rsidRPr="00CD4DAF">
              <w:rPr>
                <w:rFonts w:ascii="Times New Roman" w:hAnsi="Times New Roman" w:cs="Times New Roman"/>
              </w:rPr>
              <w:t>1</w:t>
            </w:r>
          </w:p>
        </w:tc>
        <w:tc>
          <w:tcPr>
            <w:tcW w:w="837" w:type="pct"/>
          </w:tcPr>
          <w:p w14:paraId="3533E5BB" w14:textId="77777777" w:rsidR="00A1031B" w:rsidRPr="00CD4DAF" w:rsidRDefault="00A1031B" w:rsidP="00CD4DAF">
            <w:pPr>
              <w:rPr>
                <w:rFonts w:ascii="Times New Roman" w:hAnsi="Times New Roman" w:cs="Times New Roman"/>
              </w:rPr>
            </w:pPr>
          </w:p>
        </w:tc>
        <w:tc>
          <w:tcPr>
            <w:tcW w:w="666" w:type="pct"/>
          </w:tcPr>
          <w:p w14:paraId="2300F666" w14:textId="77777777" w:rsidR="00A1031B" w:rsidRPr="00CD4DAF" w:rsidRDefault="00A1031B" w:rsidP="00CD4DAF">
            <w:pPr>
              <w:rPr>
                <w:rFonts w:ascii="Times New Roman" w:hAnsi="Times New Roman" w:cs="Times New Roman"/>
              </w:rPr>
            </w:pPr>
          </w:p>
        </w:tc>
        <w:tc>
          <w:tcPr>
            <w:tcW w:w="1275" w:type="pct"/>
          </w:tcPr>
          <w:p w14:paraId="5BF54CD2" w14:textId="77777777" w:rsidR="00A1031B" w:rsidRPr="00CD4DAF" w:rsidRDefault="00A1031B" w:rsidP="00CD4DAF">
            <w:pPr>
              <w:rPr>
                <w:rFonts w:ascii="Times New Roman" w:hAnsi="Times New Roman" w:cs="Times New Roman"/>
              </w:rPr>
            </w:pPr>
          </w:p>
        </w:tc>
        <w:tc>
          <w:tcPr>
            <w:tcW w:w="767" w:type="pct"/>
          </w:tcPr>
          <w:p w14:paraId="6C90F82B" w14:textId="77777777" w:rsidR="00A1031B" w:rsidRPr="00CD4DAF" w:rsidRDefault="00A1031B" w:rsidP="00CD4DAF">
            <w:pPr>
              <w:rPr>
                <w:rFonts w:ascii="Times New Roman" w:hAnsi="Times New Roman" w:cs="Times New Roman"/>
              </w:rPr>
            </w:pPr>
          </w:p>
        </w:tc>
        <w:tc>
          <w:tcPr>
            <w:tcW w:w="1076" w:type="pct"/>
          </w:tcPr>
          <w:p w14:paraId="108D6855" w14:textId="77777777" w:rsidR="00A1031B" w:rsidRPr="00CD4DAF" w:rsidRDefault="00A1031B" w:rsidP="00CD4DAF">
            <w:pPr>
              <w:rPr>
                <w:rFonts w:ascii="Times New Roman" w:hAnsi="Times New Roman" w:cs="Times New Roman"/>
              </w:rPr>
            </w:pPr>
          </w:p>
        </w:tc>
      </w:tr>
      <w:tr w:rsidR="00CD4DAF" w:rsidRPr="00CD4DAF" w14:paraId="1B69954E" w14:textId="77777777" w:rsidTr="00A1031B">
        <w:tc>
          <w:tcPr>
            <w:tcW w:w="379" w:type="pct"/>
          </w:tcPr>
          <w:p w14:paraId="7746BA15" w14:textId="77777777" w:rsidR="00A1031B" w:rsidRPr="00CD4DAF" w:rsidRDefault="00A1031B" w:rsidP="00CD4DAF">
            <w:pPr>
              <w:jc w:val="center"/>
              <w:rPr>
                <w:rFonts w:ascii="Times New Roman" w:hAnsi="Times New Roman" w:cs="Times New Roman"/>
              </w:rPr>
            </w:pPr>
            <w:r w:rsidRPr="00CD4DAF">
              <w:rPr>
                <w:rFonts w:ascii="Times New Roman" w:hAnsi="Times New Roman" w:cs="Times New Roman"/>
              </w:rPr>
              <w:t>2</w:t>
            </w:r>
          </w:p>
        </w:tc>
        <w:tc>
          <w:tcPr>
            <w:tcW w:w="837" w:type="pct"/>
          </w:tcPr>
          <w:p w14:paraId="6F5DAB04" w14:textId="77777777" w:rsidR="00A1031B" w:rsidRPr="00CD4DAF" w:rsidRDefault="00A1031B" w:rsidP="00CD4DAF">
            <w:pPr>
              <w:rPr>
                <w:rFonts w:ascii="Times New Roman" w:hAnsi="Times New Roman" w:cs="Times New Roman"/>
              </w:rPr>
            </w:pPr>
          </w:p>
        </w:tc>
        <w:tc>
          <w:tcPr>
            <w:tcW w:w="666" w:type="pct"/>
          </w:tcPr>
          <w:p w14:paraId="7776AE2A" w14:textId="77777777" w:rsidR="00A1031B" w:rsidRPr="00CD4DAF" w:rsidRDefault="00A1031B" w:rsidP="00CD4DAF">
            <w:pPr>
              <w:rPr>
                <w:rFonts w:ascii="Times New Roman" w:hAnsi="Times New Roman" w:cs="Times New Roman"/>
              </w:rPr>
            </w:pPr>
          </w:p>
        </w:tc>
        <w:tc>
          <w:tcPr>
            <w:tcW w:w="1275" w:type="pct"/>
          </w:tcPr>
          <w:p w14:paraId="07388809" w14:textId="77777777" w:rsidR="00A1031B" w:rsidRPr="00CD4DAF" w:rsidRDefault="00A1031B" w:rsidP="00CD4DAF">
            <w:pPr>
              <w:rPr>
                <w:rFonts w:ascii="Times New Roman" w:hAnsi="Times New Roman" w:cs="Times New Roman"/>
              </w:rPr>
            </w:pPr>
          </w:p>
        </w:tc>
        <w:tc>
          <w:tcPr>
            <w:tcW w:w="767" w:type="pct"/>
          </w:tcPr>
          <w:p w14:paraId="1EC78442" w14:textId="77777777" w:rsidR="00A1031B" w:rsidRPr="00CD4DAF" w:rsidRDefault="00A1031B" w:rsidP="00CD4DAF">
            <w:pPr>
              <w:rPr>
                <w:rFonts w:ascii="Times New Roman" w:hAnsi="Times New Roman" w:cs="Times New Roman"/>
              </w:rPr>
            </w:pPr>
          </w:p>
        </w:tc>
        <w:tc>
          <w:tcPr>
            <w:tcW w:w="1076" w:type="pct"/>
          </w:tcPr>
          <w:p w14:paraId="67299A49" w14:textId="77777777" w:rsidR="00A1031B" w:rsidRPr="00CD4DAF" w:rsidRDefault="00A1031B" w:rsidP="00CD4DAF">
            <w:pPr>
              <w:rPr>
                <w:rFonts w:ascii="Times New Roman" w:hAnsi="Times New Roman" w:cs="Times New Roman"/>
              </w:rPr>
            </w:pPr>
          </w:p>
        </w:tc>
      </w:tr>
      <w:tr w:rsidR="00CD4DAF" w:rsidRPr="00CD4DAF" w14:paraId="54B96F12" w14:textId="77777777" w:rsidTr="00A1031B">
        <w:tc>
          <w:tcPr>
            <w:tcW w:w="379" w:type="pct"/>
          </w:tcPr>
          <w:p w14:paraId="15ACBC62" w14:textId="77777777" w:rsidR="00F52C45" w:rsidRPr="00CD4DAF" w:rsidRDefault="00F52C45" w:rsidP="00CD4DAF">
            <w:pPr>
              <w:jc w:val="center"/>
              <w:rPr>
                <w:rFonts w:ascii="Times New Roman" w:hAnsi="Times New Roman" w:cs="Times New Roman"/>
              </w:rPr>
            </w:pPr>
          </w:p>
        </w:tc>
        <w:tc>
          <w:tcPr>
            <w:tcW w:w="837" w:type="pct"/>
          </w:tcPr>
          <w:p w14:paraId="1EC3A9D6" w14:textId="77777777" w:rsidR="00F52C45" w:rsidRPr="00CD4DAF" w:rsidRDefault="00F52C45" w:rsidP="00CD4DAF">
            <w:pPr>
              <w:rPr>
                <w:rFonts w:ascii="Times New Roman" w:hAnsi="Times New Roman" w:cs="Times New Roman"/>
              </w:rPr>
            </w:pPr>
          </w:p>
        </w:tc>
        <w:tc>
          <w:tcPr>
            <w:tcW w:w="666" w:type="pct"/>
          </w:tcPr>
          <w:p w14:paraId="53572CFD" w14:textId="77777777" w:rsidR="00F52C45" w:rsidRPr="00CD4DAF" w:rsidRDefault="00F52C45" w:rsidP="00CD4DAF">
            <w:pPr>
              <w:rPr>
                <w:rFonts w:ascii="Times New Roman" w:hAnsi="Times New Roman" w:cs="Times New Roman"/>
              </w:rPr>
            </w:pPr>
          </w:p>
        </w:tc>
        <w:tc>
          <w:tcPr>
            <w:tcW w:w="1275" w:type="pct"/>
          </w:tcPr>
          <w:p w14:paraId="5265D33B" w14:textId="77777777" w:rsidR="00F52C45" w:rsidRPr="00CD4DAF" w:rsidRDefault="00F52C45" w:rsidP="00CD4DAF">
            <w:pPr>
              <w:rPr>
                <w:rFonts w:ascii="Times New Roman" w:hAnsi="Times New Roman" w:cs="Times New Roman"/>
              </w:rPr>
            </w:pPr>
          </w:p>
        </w:tc>
        <w:tc>
          <w:tcPr>
            <w:tcW w:w="767" w:type="pct"/>
          </w:tcPr>
          <w:p w14:paraId="276558CD" w14:textId="77777777" w:rsidR="00F52C45" w:rsidRPr="00CD4DAF" w:rsidRDefault="00F52C45" w:rsidP="00CD4DAF">
            <w:pPr>
              <w:rPr>
                <w:rFonts w:ascii="Times New Roman" w:hAnsi="Times New Roman" w:cs="Times New Roman"/>
              </w:rPr>
            </w:pPr>
          </w:p>
        </w:tc>
        <w:tc>
          <w:tcPr>
            <w:tcW w:w="1076" w:type="pct"/>
          </w:tcPr>
          <w:p w14:paraId="760C6631" w14:textId="77777777" w:rsidR="00F52C45" w:rsidRPr="00CD4DAF" w:rsidRDefault="00F52C45" w:rsidP="00CD4DAF">
            <w:pPr>
              <w:rPr>
                <w:rFonts w:ascii="Times New Roman" w:hAnsi="Times New Roman" w:cs="Times New Roman"/>
              </w:rPr>
            </w:pPr>
          </w:p>
        </w:tc>
      </w:tr>
      <w:tr w:rsidR="00CD4DAF" w:rsidRPr="00CD4DAF" w14:paraId="2EB201B8" w14:textId="77777777" w:rsidTr="00A1031B">
        <w:tc>
          <w:tcPr>
            <w:tcW w:w="379" w:type="pct"/>
          </w:tcPr>
          <w:p w14:paraId="2AD4E663" w14:textId="77777777" w:rsidR="00F52C45" w:rsidRPr="00CD4DAF" w:rsidRDefault="00F52C45" w:rsidP="00CD4DAF">
            <w:pPr>
              <w:jc w:val="center"/>
              <w:rPr>
                <w:rFonts w:ascii="Times New Roman" w:hAnsi="Times New Roman" w:cs="Times New Roman"/>
              </w:rPr>
            </w:pPr>
          </w:p>
        </w:tc>
        <w:tc>
          <w:tcPr>
            <w:tcW w:w="837" w:type="pct"/>
          </w:tcPr>
          <w:p w14:paraId="4497381C" w14:textId="77777777" w:rsidR="00F52C45" w:rsidRPr="00CD4DAF" w:rsidRDefault="00F52C45" w:rsidP="00CD4DAF">
            <w:pPr>
              <w:rPr>
                <w:rFonts w:ascii="Times New Roman" w:hAnsi="Times New Roman" w:cs="Times New Roman"/>
              </w:rPr>
            </w:pPr>
          </w:p>
        </w:tc>
        <w:tc>
          <w:tcPr>
            <w:tcW w:w="666" w:type="pct"/>
          </w:tcPr>
          <w:p w14:paraId="78506355" w14:textId="77777777" w:rsidR="00F52C45" w:rsidRPr="00CD4DAF" w:rsidRDefault="00F52C45" w:rsidP="00CD4DAF">
            <w:pPr>
              <w:rPr>
                <w:rFonts w:ascii="Times New Roman" w:hAnsi="Times New Roman" w:cs="Times New Roman"/>
              </w:rPr>
            </w:pPr>
          </w:p>
        </w:tc>
        <w:tc>
          <w:tcPr>
            <w:tcW w:w="1275" w:type="pct"/>
          </w:tcPr>
          <w:p w14:paraId="3EFFB9ED" w14:textId="77777777" w:rsidR="00F52C45" w:rsidRPr="00CD4DAF" w:rsidRDefault="00F52C45" w:rsidP="00CD4DAF">
            <w:pPr>
              <w:rPr>
                <w:rFonts w:ascii="Times New Roman" w:hAnsi="Times New Roman" w:cs="Times New Roman"/>
              </w:rPr>
            </w:pPr>
          </w:p>
        </w:tc>
        <w:tc>
          <w:tcPr>
            <w:tcW w:w="767" w:type="pct"/>
          </w:tcPr>
          <w:p w14:paraId="738C9149" w14:textId="77777777" w:rsidR="00F52C45" w:rsidRPr="00CD4DAF" w:rsidRDefault="00F52C45" w:rsidP="00CD4DAF">
            <w:pPr>
              <w:rPr>
                <w:rFonts w:ascii="Times New Roman" w:hAnsi="Times New Roman" w:cs="Times New Roman"/>
              </w:rPr>
            </w:pPr>
          </w:p>
        </w:tc>
        <w:tc>
          <w:tcPr>
            <w:tcW w:w="1076" w:type="pct"/>
          </w:tcPr>
          <w:p w14:paraId="72AE95B4" w14:textId="77777777" w:rsidR="00F52C45" w:rsidRPr="00CD4DAF" w:rsidRDefault="00F52C45" w:rsidP="00CD4DAF">
            <w:pPr>
              <w:rPr>
                <w:rFonts w:ascii="Times New Roman" w:hAnsi="Times New Roman" w:cs="Times New Roman"/>
              </w:rPr>
            </w:pPr>
          </w:p>
        </w:tc>
      </w:tr>
      <w:tr w:rsidR="00A1031B" w:rsidRPr="00CD4DAF" w14:paraId="556B25D3" w14:textId="77777777" w:rsidTr="00A1031B">
        <w:tc>
          <w:tcPr>
            <w:tcW w:w="379" w:type="pct"/>
          </w:tcPr>
          <w:p w14:paraId="3C919D04" w14:textId="0AF02CAF" w:rsidR="00A1031B" w:rsidRPr="00CD4DAF" w:rsidRDefault="00A1031B" w:rsidP="00CD4DAF">
            <w:pPr>
              <w:jc w:val="center"/>
              <w:rPr>
                <w:rFonts w:ascii="Times New Roman" w:hAnsi="Times New Roman" w:cs="Times New Roman"/>
              </w:rPr>
            </w:pPr>
            <w:r w:rsidRPr="00CD4DAF">
              <w:rPr>
                <w:rFonts w:ascii="Times New Roman" w:hAnsi="Times New Roman" w:cs="Times New Roman"/>
              </w:rPr>
              <w:t>…</w:t>
            </w:r>
          </w:p>
        </w:tc>
        <w:tc>
          <w:tcPr>
            <w:tcW w:w="837" w:type="pct"/>
          </w:tcPr>
          <w:p w14:paraId="39416776" w14:textId="77777777" w:rsidR="00A1031B" w:rsidRPr="00CD4DAF" w:rsidRDefault="00A1031B" w:rsidP="00CD4DAF">
            <w:pPr>
              <w:rPr>
                <w:rFonts w:ascii="Times New Roman" w:hAnsi="Times New Roman" w:cs="Times New Roman"/>
              </w:rPr>
            </w:pPr>
          </w:p>
        </w:tc>
        <w:tc>
          <w:tcPr>
            <w:tcW w:w="666" w:type="pct"/>
          </w:tcPr>
          <w:p w14:paraId="1D2AFEDF" w14:textId="77777777" w:rsidR="00A1031B" w:rsidRPr="00CD4DAF" w:rsidRDefault="00A1031B" w:rsidP="00CD4DAF">
            <w:pPr>
              <w:rPr>
                <w:rFonts w:ascii="Times New Roman" w:hAnsi="Times New Roman" w:cs="Times New Roman"/>
              </w:rPr>
            </w:pPr>
          </w:p>
        </w:tc>
        <w:tc>
          <w:tcPr>
            <w:tcW w:w="1275" w:type="pct"/>
          </w:tcPr>
          <w:p w14:paraId="7E8128B1" w14:textId="77777777" w:rsidR="00A1031B" w:rsidRPr="00CD4DAF" w:rsidRDefault="00A1031B" w:rsidP="00CD4DAF">
            <w:pPr>
              <w:rPr>
                <w:rFonts w:ascii="Times New Roman" w:hAnsi="Times New Roman" w:cs="Times New Roman"/>
              </w:rPr>
            </w:pPr>
          </w:p>
        </w:tc>
        <w:tc>
          <w:tcPr>
            <w:tcW w:w="767" w:type="pct"/>
          </w:tcPr>
          <w:p w14:paraId="3C031459" w14:textId="77777777" w:rsidR="00A1031B" w:rsidRPr="00CD4DAF" w:rsidRDefault="00A1031B" w:rsidP="00CD4DAF">
            <w:pPr>
              <w:rPr>
                <w:rFonts w:ascii="Times New Roman" w:hAnsi="Times New Roman" w:cs="Times New Roman"/>
              </w:rPr>
            </w:pPr>
          </w:p>
        </w:tc>
        <w:tc>
          <w:tcPr>
            <w:tcW w:w="1076" w:type="pct"/>
          </w:tcPr>
          <w:p w14:paraId="5D307285" w14:textId="77777777" w:rsidR="00A1031B" w:rsidRPr="00CD4DAF" w:rsidRDefault="00A1031B" w:rsidP="00CD4DAF">
            <w:pPr>
              <w:rPr>
                <w:rFonts w:ascii="Times New Roman" w:hAnsi="Times New Roman" w:cs="Times New Roman"/>
              </w:rPr>
            </w:pPr>
          </w:p>
        </w:tc>
      </w:tr>
    </w:tbl>
    <w:p w14:paraId="3E3919B7" w14:textId="77777777" w:rsidR="002753F8" w:rsidRPr="00CD4DAF" w:rsidRDefault="002753F8" w:rsidP="00CD4DAF">
      <w:pPr>
        <w:rPr>
          <w:b/>
        </w:rPr>
      </w:pPr>
    </w:p>
    <w:sectPr w:rsidR="002753F8" w:rsidRPr="00CD4DAF" w:rsidSect="00BD7AB8">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B8"/>
    <w:rsid w:val="00015A9C"/>
    <w:rsid w:val="000C7DDB"/>
    <w:rsid w:val="0010673A"/>
    <w:rsid w:val="001F30D0"/>
    <w:rsid w:val="002753F8"/>
    <w:rsid w:val="002C3A53"/>
    <w:rsid w:val="002E1213"/>
    <w:rsid w:val="002E7625"/>
    <w:rsid w:val="002F09CC"/>
    <w:rsid w:val="00311633"/>
    <w:rsid w:val="0032500E"/>
    <w:rsid w:val="00327241"/>
    <w:rsid w:val="00394496"/>
    <w:rsid w:val="004C1E84"/>
    <w:rsid w:val="00591FDD"/>
    <w:rsid w:val="005F6732"/>
    <w:rsid w:val="006137A7"/>
    <w:rsid w:val="00623BC1"/>
    <w:rsid w:val="00646C31"/>
    <w:rsid w:val="006A03A9"/>
    <w:rsid w:val="0072721A"/>
    <w:rsid w:val="0073613F"/>
    <w:rsid w:val="007C188C"/>
    <w:rsid w:val="007C1E9D"/>
    <w:rsid w:val="00813CEB"/>
    <w:rsid w:val="008300C2"/>
    <w:rsid w:val="00907ADD"/>
    <w:rsid w:val="00974D76"/>
    <w:rsid w:val="0097608B"/>
    <w:rsid w:val="009809D9"/>
    <w:rsid w:val="00992790"/>
    <w:rsid w:val="00A1031B"/>
    <w:rsid w:val="00A14EF9"/>
    <w:rsid w:val="00A614B8"/>
    <w:rsid w:val="00A90479"/>
    <w:rsid w:val="00BD7AB8"/>
    <w:rsid w:val="00C1374C"/>
    <w:rsid w:val="00C949E9"/>
    <w:rsid w:val="00C97410"/>
    <w:rsid w:val="00CD4DAF"/>
    <w:rsid w:val="00D92621"/>
    <w:rsid w:val="00DF02CC"/>
    <w:rsid w:val="00E22443"/>
    <w:rsid w:val="00F05C05"/>
    <w:rsid w:val="00F52C4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D8E8"/>
  <w15:chartTrackingRefBased/>
  <w15:docId w15:val="{44AC7C9B-26B0-4C34-B96D-CFC39364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1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4B8"/>
    <w:rPr>
      <w:rFonts w:eastAsiaTheme="majorEastAsia" w:cstheme="majorBidi"/>
      <w:color w:val="272727" w:themeColor="text1" w:themeTint="D8"/>
    </w:rPr>
  </w:style>
  <w:style w:type="paragraph" w:styleId="Title">
    <w:name w:val="Title"/>
    <w:basedOn w:val="Normal"/>
    <w:next w:val="Normal"/>
    <w:link w:val="TitleChar"/>
    <w:uiPriority w:val="10"/>
    <w:qFormat/>
    <w:rsid w:val="00A61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4B8"/>
    <w:pPr>
      <w:spacing w:before="160"/>
      <w:jc w:val="center"/>
    </w:pPr>
    <w:rPr>
      <w:i/>
      <w:iCs/>
      <w:color w:val="404040" w:themeColor="text1" w:themeTint="BF"/>
    </w:rPr>
  </w:style>
  <w:style w:type="character" w:customStyle="1" w:styleId="QuoteChar">
    <w:name w:val="Quote Char"/>
    <w:basedOn w:val="DefaultParagraphFont"/>
    <w:link w:val="Quote"/>
    <w:uiPriority w:val="29"/>
    <w:rsid w:val="00A614B8"/>
    <w:rPr>
      <w:i/>
      <w:iCs/>
      <w:color w:val="404040" w:themeColor="text1" w:themeTint="BF"/>
    </w:rPr>
  </w:style>
  <w:style w:type="paragraph" w:styleId="ListParagraph">
    <w:name w:val="List Paragraph"/>
    <w:basedOn w:val="Normal"/>
    <w:uiPriority w:val="34"/>
    <w:qFormat/>
    <w:rsid w:val="00A614B8"/>
    <w:pPr>
      <w:ind w:left="720"/>
      <w:contextualSpacing/>
    </w:pPr>
  </w:style>
  <w:style w:type="character" w:styleId="IntenseEmphasis">
    <w:name w:val="Intense Emphasis"/>
    <w:basedOn w:val="DefaultParagraphFont"/>
    <w:uiPriority w:val="21"/>
    <w:qFormat/>
    <w:rsid w:val="00A614B8"/>
    <w:rPr>
      <w:i/>
      <w:iCs/>
      <w:color w:val="0F4761" w:themeColor="accent1" w:themeShade="BF"/>
    </w:rPr>
  </w:style>
  <w:style w:type="paragraph" w:styleId="IntenseQuote">
    <w:name w:val="Intense Quote"/>
    <w:basedOn w:val="Normal"/>
    <w:next w:val="Normal"/>
    <w:link w:val="IntenseQuoteChar"/>
    <w:uiPriority w:val="30"/>
    <w:qFormat/>
    <w:rsid w:val="00A61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4B8"/>
    <w:rPr>
      <w:i/>
      <w:iCs/>
      <w:color w:val="0F4761" w:themeColor="accent1" w:themeShade="BF"/>
    </w:rPr>
  </w:style>
  <w:style w:type="character" w:styleId="IntenseReference">
    <w:name w:val="Intense Reference"/>
    <w:basedOn w:val="DefaultParagraphFont"/>
    <w:uiPriority w:val="32"/>
    <w:qFormat/>
    <w:rsid w:val="00A614B8"/>
    <w:rPr>
      <w:b/>
      <w:bCs/>
      <w:smallCaps/>
      <w:color w:val="0F4761" w:themeColor="accent1" w:themeShade="BF"/>
      <w:spacing w:val="5"/>
    </w:rPr>
  </w:style>
  <w:style w:type="character" w:styleId="Hyperlink">
    <w:name w:val="Hyperlink"/>
    <w:basedOn w:val="DefaultParagraphFont"/>
    <w:uiPriority w:val="99"/>
    <w:semiHidden/>
    <w:unhideWhenUsed/>
    <w:rsid w:val="008300C2"/>
    <w:rPr>
      <w:color w:val="0563C1"/>
      <w:u w:val="single"/>
    </w:rPr>
  </w:style>
  <w:style w:type="table" w:styleId="TableGrid">
    <w:name w:val="Table Grid"/>
    <w:basedOn w:val="TableNormal"/>
    <w:uiPriority w:val="59"/>
    <w:rsid w:val="002E7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009">
      <w:bodyDiv w:val="1"/>
      <w:marLeft w:val="0"/>
      <w:marRight w:val="0"/>
      <w:marTop w:val="0"/>
      <w:marBottom w:val="0"/>
      <w:divBdr>
        <w:top w:val="none" w:sz="0" w:space="0" w:color="auto"/>
        <w:left w:val="none" w:sz="0" w:space="0" w:color="auto"/>
        <w:bottom w:val="none" w:sz="0" w:space="0" w:color="auto"/>
        <w:right w:val="none" w:sz="0" w:space="0" w:color="auto"/>
      </w:divBdr>
    </w:div>
    <w:div w:id="122381795">
      <w:bodyDiv w:val="1"/>
      <w:marLeft w:val="0"/>
      <w:marRight w:val="0"/>
      <w:marTop w:val="0"/>
      <w:marBottom w:val="0"/>
      <w:divBdr>
        <w:top w:val="none" w:sz="0" w:space="0" w:color="auto"/>
        <w:left w:val="none" w:sz="0" w:space="0" w:color="auto"/>
        <w:bottom w:val="none" w:sz="0" w:space="0" w:color="auto"/>
        <w:right w:val="none" w:sz="0" w:space="0" w:color="auto"/>
      </w:divBdr>
    </w:div>
    <w:div w:id="667485547">
      <w:bodyDiv w:val="1"/>
      <w:marLeft w:val="0"/>
      <w:marRight w:val="0"/>
      <w:marTop w:val="0"/>
      <w:marBottom w:val="0"/>
      <w:divBdr>
        <w:top w:val="none" w:sz="0" w:space="0" w:color="auto"/>
        <w:left w:val="none" w:sz="0" w:space="0" w:color="auto"/>
        <w:bottom w:val="none" w:sz="0" w:space="0" w:color="auto"/>
        <w:right w:val="none" w:sz="0" w:space="0" w:color="auto"/>
      </w:divBdr>
    </w:div>
    <w:div w:id="1377319846">
      <w:bodyDiv w:val="1"/>
      <w:marLeft w:val="0"/>
      <w:marRight w:val="0"/>
      <w:marTop w:val="0"/>
      <w:marBottom w:val="0"/>
      <w:divBdr>
        <w:top w:val="none" w:sz="0" w:space="0" w:color="auto"/>
        <w:left w:val="none" w:sz="0" w:space="0" w:color="auto"/>
        <w:bottom w:val="none" w:sz="0" w:space="0" w:color="auto"/>
        <w:right w:val="none" w:sz="0" w:space="0" w:color="auto"/>
      </w:divBdr>
    </w:div>
    <w:div w:id="17682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Xay-dung-Do-thi/Thong-tu-03-2021-TT-BXD-QCVN-04-2021-BXD-Quy-chuan-ky-thuat-quoc-gia-ve-Nha-chung-cu-474758.aspx?utm_source=chatgpt.com" TargetMode="External"/><Relationship Id="rId4" Type="http://schemas.openxmlformats.org/officeDocument/2006/relationships/hyperlink" Target="https://thuvienphapluat.vn/van-ban/Xay-dung-Do-thi/Thong-tu-03-2021-TT-BXD-QCVN-04-2021-BXD-Quy-chuan-ky-thuat-quoc-gia-ve-Nha-chung-cu-474758.aspx?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14</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0357525526 160ltv</cp:lastModifiedBy>
  <cp:revision>28</cp:revision>
  <dcterms:created xsi:type="dcterms:W3CDTF">2025-09-13T10:01:00Z</dcterms:created>
  <dcterms:modified xsi:type="dcterms:W3CDTF">2025-09-27T03:05:00Z</dcterms:modified>
</cp:coreProperties>
</file>